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ED" w:rsidRPr="00557F8E" w:rsidRDefault="00AF3DED" w:rsidP="00557F8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>РОССИЙСКАЯ ФЕДЕРАЦИЯ</w:t>
      </w:r>
    </w:p>
    <w:p w:rsidR="00AF3DED" w:rsidRPr="00557F8E" w:rsidRDefault="00AF3DED" w:rsidP="00557F8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>РЕСПУБЛИКА ХАКАСИЯ</w:t>
      </w:r>
    </w:p>
    <w:p w:rsidR="00AF3DED" w:rsidRPr="00557F8E" w:rsidRDefault="00AF3DED" w:rsidP="00557F8E">
      <w:pPr>
        <w:jc w:val="center"/>
        <w:rPr>
          <w:sz w:val="32"/>
          <w:szCs w:val="32"/>
        </w:rPr>
      </w:pPr>
      <w:r w:rsidRPr="00557F8E">
        <w:rPr>
          <w:b/>
          <w:bCs/>
          <w:sz w:val="32"/>
          <w:szCs w:val="32"/>
        </w:rPr>
        <w:t>ОРДЖОНИКИДЗЕВСКИЙ РАЙОН</w:t>
      </w:r>
    </w:p>
    <w:p w:rsidR="00AF3DED" w:rsidRPr="003E6A1A" w:rsidRDefault="00565AD4" w:rsidP="00557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  <w:r w:rsidR="00AF3DED" w:rsidRPr="003E6A1A">
        <w:rPr>
          <w:b/>
          <w:bCs/>
          <w:sz w:val="32"/>
          <w:szCs w:val="32"/>
        </w:rPr>
        <w:t xml:space="preserve"> КОПЬЕВСКОГО ПОССОВЕТА </w:t>
      </w:r>
    </w:p>
    <w:p w:rsidR="00AF3DED" w:rsidRPr="003E6A1A" w:rsidRDefault="00AF3DED" w:rsidP="00557F8E">
      <w:pPr>
        <w:jc w:val="center"/>
        <w:rPr>
          <w:sz w:val="32"/>
          <w:szCs w:val="32"/>
        </w:rPr>
      </w:pPr>
    </w:p>
    <w:p w:rsidR="00AF3DED" w:rsidRPr="003E6A1A" w:rsidRDefault="00565AD4" w:rsidP="00557F8E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AF3DED" w:rsidRPr="00866A68" w:rsidRDefault="00AF3DED" w:rsidP="00557F8E">
      <w:pPr>
        <w:rPr>
          <w:sz w:val="26"/>
          <w:szCs w:val="26"/>
        </w:rPr>
      </w:pPr>
    </w:p>
    <w:p w:rsidR="00AF3DED" w:rsidRPr="00557F8E" w:rsidRDefault="00B2276C" w:rsidP="00557F8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5A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4CDD">
        <w:rPr>
          <w:sz w:val="28"/>
          <w:szCs w:val="28"/>
        </w:rPr>
        <w:t>ноября</w:t>
      </w:r>
      <w:r w:rsidR="00AF3DED" w:rsidRPr="00557F8E">
        <w:rPr>
          <w:sz w:val="28"/>
          <w:szCs w:val="28"/>
        </w:rPr>
        <w:t xml:space="preserve"> 2016 г.</w:t>
      </w:r>
      <w:r w:rsidR="00627F2E" w:rsidRPr="00557F8E">
        <w:rPr>
          <w:sz w:val="28"/>
          <w:szCs w:val="28"/>
        </w:rPr>
        <w:t xml:space="preserve">                                   </w:t>
      </w:r>
      <w:r w:rsidR="00AF3DED" w:rsidRPr="00557F8E">
        <w:rPr>
          <w:sz w:val="28"/>
          <w:szCs w:val="28"/>
        </w:rPr>
        <w:t xml:space="preserve">   № </w:t>
      </w:r>
      <w:r>
        <w:rPr>
          <w:sz w:val="28"/>
          <w:szCs w:val="28"/>
        </w:rPr>
        <w:t>5</w:t>
      </w:r>
      <w:r w:rsidR="00565AD4">
        <w:rPr>
          <w:sz w:val="28"/>
          <w:szCs w:val="28"/>
        </w:rPr>
        <w:t>1/27</w:t>
      </w:r>
    </w:p>
    <w:p w:rsidR="00AF3DED" w:rsidRPr="00557F8E" w:rsidRDefault="00AF3DED" w:rsidP="00557F8E">
      <w:pPr>
        <w:jc w:val="center"/>
        <w:rPr>
          <w:rStyle w:val="a3"/>
          <w:b/>
          <w:bCs/>
          <w:sz w:val="28"/>
          <w:szCs w:val="28"/>
          <w:lang w:val="ru-RU"/>
        </w:rPr>
      </w:pPr>
      <w:r w:rsidRPr="00557F8E">
        <w:rPr>
          <w:sz w:val="28"/>
          <w:szCs w:val="28"/>
        </w:rPr>
        <w:t>п. Копьево</w:t>
      </w:r>
    </w:p>
    <w:p w:rsidR="00AF3DED" w:rsidRPr="00557F8E" w:rsidRDefault="00AF3DED" w:rsidP="00557F8E">
      <w:pPr>
        <w:jc w:val="center"/>
        <w:rPr>
          <w:b/>
          <w:bCs/>
          <w:color w:val="000000" w:themeColor="text1"/>
          <w:sz w:val="28"/>
          <w:szCs w:val="28"/>
        </w:rPr>
      </w:pPr>
      <w:r w:rsidRPr="00557F8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О внесении изменений и дополнений </w:t>
      </w:r>
      <w:r w:rsidR="00557F8E" w:rsidRPr="00557F8E">
        <w:rPr>
          <w:b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557F8E">
        <w:rPr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</w:t>
      </w:r>
      <w:r w:rsidR="00557F8E" w:rsidRPr="00557F8E">
        <w:rPr>
          <w:b/>
          <w:bCs/>
          <w:color w:val="000000" w:themeColor="text1"/>
          <w:sz w:val="28"/>
          <w:szCs w:val="28"/>
        </w:rPr>
        <w:t>, утвержденные решением Совета депутатов муниципального образования Копьевский поссовет от 23.05.2012г. № 31/16</w:t>
      </w:r>
      <w:r w:rsidR="00557F8E">
        <w:rPr>
          <w:b/>
          <w:bCs/>
          <w:color w:val="000000" w:themeColor="text1"/>
          <w:sz w:val="28"/>
          <w:szCs w:val="28"/>
        </w:rPr>
        <w:t>.</w:t>
      </w:r>
    </w:p>
    <w:p w:rsidR="00AF3DED" w:rsidRPr="00AF3DED" w:rsidRDefault="00AF3DED" w:rsidP="00AF3DED">
      <w:pPr>
        <w:ind w:firstLine="709"/>
        <w:jc w:val="center"/>
        <w:rPr>
          <w:rStyle w:val="a3"/>
          <w:b/>
          <w:bCs/>
          <w:lang w:val="ru-RU"/>
        </w:rPr>
      </w:pPr>
    </w:p>
    <w:p w:rsidR="00AF3DED" w:rsidRPr="00D0768C" w:rsidRDefault="006D54C7" w:rsidP="00AF3DE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03768">
        <w:rPr>
          <w:sz w:val="28"/>
          <w:szCs w:val="28"/>
        </w:rPr>
        <w:t xml:space="preserve">На основании </w:t>
      </w:r>
      <w:r w:rsidRPr="009A57C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9A57CB">
        <w:rPr>
          <w:sz w:val="28"/>
          <w:szCs w:val="28"/>
        </w:rPr>
        <w:t xml:space="preserve"> о результатах публичных слушаний от </w:t>
      </w:r>
      <w:r w:rsidR="004D4CDD">
        <w:rPr>
          <w:sz w:val="28"/>
          <w:szCs w:val="28"/>
        </w:rPr>
        <w:t>18.11.2016</w:t>
      </w:r>
      <w:r w:rsidRPr="009A57CB">
        <w:rPr>
          <w:sz w:val="28"/>
          <w:szCs w:val="28"/>
        </w:rPr>
        <w:t xml:space="preserve"> по вопросу </w:t>
      </w:r>
      <w:r w:rsidRPr="006D54C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внесения изменений и дополнений </w:t>
      </w:r>
      <w:r w:rsidRPr="006D54C7">
        <w:rPr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6D54C7">
        <w:rPr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31/16, р</w:t>
      </w:r>
      <w:r w:rsidR="00AF3DED" w:rsidRPr="006D54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уководствуясь</w:t>
      </w:r>
      <w:r w:rsidR="00AF3DED" w:rsidRPr="00D076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13DC6" w:rsidRPr="00D0768C">
        <w:rPr>
          <w:color w:val="000000" w:themeColor="text1"/>
          <w:sz w:val="28"/>
          <w:szCs w:val="28"/>
        </w:rPr>
        <w:t>статьей 32 Градостроительного кодекса</w:t>
      </w:r>
      <w:r w:rsidR="00AF3DED" w:rsidRPr="00D076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част</w:t>
      </w:r>
      <w:r w:rsidR="00D0768C" w:rsidRPr="00D076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ью</w:t>
      </w:r>
      <w:r w:rsidR="00AF3DED" w:rsidRPr="00D076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 статьи 26 Устава муниципального образования Копьевский поссовет </w:t>
      </w:r>
      <w:r w:rsidR="00AF3DED" w:rsidRPr="00D0768C">
        <w:rPr>
          <w:color w:val="000000" w:themeColor="text1"/>
          <w:sz w:val="28"/>
          <w:szCs w:val="28"/>
        </w:rPr>
        <w:t>Орджоникидзевского района Республики Хакасия</w:t>
      </w:r>
      <w:r w:rsidR="00AF3DED" w:rsidRPr="00D076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565A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</w:t>
      </w:r>
      <w:proofErr w:type="gramEnd"/>
      <w:r w:rsidR="00565A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депутатов Копьевского поссовета</w:t>
      </w:r>
    </w:p>
    <w:p w:rsidR="00AF3DED" w:rsidRPr="00D0768C" w:rsidRDefault="00565AD4" w:rsidP="003E6A1A">
      <w:pP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РЕШИЛ</w:t>
      </w:r>
      <w:r w:rsidR="00AF3DED" w:rsidRPr="00D0768C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AF3DED" w:rsidRDefault="00AF3DED" w:rsidP="00AF3DED">
      <w:pPr>
        <w:ind w:firstLine="709"/>
        <w:jc w:val="both"/>
        <w:rPr>
          <w:sz w:val="28"/>
          <w:szCs w:val="28"/>
        </w:rPr>
      </w:pPr>
      <w:r w:rsidRPr="00D076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Внести в </w:t>
      </w:r>
      <w:r w:rsidR="00D0768C" w:rsidRPr="00D0768C"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0768C" w:rsidRPr="00D0768C">
        <w:rPr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31/16</w:t>
      </w:r>
      <w:r w:rsidRPr="00E409F5">
        <w:t xml:space="preserve">, </w:t>
      </w:r>
      <w:r w:rsidRPr="00D0768C">
        <w:rPr>
          <w:sz w:val="28"/>
          <w:szCs w:val="28"/>
        </w:rPr>
        <w:t>изменения и дополнения</w:t>
      </w:r>
      <w:r w:rsidR="00346EE1">
        <w:rPr>
          <w:sz w:val="28"/>
          <w:szCs w:val="28"/>
        </w:rPr>
        <w:t xml:space="preserve"> (приложение № 1).</w:t>
      </w:r>
    </w:p>
    <w:p w:rsidR="00346EE1" w:rsidRPr="00BB06D0" w:rsidRDefault="00346EE1" w:rsidP="0034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06D0">
        <w:rPr>
          <w:sz w:val="28"/>
          <w:szCs w:val="28"/>
        </w:rPr>
        <w:t xml:space="preserve">. Настоящее </w:t>
      </w:r>
      <w:r w:rsidR="00AB5CE1">
        <w:rPr>
          <w:sz w:val="28"/>
          <w:szCs w:val="28"/>
        </w:rPr>
        <w:t>решение</w:t>
      </w:r>
      <w:r w:rsidRPr="00BB06D0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346EE1" w:rsidRDefault="00346EE1" w:rsidP="00AF3DED">
      <w:pPr>
        <w:ind w:firstLine="709"/>
        <w:jc w:val="both"/>
        <w:rPr>
          <w:sz w:val="28"/>
          <w:szCs w:val="28"/>
        </w:rPr>
      </w:pPr>
    </w:p>
    <w:p w:rsidR="00346EE1" w:rsidRDefault="00346EE1" w:rsidP="00AF3DED">
      <w:pPr>
        <w:ind w:firstLine="709"/>
        <w:jc w:val="both"/>
        <w:rPr>
          <w:sz w:val="28"/>
          <w:szCs w:val="28"/>
        </w:rPr>
      </w:pPr>
    </w:p>
    <w:p w:rsidR="004D4CDD" w:rsidRDefault="004D4CDD" w:rsidP="00AF3DED">
      <w:pPr>
        <w:ind w:firstLine="709"/>
        <w:jc w:val="both"/>
        <w:rPr>
          <w:sz w:val="28"/>
          <w:szCs w:val="28"/>
        </w:rPr>
      </w:pPr>
    </w:p>
    <w:p w:rsidR="004D4CDD" w:rsidRPr="00BB06D0" w:rsidRDefault="004D4CDD" w:rsidP="004D4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EE1" w:rsidRDefault="004D4CDD" w:rsidP="004D4C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06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B06D0">
        <w:rPr>
          <w:sz w:val="28"/>
          <w:szCs w:val="28"/>
        </w:rPr>
        <w:t xml:space="preserve"> Копьевского поссовета</w:t>
      </w:r>
      <w:r w:rsidRPr="00BB06D0">
        <w:rPr>
          <w:sz w:val="28"/>
          <w:szCs w:val="28"/>
        </w:rPr>
        <w:tab/>
      </w:r>
      <w:r w:rsidRPr="00BB06D0">
        <w:rPr>
          <w:sz w:val="28"/>
          <w:szCs w:val="28"/>
        </w:rPr>
        <w:tab/>
      </w:r>
      <w:r w:rsidRPr="00BB06D0">
        <w:rPr>
          <w:sz w:val="28"/>
          <w:szCs w:val="28"/>
        </w:rPr>
        <w:tab/>
      </w:r>
      <w:r w:rsidRPr="00BB06D0">
        <w:rPr>
          <w:sz w:val="28"/>
          <w:szCs w:val="28"/>
        </w:rPr>
        <w:tab/>
      </w:r>
      <w:r w:rsidRPr="00BB06D0">
        <w:rPr>
          <w:sz w:val="28"/>
          <w:szCs w:val="28"/>
        </w:rPr>
        <w:tab/>
      </w:r>
      <w:r>
        <w:rPr>
          <w:sz w:val="28"/>
          <w:szCs w:val="28"/>
        </w:rPr>
        <w:tab/>
        <w:t>А. И. Тайченачев</w:t>
      </w:r>
    </w:p>
    <w:p w:rsidR="00565AD4" w:rsidRPr="0027329E" w:rsidRDefault="00565AD4" w:rsidP="00565AD4">
      <w:pPr>
        <w:tabs>
          <w:tab w:val="num" w:pos="900"/>
        </w:tabs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565AD4" w:rsidRPr="0027329E" w:rsidRDefault="00565AD4" w:rsidP="00565AD4">
      <w:pPr>
        <w:tabs>
          <w:tab w:val="num" w:pos="900"/>
        </w:tabs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565AD4" w:rsidRPr="0027329E" w:rsidRDefault="00565AD4" w:rsidP="00565AD4">
      <w:pPr>
        <w:spacing w:line="240" w:lineRule="atLeast"/>
        <w:rPr>
          <w:sz w:val="28"/>
          <w:szCs w:val="28"/>
        </w:rPr>
      </w:pPr>
      <w:r w:rsidRPr="0027329E">
        <w:rPr>
          <w:sz w:val="28"/>
          <w:szCs w:val="28"/>
        </w:rPr>
        <w:t xml:space="preserve">Председатель Совета депутатов </w:t>
      </w:r>
    </w:p>
    <w:p w:rsidR="00565AD4" w:rsidRPr="0027329E" w:rsidRDefault="00565AD4" w:rsidP="00565AD4">
      <w:pPr>
        <w:spacing w:line="240" w:lineRule="atLeast"/>
        <w:rPr>
          <w:sz w:val="28"/>
          <w:szCs w:val="28"/>
        </w:rPr>
      </w:pPr>
      <w:r w:rsidRPr="0027329E">
        <w:rPr>
          <w:sz w:val="28"/>
          <w:szCs w:val="28"/>
        </w:rPr>
        <w:t>Копьевского поссовета</w:t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7329E">
        <w:rPr>
          <w:sz w:val="28"/>
          <w:szCs w:val="28"/>
        </w:rPr>
        <w:t>Ю. А. Маковцев</w:t>
      </w:r>
    </w:p>
    <w:p w:rsidR="00565AD4" w:rsidRPr="00D0768C" w:rsidRDefault="00565AD4" w:rsidP="004D4CDD">
      <w:pPr>
        <w:jc w:val="both"/>
        <w:rPr>
          <w:sz w:val="28"/>
          <w:szCs w:val="28"/>
        </w:rPr>
      </w:pPr>
    </w:p>
    <w:p w:rsidR="00346EE1" w:rsidRDefault="00346EE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6EE1" w:rsidRDefault="00346EE1" w:rsidP="00346E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46EE1" w:rsidRDefault="00346EE1" w:rsidP="00346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65AD4">
        <w:rPr>
          <w:sz w:val="28"/>
          <w:szCs w:val="28"/>
        </w:rPr>
        <w:t>Решению Совета</w:t>
      </w:r>
      <w:r>
        <w:rPr>
          <w:sz w:val="28"/>
          <w:szCs w:val="28"/>
        </w:rPr>
        <w:t xml:space="preserve"> </w:t>
      </w:r>
      <w:r w:rsidR="00565AD4">
        <w:rPr>
          <w:sz w:val="28"/>
          <w:szCs w:val="28"/>
        </w:rPr>
        <w:t>депутатов</w:t>
      </w:r>
    </w:p>
    <w:p w:rsidR="00346EE1" w:rsidRDefault="00346EE1" w:rsidP="00346EE1">
      <w:pPr>
        <w:jc w:val="right"/>
        <w:rPr>
          <w:sz w:val="28"/>
          <w:szCs w:val="28"/>
        </w:rPr>
      </w:pPr>
      <w:r>
        <w:rPr>
          <w:sz w:val="28"/>
          <w:szCs w:val="28"/>
        </w:rPr>
        <w:t>Копьевского поссовета</w:t>
      </w:r>
    </w:p>
    <w:p w:rsidR="00346EE1" w:rsidRDefault="00346EE1" w:rsidP="00346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579">
        <w:rPr>
          <w:sz w:val="28"/>
          <w:szCs w:val="28"/>
        </w:rPr>
        <w:t>2</w:t>
      </w:r>
      <w:r w:rsidR="00565AD4">
        <w:rPr>
          <w:sz w:val="28"/>
          <w:szCs w:val="28"/>
        </w:rPr>
        <w:t>8</w:t>
      </w:r>
      <w:r w:rsidR="004D4CD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2016 года № </w:t>
      </w:r>
      <w:r w:rsidR="00565AD4">
        <w:rPr>
          <w:sz w:val="28"/>
          <w:szCs w:val="28"/>
        </w:rPr>
        <w:t>51/27</w:t>
      </w:r>
    </w:p>
    <w:p w:rsidR="00346EE1" w:rsidRDefault="00346EE1" w:rsidP="00346EE1">
      <w:pPr>
        <w:ind w:firstLine="709"/>
        <w:jc w:val="right"/>
        <w:rPr>
          <w:b/>
          <w:bCs/>
          <w:sz w:val="28"/>
          <w:szCs w:val="28"/>
        </w:rPr>
      </w:pPr>
    </w:p>
    <w:p w:rsidR="00346EE1" w:rsidRPr="001965CE" w:rsidRDefault="001965CE" w:rsidP="00346EE1">
      <w:pPr>
        <w:ind w:firstLine="709"/>
        <w:jc w:val="center"/>
        <w:rPr>
          <w:b/>
          <w:bCs/>
          <w:sz w:val="28"/>
          <w:szCs w:val="28"/>
        </w:rPr>
      </w:pPr>
      <w:r w:rsidRPr="001965CE">
        <w:rPr>
          <w:b/>
          <w:sz w:val="28"/>
          <w:szCs w:val="28"/>
        </w:rPr>
        <w:t xml:space="preserve">Изменения и дополнения </w:t>
      </w:r>
      <w:r w:rsidRPr="001965C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Pr="001965CE">
        <w:rPr>
          <w:b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1965CE">
        <w:rPr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</w:t>
      </w:r>
    </w:p>
    <w:p w:rsidR="00346EE1" w:rsidRDefault="00346EE1" w:rsidP="00346EE1">
      <w:pPr>
        <w:ind w:firstLine="709"/>
        <w:jc w:val="center"/>
        <w:rPr>
          <w:b/>
          <w:bCs/>
          <w:sz w:val="28"/>
          <w:szCs w:val="28"/>
        </w:rPr>
      </w:pPr>
    </w:p>
    <w:p w:rsidR="00AF3DED" w:rsidRPr="0011022F" w:rsidRDefault="00AF3DED" w:rsidP="00AF3DED">
      <w:pPr>
        <w:ind w:firstLine="709"/>
        <w:jc w:val="both"/>
        <w:rPr>
          <w:b/>
          <w:bCs/>
          <w:sz w:val="28"/>
          <w:szCs w:val="28"/>
        </w:rPr>
      </w:pPr>
      <w:r w:rsidRPr="0011022F">
        <w:rPr>
          <w:b/>
          <w:bCs/>
          <w:sz w:val="28"/>
          <w:szCs w:val="28"/>
        </w:rPr>
        <w:t>1) в стать</w:t>
      </w:r>
      <w:r w:rsidR="00D37295" w:rsidRPr="0011022F">
        <w:rPr>
          <w:b/>
          <w:bCs/>
          <w:sz w:val="28"/>
          <w:szCs w:val="28"/>
        </w:rPr>
        <w:t>е</w:t>
      </w:r>
      <w:r w:rsidRPr="0011022F">
        <w:rPr>
          <w:b/>
          <w:bCs/>
          <w:sz w:val="28"/>
          <w:szCs w:val="28"/>
        </w:rPr>
        <w:t xml:space="preserve"> </w:t>
      </w:r>
      <w:r w:rsidR="00D37295" w:rsidRPr="0011022F">
        <w:rPr>
          <w:b/>
          <w:bCs/>
          <w:sz w:val="28"/>
          <w:szCs w:val="28"/>
        </w:rPr>
        <w:t>25</w:t>
      </w:r>
      <w:r w:rsidRPr="0011022F">
        <w:rPr>
          <w:b/>
          <w:bCs/>
          <w:sz w:val="28"/>
          <w:szCs w:val="28"/>
        </w:rPr>
        <w:t>:</w:t>
      </w:r>
    </w:p>
    <w:p w:rsidR="00AF3DED" w:rsidRPr="0011022F" w:rsidRDefault="005F2319" w:rsidP="00AF3DE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AF3DED" w:rsidRPr="0011022F">
        <w:rPr>
          <w:b/>
          <w:bCs/>
          <w:sz w:val="28"/>
          <w:szCs w:val="28"/>
        </w:rPr>
        <w:t xml:space="preserve">) </w:t>
      </w:r>
      <w:r w:rsidR="0011022F">
        <w:rPr>
          <w:b/>
          <w:bCs/>
          <w:sz w:val="28"/>
          <w:szCs w:val="28"/>
        </w:rPr>
        <w:t xml:space="preserve">в </w:t>
      </w:r>
      <w:r w:rsidR="0011022F" w:rsidRPr="0011022F">
        <w:rPr>
          <w:b/>
          <w:sz w:val="28"/>
          <w:szCs w:val="28"/>
        </w:rPr>
        <w:t>Ж1с</w:t>
      </w:r>
      <w:r w:rsidR="0011022F" w:rsidRPr="0011022F">
        <w:rPr>
          <w:b/>
          <w:sz w:val="28"/>
          <w:szCs w:val="28"/>
        </w:rPr>
        <w:tab/>
        <w:t>Зона существующей застройки индивидуальными жилыми домами</w:t>
      </w:r>
      <w:r w:rsidR="0011022F" w:rsidRPr="0011022F">
        <w:rPr>
          <w:b/>
          <w:bCs/>
          <w:sz w:val="28"/>
          <w:szCs w:val="28"/>
        </w:rPr>
        <w:t xml:space="preserve"> </w:t>
      </w:r>
      <w:r w:rsidR="00AF3DED" w:rsidRPr="0011022F">
        <w:rPr>
          <w:b/>
          <w:bCs/>
          <w:sz w:val="28"/>
          <w:szCs w:val="28"/>
        </w:rPr>
        <w:t xml:space="preserve">пункт </w:t>
      </w:r>
      <w:r w:rsidR="00D37295" w:rsidRPr="0011022F">
        <w:rPr>
          <w:b/>
          <w:bCs/>
          <w:sz w:val="28"/>
          <w:szCs w:val="28"/>
        </w:rPr>
        <w:t>2</w:t>
      </w:r>
      <w:r w:rsidR="00AF3DED" w:rsidRPr="0011022F">
        <w:rPr>
          <w:b/>
          <w:bCs/>
          <w:sz w:val="28"/>
          <w:szCs w:val="28"/>
        </w:rPr>
        <w:t xml:space="preserve"> </w:t>
      </w:r>
      <w:r w:rsidR="00AF3DED" w:rsidRPr="0011022F">
        <w:rPr>
          <w:sz w:val="28"/>
          <w:szCs w:val="28"/>
        </w:rPr>
        <w:t>изложить в следующей редакции:</w:t>
      </w:r>
      <w:bookmarkStart w:id="0" w:name="sub_140114"/>
    </w:p>
    <w:p w:rsidR="0011022F" w:rsidRPr="0011022F" w:rsidRDefault="0011022F" w:rsidP="0011022F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r w:rsidRPr="0011022F">
        <w:rPr>
          <w:sz w:val="28"/>
          <w:szCs w:val="28"/>
          <w:u w:val="single"/>
        </w:rPr>
        <w:t>Основные виды разрешенного использования:</w:t>
      </w:r>
    </w:p>
    <w:p w:rsidR="0011022F" w:rsidRDefault="0011022F" w:rsidP="0011022F">
      <w:pPr>
        <w:ind w:left="1620" w:hanging="54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индивидуальное жилищное строительство;</w:t>
      </w:r>
    </w:p>
    <w:p w:rsidR="00346EE1" w:rsidRPr="0011022F" w:rsidRDefault="00346EE1" w:rsidP="0011022F">
      <w:pPr>
        <w:ind w:left="1620" w:hanging="54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малоэтажная многоквартирная жилая застройка;</w:t>
      </w:r>
    </w:p>
    <w:p w:rsidR="0011022F" w:rsidRPr="0011022F" w:rsidRDefault="0011022F" w:rsidP="0011022F">
      <w:pPr>
        <w:ind w:left="1620" w:hanging="54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блокированная жилая застройка.</w:t>
      </w:r>
    </w:p>
    <w:p w:rsidR="0011022F" w:rsidRPr="0011022F" w:rsidRDefault="0011022F" w:rsidP="0011022F">
      <w:pPr>
        <w:ind w:firstLine="709"/>
        <w:jc w:val="both"/>
        <w:rPr>
          <w:sz w:val="28"/>
          <w:szCs w:val="28"/>
          <w:u w:val="single"/>
        </w:rPr>
      </w:pPr>
      <w:r w:rsidRPr="0011022F">
        <w:rPr>
          <w:sz w:val="28"/>
          <w:szCs w:val="28"/>
          <w:u w:val="single"/>
        </w:rPr>
        <w:t>Условно разрешенные виды использования:</w:t>
      </w:r>
    </w:p>
    <w:p w:rsidR="008751BD" w:rsidRDefault="008751BD" w:rsidP="0011022F">
      <w:pPr>
        <w:tabs>
          <w:tab w:val="left" w:pos="162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магазины;</w:t>
      </w:r>
    </w:p>
    <w:p w:rsidR="0011022F" w:rsidRPr="0011022F" w:rsidRDefault="0011022F" w:rsidP="0011022F">
      <w:pPr>
        <w:tabs>
          <w:tab w:val="left" w:pos="1620"/>
        </w:tabs>
        <w:ind w:left="108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обслуживание жилой застройки;</w:t>
      </w:r>
    </w:p>
    <w:p w:rsidR="0011022F" w:rsidRPr="0011022F" w:rsidRDefault="0011022F" w:rsidP="0011022F">
      <w:pPr>
        <w:tabs>
          <w:tab w:val="left" w:pos="1620"/>
        </w:tabs>
        <w:ind w:left="108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общественное использование объектов капитального строительства.</w:t>
      </w:r>
    </w:p>
    <w:p w:rsidR="0011022F" w:rsidRPr="0011022F" w:rsidRDefault="0011022F" w:rsidP="0011022F">
      <w:pPr>
        <w:ind w:firstLine="709"/>
        <w:jc w:val="both"/>
        <w:rPr>
          <w:sz w:val="28"/>
          <w:szCs w:val="28"/>
          <w:u w:val="single"/>
        </w:rPr>
      </w:pPr>
      <w:r w:rsidRPr="0011022F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11022F" w:rsidRPr="0011022F" w:rsidRDefault="0011022F" w:rsidP="0011022F">
      <w:pPr>
        <w:ind w:left="1620" w:hanging="54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ведение огородничества;</w:t>
      </w:r>
    </w:p>
    <w:p w:rsidR="0011022F" w:rsidRPr="0011022F" w:rsidRDefault="0011022F" w:rsidP="0011022F">
      <w:pPr>
        <w:ind w:left="1620" w:hanging="54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ведение садоводства;</w:t>
      </w:r>
    </w:p>
    <w:p w:rsidR="00AF3DED" w:rsidRPr="0011022F" w:rsidRDefault="0011022F" w:rsidP="0011022F">
      <w:pPr>
        <w:ind w:left="1620" w:hanging="540"/>
        <w:jc w:val="both"/>
        <w:rPr>
          <w:sz w:val="28"/>
          <w:szCs w:val="28"/>
        </w:rPr>
      </w:pPr>
      <w:r w:rsidRPr="0011022F">
        <w:rPr>
          <w:sz w:val="28"/>
          <w:szCs w:val="28"/>
        </w:rPr>
        <w:t>-</w:t>
      </w:r>
      <w:r w:rsidRPr="0011022F">
        <w:rPr>
          <w:sz w:val="28"/>
          <w:szCs w:val="28"/>
        </w:rPr>
        <w:tab/>
        <w:t>ведение дачного хозяйства.</w:t>
      </w:r>
    </w:p>
    <w:bookmarkEnd w:id="0"/>
    <w:p w:rsidR="00AF3DED" w:rsidRPr="005F2319" w:rsidRDefault="005F2319" w:rsidP="00AF3DE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AF3DED" w:rsidRPr="005F2319">
        <w:rPr>
          <w:b/>
          <w:bCs/>
          <w:sz w:val="28"/>
          <w:szCs w:val="28"/>
        </w:rPr>
        <w:t xml:space="preserve">) </w:t>
      </w:r>
      <w:r w:rsidRPr="005F2319">
        <w:rPr>
          <w:b/>
          <w:bCs/>
          <w:sz w:val="28"/>
          <w:szCs w:val="28"/>
        </w:rPr>
        <w:t xml:space="preserve">в </w:t>
      </w:r>
      <w:r w:rsidRPr="005F2319">
        <w:rPr>
          <w:b/>
          <w:sz w:val="28"/>
          <w:szCs w:val="28"/>
        </w:rPr>
        <w:t>Ж2с</w:t>
      </w:r>
      <w:r w:rsidRPr="005F2319">
        <w:rPr>
          <w:b/>
          <w:sz w:val="28"/>
          <w:szCs w:val="28"/>
        </w:rPr>
        <w:tab/>
        <w:t xml:space="preserve">Зона существующей застройки малоэтажными многоквартирными жилыми домами (не выше 3 этажей) </w:t>
      </w:r>
      <w:r w:rsidR="00AF3DED" w:rsidRPr="005F2319">
        <w:rPr>
          <w:b/>
          <w:bCs/>
          <w:sz w:val="28"/>
          <w:szCs w:val="28"/>
        </w:rPr>
        <w:t xml:space="preserve">пункт </w:t>
      </w:r>
      <w:r w:rsidRPr="005F2319">
        <w:rPr>
          <w:b/>
          <w:bCs/>
          <w:sz w:val="28"/>
          <w:szCs w:val="28"/>
        </w:rPr>
        <w:t>2</w:t>
      </w:r>
      <w:r w:rsidR="00AF3DED" w:rsidRPr="005F2319">
        <w:rPr>
          <w:b/>
          <w:bCs/>
          <w:sz w:val="28"/>
          <w:szCs w:val="28"/>
        </w:rPr>
        <w:t xml:space="preserve"> </w:t>
      </w:r>
      <w:r w:rsidR="00AF3DED" w:rsidRPr="005F2319">
        <w:rPr>
          <w:sz w:val="28"/>
          <w:szCs w:val="28"/>
        </w:rPr>
        <w:t>изложить в следующей редакции:</w:t>
      </w:r>
    </w:p>
    <w:p w:rsidR="005F2319" w:rsidRPr="005F2319" w:rsidRDefault="005F2319" w:rsidP="005F2319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bookmarkStart w:id="1" w:name="sub_140118"/>
      <w:r w:rsidRPr="005F2319">
        <w:rPr>
          <w:sz w:val="28"/>
          <w:szCs w:val="28"/>
          <w:u w:val="single"/>
        </w:rPr>
        <w:t>Основные виды разрешенного использования:</w:t>
      </w:r>
    </w:p>
    <w:p w:rsidR="005F2319" w:rsidRPr="005F2319" w:rsidRDefault="005F2319" w:rsidP="005F2319">
      <w:pPr>
        <w:ind w:left="1620" w:hanging="540"/>
        <w:jc w:val="both"/>
        <w:rPr>
          <w:sz w:val="28"/>
          <w:szCs w:val="28"/>
        </w:rPr>
      </w:pPr>
      <w:r w:rsidRPr="005F2319">
        <w:rPr>
          <w:sz w:val="28"/>
          <w:szCs w:val="28"/>
        </w:rPr>
        <w:t>-</w:t>
      </w:r>
      <w:r w:rsidRPr="005F2319">
        <w:rPr>
          <w:sz w:val="28"/>
          <w:szCs w:val="28"/>
        </w:rPr>
        <w:tab/>
        <w:t>малоэтажная многоквартирная жилая застройка;</w:t>
      </w:r>
    </w:p>
    <w:p w:rsidR="005F2319" w:rsidRPr="005F2319" w:rsidRDefault="005F2319" w:rsidP="005F2319">
      <w:pPr>
        <w:ind w:left="1620" w:hanging="540"/>
        <w:jc w:val="both"/>
        <w:rPr>
          <w:sz w:val="28"/>
          <w:szCs w:val="28"/>
        </w:rPr>
      </w:pPr>
      <w:r w:rsidRPr="005F2319">
        <w:rPr>
          <w:sz w:val="28"/>
          <w:szCs w:val="28"/>
        </w:rPr>
        <w:t>-</w:t>
      </w:r>
      <w:r w:rsidRPr="005F2319">
        <w:rPr>
          <w:sz w:val="28"/>
          <w:szCs w:val="28"/>
        </w:rPr>
        <w:tab/>
      </w:r>
      <w:proofErr w:type="spellStart"/>
      <w:r w:rsidRPr="005F2319">
        <w:rPr>
          <w:sz w:val="28"/>
          <w:szCs w:val="28"/>
        </w:rPr>
        <w:t>среднеэтажная</w:t>
      </w:r>
      <w:proofErr w:type="spellEnd"/>
      <w:r w:rsidRPr="005F2319">
        <w:rPr>
          <w:sz w:val="28"/>
          <w:szCs w:val="28"/>
        </w:rPr>
        <w:t xml:space="preserve"> жилая застройка;</w:t>
      </w:r>
    </w:p>
    <w:p w:rsidR="005F2319" w:rsidRPr="005F2319" w:rsidRDefault="005F2319" w:rsidP="005F2319">
      <w:pPr>
        <w:ind w:left="1620" w:hanging="540"/>
        <w:jc w:val="both"/>
        <w:rPr>
          <w:sz w:val="28"/>
          <w:szCs w:val="28"/>
        </w:rPr>
      </w:pPr>
      <w:r w:rsidRPr="005F2319">
        <w:rPr>
          <w:sz w:val="28"/>
          <w:szCs w:val="28"/>
        </w:rPr>
        <w:t>-</w:t>
      </w:r>
      <w:r w:rsidRPr="005F2319">
        <w:rPr>
          <w:sz w:val="28"/>
          <w:szCs w:val="28"/>
        </w:rPr>
        <w:tab/>
        <w:t>обслуживание жилой застройки.</w:t>
      </w:r>
    </w:p>
    <w:p w:rsidR="005F2319" w:rsidRPr="005F2319" w:rsidRDefault="005F2319" w:rsidP="005F2319">
      <w:pPr>
        <w:ind w:firstLine="709"/>
        <w:jc w:val="both"/>
        <w:rPr>
          <w:sz w:val="28"/>
          <w:szCs w:val="28"/>
        </w:rPr>
      </w:pPr>
      <w:r w:rsidRPr="005F2319">
        <w:rPr>
          <w:sz w:val="28"/>
          <w:szCs w:val="28"/>
          <w:u w:val="single"/>
        </w:rPr>
        <w:t>Условно разрешенные виды использования:</w:t>
      </w:r>
    </w:p>
    <w:p w:rsidR="005F2319" w:rsidRPr="005F2319" w:rsidRDefault="005F2319" w:rsidP="005F2319">
      <w:pPr>
        <w:ind w:left="1620" w:hanging="540"/>
        <w:jc w:val="both"/>
        <w:rPr>
          <w:sz w:val="28"/>
          <w:szCs w:val="28"/>
        </w:rPr>
      </w:pPr>
      <w:r w:rsidRPr="005F2319">
        <w:rPr>
          <w:sz w:val="28"/>
          <w:szCs w:val="28"/>
        </w:rPr>
        <w:t>-</w:t>
      </w:r>
      <w:r w:rsidRPr="005F2319">
        <w:rPr>
          <w:sz w:val="28"/>
          <w:szCs w:val="28"/>
        </w:rPr>
        <w:tab/>
        <w:t>блокированная жилая застройка;</w:t>
      </w:r>
    </w:p>
    <w:p w:rsidR="005F2319" w:rsidRPr="005F2319" w:rsidRDefault="005F2319" w:rsidP="005F2319">
      <w:pPr>
        <w:ind w:left="1620" w:hanging="540"/>
        <w:jc w:val="both"/>
        <w:rPr>
          <w:sz w:val="28"/>
          <w:szCs w:val="28"/>
        </w:rPr>
      </w:pPr>
      <w:r w:rsidRPr="005F2319">
        <w:rPr>
          <w:sz w:val="28"/>
          <w:szCs w:val="28"/>
        </w:rPr>
        <w:t>-</w:t>
      </w:r>
      <w:r w:rsidRPr="005F2319">
        <w:rPr>
          <w:sz w:val="28"/>
          <w:szCs w:val="28"/>
        </w:rPr>
        <w:tab/>
        <w:t>индивидуальное жилищное строительство.</w:t>
      </w:r>
    </w:p>
    <w:p w:rsidR="005F2319" w:rsidRPr="005F2319" w:rsidRDefault="005F2319" w:rsidP="005F2319">
      <w:pPr>
        <w:ind w:firstLine="709"/>
        <w:jc w:val="both"/>
        <w:rPr>
          <w:sz w:val="28"/>
          <w:szCs w:val="28"/>
          <w:u w:val="single"/>
        </w:rPr>
      </w:pPr>
      <w:r w:rsidRPr="005F2319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5F2319" w:rsidRPr="005F2319" w:rsidRDefault="005F2319" w:rsidP="005F2319">
      <w:pPr>
        <w:ind w:left="1620" w:hanging="540"/>
        <w:jc w:val="both"/>
        <w:rPr>
          <w:sz w:val="28"/>
          <w:szCs w:val="28"/>
        </w:rPr>
      </w:pPr>
      <w:r w:rsidRPr="005F2319">
        <w:rPr>
          <w:sz w:val="28"/>
          <w:szCs w:val="28"/>
        </w:rPr>
        <w:t>-</w:t>
      </w:r>
      <w:r w:rsidRPr="005F2319">
        <w:rPr>
          <w:sz w:val="28"/>
          <w:szCs w:val="28"/>
        </w:rPr>
        <w:tab/>
        <w:t>отдых (рекреация);</w:t>
      </w:r>
    </w:p>
    <w:p w:rsidR="00AF3DED" w:rsidRPr="00E409F5" w:rsidRDefault="005F2319" w:rsidP="005F2319">
      <w:pPr>
        <w:ind w:left="1620" w:hanging="540"/>
        <w:jc w:val="both"/>
      </w:pPr>
      <w:r w:rsidRPr="005F2319">
        <w:rPr>
          <w:sz w:val="28"/>
          <w:szCs w:val="28"/>
        </w:rPr>
        <w:t>-</w:t>
      </w:r>
      <w:r w:rsidRPr="005F2319">
        <w:rPr>
          <w:sz w:val="28"/>
          <w:szCs w:val="28"/>
        </w:rPr>
        <w:tab/>
        <w:t>спорт.</w:t>
      </w:r>
    </w:p>
    <w:bookmarkEnd w:id="1"/>
    <w:p w:rsidR="00AF3DED" w:rsidRDefault="005F2319" w:rsidP="00AF3DED">
      <w:pPr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>1.3</w:t>
      </w:r>
      <w:r w:rsidR="00AF3DED" w:rsidRPr="005F2319">
        <w:rPr>
          <w:b/>
          <w:bCs/>
          <w:color w:val="000000" w:themeColor="text1"/>
          <w:sz w:val="28"/>
          <w:szCs w:val="28"/>
        </w:rPr>
        <w:t xml:space="preserve">) </w:t>
      </w:r>
      <w:r w:rsidRPr="005F2319">
        <w:rPr>
          <w:b/>
          <w:color w:val="000000" w:themeColor="text1"/>
          <w:sz w:val="28"/>
          <w:szCs w:val="28"/>
        </w:rPr>
        <w:t>Ж2с</w:t>
      </w:r>
      <w:r w:rsidRPr="005F2319">
        <w:rPr>
          <w:b/>
          <w:color w:val="000000" w:themeColor="text1"/>
          <w:sz w:val="28"/>
          <w:szCs w:val="28"/>
        </w:rPr>
        <w:tab/>
        <w:t>Зона существующей застройки малоэтажными многоквартирными жилыми домами (не выше 3 этажей)</w:t>
      </w:r>
      <w:r w:rsidRPr="005F2319">
        <w:rPr>
          <w:color w:val="000000" w:themeColor="text1"/>
          <w:sz w:val="28"/>
          <w:szCs w:val="28"/>
        </w:rPr>
        <w:t xml:space="preserve"> </w:t>
      </w:r>
      <w:r w:rsidRPr="005F231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дополнить </w:t>
      </w:r>
      <w:r w:rsidRPr="005F231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пунктом 8</w:t>
      </w:r>
      <w:r w:rsidRPr="005F231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следующего содержания:</w:t>
      </w:r>
    </w:p>
    <w:p w:rsidR="005F2319" w:rsidRPr="005F2319" w:rsidRDefault="005F2319" w:rsidP="00AF3DED">
      <w:pPr>
        <w:ind w:firstLine="709"/>
        <w:jc w:val="both"/>
        <w:rPr>
          <w:color w:val="000000" w:themeColor="text1"/>
          <w:sz w:val="28"/>
          <w:szCs w:val="28"/>
        </w:rPr>
      </w:pPr>
      <w:r w:rsidRPr="005F2319">
        <w:rPr>
          <w:sz w:val="28"/>
          <w:szCs w:val="28"/>
        </w:rPr>
        <w:t>8)</w:t>
      </w:r>
      <w:r w:rsidRPr="005F2319">
        <w:rPr>
          <w:sz w:val="28"/>
          <w:szCs w:val="28"/>
        </w:rPr>
        <w:tab/>
        <w:t>расстояние от границ земельных участков  до зданий и сооружений - не менее десяти метров.</w:t>
      </w:r>
    </w:p>
    <w:p w:rsidR="005F2319" w:rsidRDefault="005F2319" w:rsidP="00AF3DED">
      <w:pPr>
        <w:autoSpaceDE w:val="0"/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2) в</w:t>
      </w:r>
      <w:r w:rsidR="00AF3DED" w:rsidRPr="005F231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5F231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стать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Pr="005F231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26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AF3DED" w:rsidRPr="005F2319" w:rsidRDefault="005F2319" w:rsidP="00AF3DED">
      <w:pPr>
        <w:autoSpaceDE w:val="0"/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2.1) </w:t>
      </w:r>
      <w:proofErr w:type="gramStart"/>
      <w:r w:rsidR="00BE3B7C">
        <w:rPr>
          <w:b/>
          <w:color w:val="000000" w:themeColor="text1"/>
          <w:sz w:val="28"/>
          <w:szCs w:val="28"/>
        </w:rPr>
        <w:t>в</w:t>
      </w:r>
      <w:proofErr w:type="gramEnd"/>
      <w:r w:rsidR="00BE3B7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5F2319">
        <w:rPr>
          <w:b/>
          <w:color w:val="000000" w:themeColor="text1"/>
          <w:sz w:val="28"/>
          <w:szCs w:val="28"/>
        </w:rPr>
        <w:t>ОД</w:t>
      </w:r>
      <w:proofErr w:type="gramEnd"/>
      <w:r w:rsidRPr="005F2319">
        <w:rPr>
          <w:b/>
          <w:color w:val="000000" w:themeColor="text1"/>
          <w:sz w:val="28"/>
          <w:szCs w:val="28"/>
        </w:rPr>
        <w:tab/>
        <w:t>Общественно-деловая зона</w:t>
      </w:r>
      <w:r w:rsidRPr="005F2319">
        <w:rPr>
          <w:b/>
          <w:bCs/>
          <w:color w:val="000000" w:themeColor="text1"/>
          <w:sz w:val="28"/>
          <w:szCs w:val="28"/>
        </w:rPr>
        <w:t xml:space="preserve"> пункт 2 </w:t>
      </w:r>
      <w:r w:rsidRPr="005F2319">
        <w:rPr>
          <w:color w:val="000000" w:themeColor="text1"/>
          <w:sz w:val="28"/>
          <w:szCs w:val="28"/>
        </w:rPr>
        <w:t>изложить в следующей редакции:</w:t>
      </w:r>
    </w:p>
    <w:p w:rsidR="00BE3B7C" w:rsidRPr="00BE3B7C" w:rsidRDefault="00BE3B7C" w:rsidP="00BE3B7C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bookmarkStart w:id="2" w:name="sub_140107"/>
      <w:r w:rsidRPr="00BE3B7C">
        <w:rPr>
          <w:sz w:val="28"/>
          <w:szCs w:val="28"/>
          <w:u w:val="single"/>
        </w:rPr>
        <w:t>Основные виды разрешенного использования: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общественное управление;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дошкольное, начальное и среднее общее образование;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социальное обслуживание;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спорт;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стационарное медицинское обслуживание;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ветеринарное обслуживание;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образование и просвещение;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предпринимательство;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религиозное использование;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обеспечение научной деятельности;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культурное развитие;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обеспечение деятельности в области гидрометеорологии и смежных с ней областях;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</w:r>
      <w:proofErr w:type="spellStart"/>
      <w:r w:rsidRPr="00BE3B7C">
        <w:rPr>
          <w:sz w:val="28"/>
          <w:szCs w:val="28"/>
        </w:rPr>
        <w:t>среднеэтажная</w:t>
      </w:r>
      <w:proofErr w:type="spellEnd"/>
      <w:r w:rsidRPr="00BE3B7C">
        <w:rPr>
          <w:sz w:val="28"/>
          <w:szCs w:val="28"/>
        </w:rPr>
        <w:t xml:space="preserve"> жилая застройка.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  <w:u w:val="single"/>
        </w:rPr>
      </w:pPr>
      <w:r w:rsidRPr="00BE3B7C">
        <w:rPr>
          <w:sz w:val="28"/>
          <w:szCs w:val="28"/>
          <w:u w:val="single"/>
        </w:rPr>
        <w:t>Условно разрешенные виды использования: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выставочно-ярмарочная деятельность;</w:t>
      </w:r>
    </w:p>
    <w:p w:rsidR="00BE3B7C" w:rsidRPr="00BE3B7C" w:rsidRDefault="00BE3B7C" w:rsidP="00BE3B7C">
      <w:pPr>
        <w:tabs>
          <w:tab w:val="left" w:pos="1620"/>
        </w:tabs>
        <w:ind w:left="1620" w:hanging="540"/>
        <w:jc w:val="both"/>
        <w:rPr>
          <w:sz w:val="28"/>
          <w:szCs w:val="28"/>
          <w:highlight w:val="yellow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 xml:space="preserve">бытовое обслуживание; 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отдых (рекреация);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приюты для животных.</w:t>
      </w:r>
    </w:p>
    <w:p w:rsidR="00BE3B7C" w:rsidRPr="00BE3B7C" w:rsidRDefault="00BE3B7C" w:rsidP="00BE3B7C">
      <w:pPr>
        <w:ind w:firstLine="993"/>
        <w:jc w:val="both"/>
        <w:rPr>
          <w:sz w:val="28"/>
          <w:szCs w:val="28"/>
          <w:u w:val="single"/>
        </w:rPr>
      </w:pPr>
      <w:r w:rsidRPr="00BE3B7C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BE3B7C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 xml:space="preserve">коммунальное обслуживание; </w:t>
      </w:r>
    </w:p>
    <w:p w:rsidR="00AF3DED" w:rsidRPr="00BE3B7C" w:rsidRDefault="00BE3B7C" w:rsidP="00BE3B7C">
      <w:pPr>
        <w:ind w:left="1620" w:hanging="540"/>
        <w:jc w:val="both"/>
        <w:rPr>
          <w:sz w:val="28"/>
          <w:szCs w:val="28"/>
        </w:rPr>
      </w:pPr>
      <w:r w:rsidRPr="00BE3B7C">
        <w:rPr>
          <w:sz w:val="28"/>
          <w:szCs w:val="28"/>
        </w:rPr>
        <w:t>-</w:t>
      </w:r>
      <w:r w:rsidRPr="00BE3B7C">
        <w:rPr>
          <w:sz w:val="28"/>
          <w:szCs w:val="28"/>
        </w:rPr>
        <w:tab/>
        <w:t>объекты гаражного назначения.</w:t>
      </w:r>
    </w:p>
    <w:bookmarkEnd w:id="2"/>
    <w:p w:rsidR="00AF3DED" w:rsidRPr="00BE3B7C" w:rsidRDefault="00AF3DED" w:rsidP="00AF3DED">
      <w:pPr>
        <w:ind w:firstLine="709"/>
        <w:jc w:val="both"/>
        <w:rPr>
          <w:sz w:val="28"/>
          <w:szCs w:val="28"/>
        </w:rPr>
      </w:pPr>
      <w:r w:rsidRPr="00BE3B7C">
        <w:rPr>
          <w:b/>
          <w:bCs/>
          <w:sz w:val="28"/>
          <w:szCs w:val="28"/>
        </w:rPr>
        <w:t>2</w:t>
      </w:r>
      <w:r w:rsidR="00BE3B7C" w:rsidRPr="00BE3B7C">
        <w:rPr>
          <w:b/>
          <w:bCs/>
          <w:sz w:val="28"/>
          <w:szCs w:val="28"/>
        </w:rPr>
        <w:t>.2</w:t>
      </w:r>
      <w:r w:rsidRPr="00BE3B7C">
        <w:rPr>
          <w:b/>
          <w:bCs/>
          <w:sz w:val="28"/>
          <w:szCs w:val="28"/>
        </w:rPr>
        <w:t xml:space="preserve">) </w:t>
      </w:r>
      <w:proofErr w:type="gramStart"/>
      <w:r w:rsidR="00BE3B7C" w:rsidRPr="00BE3B7C">
        <w:rPr>
          <w:b/>
          <w:color w:val="000000" w:themeColor="text1"/>
          <w:sz w:val="28"/>
          <w:szCs w:val="28"/>
        </w:rPr>
        <w:t>в</w:t>
      </w:r>
      <w:proofErr w:type="gramEnd"/>
      <w:r w:rsidR="00BE3B7C" w:rsidRPr="00BE3B7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BE3B7C" w:rsidRPr="00BE3B7C">
        <w:rPr>
          <w:b/>
          <w:color w:val="000000" w:themeColor="text1"/>
          <w:sz w:val="28"/>
          <w:szCs w:val="28"/>
        </w:rPr>
        <w:t>ОД</w:t>
      </w:r>
      <w:proofErr w:type="gramEnd"/>
      <w:r w:rsidR="00BE3B7C" w:rsidRPr="00BE3B7C">
        <w:rPr>
          <w:b/>
          <w:color w:val="000000" w:themeColor="text1"/>
          <w:sz w:val="28"/>
          <w:szCs w:val="28"/>
        </w:rPr>
        <w:tab/>
        <w:t>Общественно-деловая зона</w:t>
      </w:r>
      <w:r w:rsidR="00BE3B7C" w:rsidRPr="00BE3B7C">
        <w:rPr>
          <w:b/>
          <w:bCs/>
          <w:color w:val="000000" w:themeColor="text1"/>
          <w:sz w:val="28"/>
          <w:szCs w:val="28"/>
        </w:rPr>
        <w:t xml:space="preserve"> пункт пп.2 пункта 3 </w:t>
      </w:r>
      <w:r w:rsidR="00BE3B7C" w:rsidRPr="00BE3B7C">
        <w:rPr>
          <w:color w:val="000000" w:themeColor="text1"/>
          <w:sz w:val="28"/>
          <w:szCs w:val="28"/>
        </w:rPr>
        <w:t>изложить в следующей редакции:</w:t>
      </w:r>
    </w:p>
    <w:p w:rsidR="00AF3DED" w:rsidRPr="00BE3B7C" w:rsidRDefault="00BE3B7C" w:rsidP="00AF3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10014"/>
      <w:r w:rsidRPr="00BE3B7C">
        <w:rPr>
          <w:sz w:val="28"/>
          <w:szCs w:val="28"/>
        </w:rPr>
        <w:t>2)</w:t>
      </w:r>
      <w:r w:rsidRPr="00BE3B7C">
        <w:rPr>
          <w:sz w:val="28"/>
          <w:szCs w:val="28"/>
        </w:rPr>
        <w:tab/>
        <w:t>высота и размеры в плане зданий предприятий обслуживания должны соответствовать требованиям к застройке земельных участков жилой зоны, для которой организуется общественно-деловая зона, но не выше трех этажей</w:t>
      </w:r>
      <w:r w:rsidR="00AF3DED" w:rsidRPr="00BE3B7C">
        <w:rPr>
          <w:sz w:val="28"/>
          <w:szCs w:val="28"/>
        </w:rPr>
        <w:t>;</w:t>
      </w:r>
    </w:p>
    <w:bookmarkEnd w:id="3"/>
    <w:p w:rsidR="00AF3DED" w:rsidRPr="00BE3B7C" w:rsidRDefault="00BE3B7C" w:rsidP="00AF3DED">
      <w:pPr>
        <w:ind w:firstLine="709"/>
        <w:jc w:val="both"/>
        <w:rPr>
          <w:color w:val="000000" w:themeColor="text1"/>
          <w:sz w:val="28"/>
          <w:szCs w:val="28"/>
        </w:rPr>
      </w:pPr>
      <w:r w:rsidRPr="00BE3B7C">
        <w:rPr>
          <w:b/>
          <w:bCs/>
          <w:color w:val="000000" w:themeColor="text1"/>
          <w:sz w:val="28"/>
          <w:szCs w:val="28"/>
        </w:rPr>
        <w:t>2.</w:t>
      </w:r>
      <w:r w:rsidR="00AF3DED" w:rsidRPr="00BE3B7C">
        <w:rPr>
          <w:b/>
          <w:bCs/>
          <w:color w:val="000000" w:themeColor="text1"/>
          <w:sz w:val="28"/>
          <w:szCs w:val="28"/>
        </w:rPr>
        <w:t xml:space="preserve">3) </w:t>
      </w:r>
      <w:r w:rsidRPr="00BE3B7C">
        <w:rPr>
          <w:b/>
          <w:color w:val="000000" w:themeColor="text1"/>
          <w:sz w:val="28"/>
          <w:szCs w:val="28"/>
        </w:rPr>
        <w:t>ОД</w:t>
      </w:r>
      <w:r w:rsidRPr="00BE3B7C">
        <w:rPr>
          <w:b/>
          <w:color w:val="000000" w:themeColor="text1"/>
          <w:sz w:val="28"/>
          <w:szCs w:val="28"/>
        </w:rPr>
        <w:tab/>
        <w:t xml:space="preserve">Общественно-деловая зона </w:t>
      </w:r>
      <w:proofErr w:type="gramStart"/>
      <w:r w:rsidRPr="00BE3B7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дополнить </w:t>
      </w:r>
      <w:r w:rsidRPr="00BE3B7C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пункт</w:t>
      </w:r>
      <w:r w:rsidR="005F7C0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 дополнить</w:t>
      </w:r>
      <w:proofErr w:type="gramEnd"/>
      <w:r w:rsidR="005F7C0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подпунктами 7 и 8</w:t>
      </w:r>
      <w:r w:rsidRPr="00BE3B7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следующего содержания:</w:t>
      </w:r>
    </w:p>
    <w:p w:rsidR="00BE3B7C" w:rsidRPr="00BE3B7C" w:rsidRDefault="00BE3B7C" w:rsidP="00BE3B7C">
      <w:pPr>
        <w:ind w:firstLine="1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BE3B7C">
        <w:rPr>
          <w:color w:val="000000" w:themeColor="text1"/>
          <w:sz w:val="28"/>
          <w:szCs w:val="28"/>
        </w:rPr>
        <w:t>7)</w:t>
      </w:r>
      <w:r w:rsidRPr="00BE3B7C">
        <w:rPr>
          <w:color w:val="000000" w:themeColor="text1"/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условий.</w:t>
      </w:r>
    </w:p>
    <w:p w:rsidR="00AF3DED" w:rsidRPr="00BE3B7C" w:rsidRDefault="00BE3B7C" w:rsidP="00BE3B7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E3B7C">
        <w:rPr>
          <w:color w:val="000000" w:themeColor="text1"/>
          <w:sz w:val="28"/>
          <w:szCs w:val="28"/>
        </w:rPr>
        <w:t>8)</w:t>
      </w:r>
      <w:r w:rsidRPr="00BE3B7C">
        <w:rPr>
          <w:color w:val="000000" w:themeColor="text1"/>
          <w:sz w:val="28"/>
          <w:szCs w:val="28"/>
        </w:rPr>
        <w:tab/>
        <w:t>расстояние от границ земельных участков до зданий и сооружений - не менее трех метров</w:t>
      </w:r>
      <w:proofErr w:type="gramStart"/>
      <w:r w:rsidRPr="00BE3B7C">
        <w:rPr>
          <w:color w:val="000000" w:themeColor="text1"/>
          <w:sz w:val="28"/>
          <w:szCs w:val="28"/>
        </w:rPr>
        <w:t>.</w:t>
      </w:r>
      <w:r w:rsidR="00AF3DED" w:rsidRPr="00BE3B7C">
        <w:rPr>
          <w:color w:val="000000" w:themeColor="text1"/>
          <w:sz w:val="28"/>
          <w:szCs w:val="28"/>
        </w:rPr>
        <w:t>;</w:t>
      </w:r>
      <w:proofErr w:type="gramEnd"/>
    </w:p>
    <w:p w:rsidR="00AF3DED" w:rsidRPr="00125241" w:rsidRDefault="00125241" w:rsidP="00AF3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5241">
        <w:rPr>
          <w:b/>
          <w:bCs/>
          <w:sz w:val="28"/>
          <w:szCs w:val="28"/>
        </w:rPr>
        <w:t>2.</w:t>
      </w:r>
      <w:r w:rsidR="00AF3DED" w:rsidRPr="00125241">
        <w:rPr>
          <w:b/>
          <w:bCs/>
          <w:sz w:val="28"/>
          <w:szCs w:val="28"/>
        </w:rPr>
        <w:t xml:space="preserve">4) </w:t>
      </w:r>
      <w:proofErr w:type="gramStart"/>
      <w:r w:rsidRPr="00125241">
        <w:rPr>
          <w:b/>
          <w:color w:val="000000" w:themeColor="text1"/>
          <w:sz w:val="28"/>
          <w:szCs w:val="28"/>
        </w:rPr>
        <w:t>в</w:t>
      </w:r>
      <w:proofErr w:type="gramEnd"/>
      <w:r w:rsidRPr="0012524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125241">
        <w:rPr>
          <w:b/>
          <w:color w:val="000000" w:themeColor="text1"/>
          <w:sz w:val="28"/>
          <w:szCs w:val="28"/>
        </w:rPr>
        <w:t>ОД</w:t>
      </w:r>
      <w:proofErr w:type="gramEnd"/>
      <w:r w:rsidRPr="00125241">
        <w:rPr>
          <w:b/>
          <w:color w:val="000000" w:themeColor="text1"/>
          <w:sz w:val="28"/>
          <w:szCs w:val="28"/>
        </w:rPr>
        <w:t xml:space="preserve"> 1</w:t>
      </w:r>
      <w:r w:rsidRPr="00125241">
        <w:rPr>
          <w:b/>
          <w:color w:val="000000" w:themeColor="text1"/>
          <w:sz w:val="28"/>
          <w:szCs w:val="28"/>
        </w:rPr>
        <w:tab/>
        <w:t>Общественно-деловая зона</w:t>
      </w:r>
      <w:r w:rsidR="00F45489" w:rsidRPr="00F45489">
        <w:rPr>
          <w:b/>
          <w:color w:val="000000" w:themeColor="text1"/>
          <w:sz w:val="28"/>
          <w:szCs w:val="28"/>
        </w:rPr>
        <w:t xml:space="preserve"> </w:t>
      </w:r>
      <w:r w:rsidR="00F45489">
        <w:rPr>
          <w:b/>
          <w:color w:val="000000" w:themeColor="text1"/>
          <w:sz w:val="28"/>
          <w:szCs w:val="28"/>
        </w:rPr>
        <w:t>учреждений образования</w:t>
      </w:r>
      <w:r w:rsidRPr="00125241">
        <w:rPr>
          <w:b/>
          <w:bCs/>
          <w:color w:val="000000" w:themeColor="text1"/>
          <w:sz w:val="28"/>
          <w:szCs w:val="28"/>
        </w:rPr>
        <w:t xml:space="preserve"> пункт 2 </w:t>
      </w:r>
      <w:r w:rsidRPr="00125241">
        <w:rPr>
          <w:color w:val="000000" w:themeColor="text1"/>
          <w:sz w:val="28"/>
          <w:szCs w:val="28"/>
        </w:rPr>
        <w:t>изложить в следующей редакции:</w:t>
      </w:r>
    </w:p>
    <w:p w:rsidR="005F7C00" w:rsidRPr="005F7C00" w:rsidRDefault="005F7C00" w:rsidP="005F7C00">
      <w:pPr>
        <w:pStyle w:val="a4"/>
        <w:tabs>
          <w:tab w:val="left" w:pos="1440"/>
        </w:tabs>
        <w:spacing w:line="240" w:lineRule="auto"/>
        <w:ind w:firstLine="709"/>
        <w:rPr>
          <w:sz w:val="28"/>
          <w:szCs w:val="28"/>
        </w:rPr>
      </w:pPr>
      <w:r w:rsidRPr="005F7C00">
        <w:rPr>
          <w:sz w:val="28"/>
          <w:szCs w:val="28"/>
          <w:u w:val="single"/>
        </w:rPr>
        <w:t>Условно разрешенные виды использования</w:t>
      </w:r>
      <w:r w:rsidRPr="005F7C00">
        <w:rPr>
          <w:sz w:val="28"/>
          <w:szCs w:val="28"/>
        </w:rPr>
        <w:t>: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образование и просвещение;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дошкольное, начальное и среднее общее образование;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среднее и высшее профессиональное образование;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lastRenderedPageBreak/>
        <w:t>-</w:t>
      </w:r>
      <w:r w:rsidRPr="005F7C00">
        <w:rPr>
          <w:sz w:val="28"/>
          <w:szCs w:val="28"/>
        </w:rPr>
        <w:tab/>
        <w:t>обеспечение научной деятельности;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культурное развитие;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стационарное медицинское обслуживание;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спорт;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общественное питание;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общественное управление;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выставочно-ярмарочная деятельность;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</w:r>
      <w:proofErr w:type="spellStart"/>
      <w:r w:rsidRPr="005F7C00">
        <w:rPr>
          <w:sz w:val="28"/>
          <w:szCs w:val="28"/>
        </w:rPr>
        <w:t>среднеэтажная</w:t>
      </w:r>
      <w:proofErr w:type="spellEnd"/>
      <w:r w:rsidRPr="005F7C00">
        <w:rPr>
          <w:sz w:val="28"/>
          <w:szCs w:val="28"/>
        </w:rPr>
        <w:t xml:space="preserve"> жилая застройка;</w:t>
      </w:r>
    </w:p>
    <w:p w:rsidR="005F7C00" w:rsidRPr="005F7C00" w:rsidRDefault="005F7C00" w:rsidP="005F7C00">
      <w:pPr>
        <w:ind w:left="1620" w:hanging="540"/>
        <w:jc w:val="both"/>
        <w:rPr>
          <w:sz w:val="28"/>
          <w:szCs w:val="28"/>
        </w:rPr>
      </w:pP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объекты гаражного назначения;</w:t>
      </w:r>
    </w:p>
    <w:p w:rsidR="00AF3DED" w:rsidRPr="00AF3DED" w:rsidRDefault="005F7C00" w:rsidP="005F7C00">
      <w:pPr>
        <w:autoSpaceDE w:val="0"/>
        <w:autoSpaceDN w:val="0"/>
        <w:adjustRightInd w:val="0"/>
        <w:ind w:firstLine="720"/>
        <w:jc w:val="both"/>
        <w:rPr>
          <w:rStyle w:val="a3"/>
          <w:lang w:val="ru-RU"/>
        </w:rPr>
      </w:pPr>
      <w:r>
        <w:rPr>
          <w:sz w:val="28"/>
          <w:szCs w:val="28"/>
        </w:rPr>
        <w:t xml:space="preserve">     </w:t>
      </w:r>
      <w:r w:rsidRPr="005F7C00">
        <w:rPr>
          <w:sz w:val="28"/>
          <w:szCs w:val="28"/>
        </w:rPr>
        <w:t>-</w:t>
      </w:r>
      <w:r w:rsidRPr="005F7C00">
        <w:rPr>
          <w:sz w:val="28"/>
          <w:szCs w:val="28"/>
        </w:rPr>
        <w:tab/>
        <w:t>коммунальное обслуживание.</w:t>
      </w:r>
    </w:p>
    <w:p w:rsidR="00AF3DED" w:rsidRDefault="005F7C00" w:rsidP="00AF3DED">
      <w:pPr>
        <w:autoSpaceDE w:val="0"/>
        <w:autoSpaceDN w:val="0"/>
        <w:adjustRightInd w:val="0"/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7C0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2.5</w:t>
      </w:r>
      <w:r w:rsidR="00AF3DED" w:rsidRPr="005F7C0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) </w:t>
      </w:r>
      <w:r w:rsidRPr="005F7C00">
        <w:rPr>
          <w:b/>
          <w:color w:val="000000" w:themeColor="text1"/>
          <w:sz w:val="28"/>
          <w:szCs w:val="28"/>
        </w:rPr>
        <w:t>ОД</w:t>
      </w:r>
      <w:proofErr w:type="gramStart"/>
      <w:r w:rsidRPr="005F7C00">
        <w:rPr>
          <w:b/>
          <w:color w:val="000000" w:themeColor="text1"/>
          <w:sz w:val="28"/>
          <w:szCs w:val="28"/>
        </w:rPr>
        <w:t>1</w:t>
      </w:r>
      <w:proofErr w:type="gramEnd"/>
      <w:r w:rsidRPr="005F7C00">
        <w:rPr>
          <w:b/>
          <w:color w:val="000000" w:themeColor="text1"/>
          <w:sz w:val="28"/>
          <w:szCs w:val="28"/>
        </w:rPr>
        <w:tab/>
        <w:t>Общественно-деловая зона</w:t>
      </w:r>
      <w:r>
        <w:rPr>
          <w:b/>
          <w:color w:val="000000" w:themeColor="text1"/>
          <w:sz w:val="28"/>
          <w:szCs w:val="28"/>
        </w:rPr>
        <w:t xml:space="preserve"> учреждений образования</w:t>
      </w:r>
      <w:r w:rsidRPr="005F7C00">
        <w:rPr>
          <w:b/>
          <w:color w:val="000000" w:themeColor="text1"/>
          <w:sz w:val="28"/>
          <w:szCs w:val="28"/>
        </w:rPr>
        <w:t xml:space="preserve"> </w:t>
      </w:r>
      <w:r w:rsidRPr="005F7C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дополнить </w:t>
      </w:r>
      <w:r w:rsidRPr="005F7C0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пунктом 3 </w:t>
      </w:r>
      <w:r w:rsidRPr="005F7C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5F7C00" w:rsidRPr="005F7C00" w:rsidRDefault="005F7C00" w:rsidP="005F7C00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5F7C00"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 общественно-деловой зоны: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F7C00">
        <w:rPr>
          <w:color w:val="000000"/>
          <w:sz w:val="28"/>
          <w:szCs w:val="28"/>
        </w:rPr>
        <w:t>1)</w:t>
      </w:r>
      <w:r w:rsidRPr="005F7C00">
        <w:rPr>
          <w:color w:val="000000"/>
          <w:sz w:val="28"/>
          <w:szCs w:val="28"/>
        </w:rPr>
        <w:tab/>
        <w:t>для жилых домов, выходящих на магистральные улицы, количество жилых помещений не более 10 % площади первого этажа дома;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C00">
        <w:rPr>
          <w:color w:val="000000"/>
          <w:sz w:val="28"/>
          <w:szCs w:val="28"/>
        </w:rPr>
        <w:t>2)</w:t>
      </w:r>
      <w:r w:rsidRPr="005F7C00">
        <w:rPr>
          <w:color w:val="000000"/>
          <w:sz w:val="28"/>
          <w:szCs w:val="28"/>
        </w:rPr>
        <w:tab/>
      </w:r>
      <w:r w:rsidRPr="005F7C00">
        <w:rPr>
          <w:sz w:val="28"/>
          <w:szCs w:val="28"/>
        </w:rPr>
        <w:t>предельное количество этажей - 3;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F7C00">
        <w:rPr>
          <w:color w:val="000000"/>
          <w:sz w:val="28"/>
          <w:szCs w:val="28"/>
        </w:rPr>
        <w:t>3)</w:t>
      </w:r>
      <w:r w:rsidRPr="005F7C00">
        <w:rPr>
          <w:color w:val="000000"/>
          <w:sz w:val="28"/>
          <w:szCs w:val="28"/>
        </w:rPr>
        <w:tab/>
        <w:t>площадь озеленения и благоустройства земельных участков – не менее 40 % территории;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F7C00">
        <w:rPr>
          <w:color w:val="000000"/>
          <w:sz w:val="28"/>
          <w:szCs w:val="28"/>
        </w:rPr>
        <w:t>4)</w:t>
      </w:r>
      <w:r w:rsidRPr="005F7C00">
        <w:rPr>
          <w:color w:val="000000"/>
          <w:sz w:val="28"/>
          <w:szCs w:val="28"/>
        </w:rPr>
        <w:tab/>
        <w:t>максимальный процент застройки 50 %;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F7C00">
        <w:rPr>
          <w:color w:val="000000"/>
          <w:sz w:val="28"/>
          <w:szCs w:val="28"/>
        </w:rPr>
        <w:t>5)</w:t>
      </w:r>
      <w:r w:rsidRPr="005F7C00">
        <w:rPr>
          <w:color w:val="000000"/>
          <w:sz w:val="28"/>
          <w:szCs w:val="28"/>
        </w:rPr>
        <w:tab/>
        <w:t xml:space="preserve">мусороудаление должно производиться путем вывоза бытового мусора от площадок с контейнерами, расстояние от которых до границ участков жилых домов, детских учреждений, озелененных площадок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5F7C00">
          <w:rPr>
            <w:color w:val="000000"/>
            <w:sz w:val="28"/>
            <w:szCs w:val="28"/>
          </w:rPr>
          <w:t>25 м</w:t>
        </w:r>
      </w:smartTag>
      <w:r w:rsidRPr="005F7C00">
        <w:rPr>
          <w:color w:val="000000"/>
          <w:sz w:val="28"/>
          <w:szCs w:val="28"/>
        </w:rPr>
        <w:t>;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F7C00">
        <w:rPr>
          <w:color w:val="000000"/>
          <w:sz w:val="28"/>
          <w:szCs w:val="28"/>
        </w:rPr>
        <w:t>6)</w:t>
      </w:r>
      <w:r w:rsidRPr="005F7C00">
        <w:rPr>
          <w:color w:val="000000"/>
          <w:sz w:val="28"/>
          <w:szCs w:val="28"/>
        </w:rPr>
        <w:tab/>
        <w:t>основные требования к обустройству розничных рынков определены постановлением Правительства Республики Хакасия от 25.09.2008 № 339.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C00">
        <w:rPr>
          <w:color w:val="000000"/>
          <w:sz w:val="28"/>
          <w:szCs w:val="28"/>
        </w:rPr>
        <w:t>7)</w:t>
      </w:r>
      <w:r w:rsidRPr="005F7C00">
        <w:rPr>
          <w:color w:val="000000"/>
          <w:sz w:val="28"/>
          <w:szCs w:val="28"/>
        </w:rPr>
        <w:tab/>
      </w:r>
      <w:r w:rsidRPr="005F7C00">
        <w:rPr>
          <w:sz w:val="28"/>
          <w:szCs w:val="28"/>
        </w:rPr>
        <w:t>расстояние от границ земельных участков  до зданий и сооружений - не менее 6 метров.</w:t>
      </w:r>
    </w:p>
    <w:p w:rsidR="005F7C00" w:rsidRPr="005F7C00" w:rsidRDefault="005F7C00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F7C00">
        <w:rPr>
          <w:color w:val="000000"/>
          <w:sz w:val="28"/>
          <w:szCs w:val="28"/>
        </w:rPr>
        <w:t>8)</w:t>
      </w:r>
      <w:r w:rsidRPr="005F7C00">
        <w:rPr>
          <w:color w:val="000000"/>
          <w:sz w:val="28"/>
          <w:szCs w:val="28"/>
        </w:rPr>
        <w:tab/>
      </w:r>
      <w:r w:rsidRPr="005F7C00">
        <w:rPr>
          <w:sz w:val="28"/>
          <w:szCs w:val="28"/>
        </w:rPr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условий.</w:t>
      </w:r>
    </w:p>
    <w:p w:rsidR="005F7C00" w:rsidRPr="005F7C00" w:rsidRDefault="005F7C00" w:rsidP="005F7C00">
      <w:pPr>
        <w:autoSpaceDE w:val="0"/>
        <w:autoSpaceDN w:val="0"/>
        <w:adjustRightInd w:val="0"/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7C00">
        <w:rPr>
          <w:color w:val="000000"/>
          <w:sz w:val="28"/>
          <w:szCs w:val="28"/>
        </w:rPr>
        <w:t xml:space="preserve">Все объекты административно-деловой зоны, объекты торговли должны быть обеспечены нормативным количеством парковочных мест преимущественно в границах земельного участка. Нормы расчета площади автостоянок в соответствии со </w:t>
      </w:r>
      <w:proofErr w:type="spellStart"/>
      <w:r w:rsidRPr="005F7C00">
        <w:rPr>
          <w:color w:val="000000"/>
          <w:sz w:val="28"/>
          <w:szCs w:val="28"/>
        </w:rPr>
        <w:t>СНиП</w:t>
      </w:r>
      <w:proofErr w:type="spellEnd"/>
      <w:r w:rsidRPr="005F7C00">
        <w:rPr>
          <w:color w:val="000000"/>
          <w:sz w:val="28"/>
          <w:szCs w:val="28"/>
        </w:rPr>
        <w:t xml:space="preserve"> 2.07.01-89* "Градостроительство. Планировка и застройка городских и сельских поселений" и учетом уровня автомобилизации.</w:t>
      </w:r>
    </w:p>
    <w:p w:rsidR="00AF3DED" w:rsidRPr="00F45489" w:rsidRDefault="005F7C00" w:rsidP="00AF3DED">
      <w:pPr>
        <w:ind w:firstLine="709"/>
        <w:jc w:val="both"/>
        <w:rPr>
          <w:color w:val="000000" w:themeColor="text1"/>
          <w:sz w:val="28"/>
          <w:szCs w:val="28"/>
        </w:rPr>
      </w:pPr>
      <w:r w:rsidRPr="00F45489">
        <w:rPr>
          <w:b/>
          <w:bCs/>
          <w:sz w:val="28"/>
          <w:szCs w:val="28"/>
        </w:rPr>
        <w:t>2.6</w:t>
      </w:r>
      <w:r w:rsidR="00AF3DED" w:rsidRPr="00F45489">
        <w:rPr>
          <w:b/>
          <w:bCs/>
          <w:sz w:val="28"/>
          <w:szCs w:val="28"/>
        </w:rPr>
        <w:t xml:space="preserve">) </w:t>
      </w:r>
      <w:proofErr w:type="gramStart"/>
      <w:r w:rsidR="00F45489" w:rsidRPr="00F45489">
        <w:rPr>
          <w:b/>
          <w:color w:val="000000" w:themeColor="text1"/>
          <w:sz w:val="28"/>
          <w:szCs w:val="28"/>
        </w:rPr>
        <w:t>в</w:t>
      </w:r>
      <w:proofErr w:type="gramEnd"/>
      <w:r w:rsidR="00F45489" w:rsidRPr="00F4548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F45489" w:rsidRPr="00F45489">
        <w:rPr>
          <w:b/>
          <w:color w:val="000000" w:themeColor="text1"/>
          <w:sz w:val="28"/>
          <w:szCs w:val="28"/>
        </w:rPr>
        <w:t>ОД</w:t>
      </w:r>
      <w:proofErr w:type="gramEnd"/>
      <w:r w:rsidR="00F45489" w:rsidRPr="00F45489">
        <w:rPr>
          <w:b/>
          <w:color w:val="000000" w:themeColor="text1"/>
          <w:sz w:val="28"/>
          <w:szCs w:val="28"/>
        </w:rPr>
        <w:t xml:space="preserve"> 2</w:t>
      </w:r>
      <w:r w:rsidR="00F45489" w:rsidRPr="00F45489">
        <w:rPr>
          <w:b/>
          <w:color w:val="000000" w:themeColor="text1"/>
          <w:sz w:val="28"/>
          <w:szCs w:val="28"/>
        </w:rPr>
        <w:tab/>
        <w:t>Общественно-деловая зона учреждений здравоохранения</w:t>
      </w:r>
      <w:r w:rsidR="00F45489" w:rsidRPr="00F45489">
        <w:rPr>
          <w:b/>
          <w:bCs/>
          <w:color w:val="000000" w:themeColor="text1"/>
          <w:sz w:val="28"/>
          <w:szCs w:val="28"/>
        </w:rPr>
        <w:t xml:space="preserve"> пункт 2 </w:t>
      </w:r>
      <w:r w:rsidR="00F45489" w:rsidRPr="00F45489">
        <w:rPr>
          <w:color w:val="000000" w:themeColor="text1"/>
          <w:sz w:val="28"/>
          <w:szCs w:val="28"/>
        </w:rPr>
        <w:t>изложить в следующей редакции:</w:t>
      </w:r>
    </w:p>
    <w:p w:rsidR="00F45489" w:rsidRPr="00F45489" w:rsidRDefault="00F45489" w:rsidP="00F45489">
      <w:pPr>
        <w:pStyle w:val="a4"/>
        <w:tabs>
          <w:tab w:val="left" w:pos="1440"/>
        </w:tabs>
        <w:spacing w:line="240" w:lineRule="auto"/>
        <w:ind w:firstLine="709"/>
        <w:rPr>
          <w:sz w:val="28"/>
          <w:szCs w:val="28"/>
        </w:rPr>
      </w:pPr>
      <w:r w:rsidRPr="00F45489">
        <w:rPr>
          <w:sz w:val="28"/>
          <w:szCs w:val="28"/>
          <w:u w:val="single"/>
        </w:rPr>
        <w:t>Условно разрешенные виды использования</w:t>
      </w:r>
      <w:r w:rsidRPr="00F45489">
        <w:rPr>
          <w:sz w:val="28"/>
          <w:szCs w:val="28"/>
        </w:rPr>
        <w:t>:</w:t>
      </w:r>
    </w:p>
    <w:p w:rsidR="00F45489" w:rsidRPr="00F45489" w:rsidRDefault="00F45489" w:rsidP="00F45489">
      <w:pPr>
        <w:pStyle w:val="a4"/>
        <w:spacing w:line="240" w:lineRule="auto"/>
        <w:ind w:left="1620" w:hanging="540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здравоохранение;</w:t>
      </w:r>
    </w:p>
    <w:p w:rsidR="00F45489" w:rsidRPr="00F45489" w:rsidRDefault="00F45489" w:rsidP="00F45489">
      <w:pPr>
        <w:pStyle w:val="a4"/>
        <w:spacing w:line="240" w:lineRule="auto"/>
        <w:ind w:left="1620" w:hanging="540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амбулаторно-поликлиническое обслуживание;</w:t>
      </w:r>
    </w:p>
    <w:p w:rsidR="00F45489" w:rsidRPr="00F45489" w:rsidRDefault="00F45489" w:rsidP="00F45489">
      <w:pPr>
        <w:pStyle w:val="a4"/>
        <w:spacing w:line="240" w:lineRule="auto"/>
        <w:ind w:left="1620" w:hanging="540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стационарное медицинское обслуживание;</w:t>
      </w:r>
    </w:p>
    <w:p w:rsidR="00F45489" w:rsidRPr="00F45489" w:rsidRDefault="00F45489" w:rsidP="00F45489">
      <w:pPr>
        <w:pStyle w:val="a4"/>
        <w:spacing w:line="240" w:lineRule="auto"/>
        <w:ind w:left="1620" w:hanging="540"/>
        <w:rPr>
          <w:sz w:val="28"/>
          <w:szCs w:val="28"/>
        </w:rPr>
      </w:pPr>
      <w:r w:rsidRPr="00F45489">
        <w:rPr>
          <w:sz w:val="28"/>
          <w:szCs w:val="28"/>
        </w:rPr>
        <w:lastRenderedPageBreak/>
        <w:t>-</w:t>
      </w:r>
      <w:r w:rsidRPr="00F45489">
        <w:rPr>
          <w:sz w:val="28"/>
          <w:szCs w:val="28"/>
        </w:rPr>
        <w:tab/>
        <w:t>ветеринарное обслуживание;</w:t>
      </w:r>
    </w:p>
    <w:p w:rsidR="00F45489" w:rsidRPr="00F45489" w:rsidRDefault="00F45489" w:rsidP="00F45489">
      <w:pPr>
        <w:pStyle w:val="a4"/>
        <w:spacing w:line="240" w:lineRule="auto"/>
        <w:ind w:left="1620" w:hanging="540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общественное питание;</w:t>
      </w:r>
    </w:p>
    <w:p w:rsidR="00F45489" w:rsidRPr="00F45489" w:rsidRDefault="00F45489" w:rsidP="00F45489">
      <w:pPr>
        <w:pStyle w:val="a4"/>
        <w:spacing w:line="240" w:lineRule="auto"/>
        <w:ind w:left="1620" w:hanging="540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бытовое обслуживание;</w:t>
      </w:r>
    </w:p>
    <w:p w:rsidR="00F45489" w:rsidRPr="00F45489" w:rsidRDefault="00F45489" w:rsidP="00F45489">
      <w:pPr>
        <w:ind w:left="1620" w:hanging="540"/>
        <w:jc w:val="both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объекты гаражного назначения;</w:t>
      </w:r>
    </w:p>
    <w:p w:rsidR="00F45489" w:rsidRPr="00F45489" w:rsidRDefault="00F45489" w:rsidP="008751BD">
      <w:pPr>
        <w:ind w:left="371" w:firstLine="709"/>
        <w:jc w:val="both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коммунальное обслуживание.</w:t>
      </w:r>
    </w:p>
    <w:p w:rsidR="00AF3DED" w:rsidRPr="00E409F5" w:rsidRDefault="00F45489" w:rsidP="00AF3DED">
      <w:pPr>
        <w:autoSpaceDE w:val="0"/>
        <w:autoSpaceDN w:val="0"/>
        <w:adjustRightInd w:val="0"/>
        <w:ind w:firstLine="720"/>
        <w:jc w:val="both"/>
      </w:pPr>
      <w:r w:rsidRPr="00F45489">
        <w:rPr>
          <w:b/>
          <w:bCs/>
          <w:sz w:val="28"/>
          <w:szCs w:val="28"/>
        </w:rPr>
        <w:t>2.7</w:t>
      </w:r>
      <w:r w:rsidR="00AF3DED" w:rsidRPr="00F45489">
        <w:rPr>
          <w:b/>
          <w:bCs/>
          <w:sz w:val="28"/>
          <w:szCs w:val="28"/>
        </w:rPr>
        <w:t xml:space="preserve">) </w:t>
      </w:r>
      <w:r w:rsidRPr="00F45489">
        <w:rPr>
          <w:b/>
          <w:color w:val="000000" w:themeColor="text1"/>
          <w:sz w:val="28"/>
          <w:szCs w:val="28"/>
        </w:rPr>
        <w:t>ОД</w:t>
      </w:r>
      <w:proofErr w:type="gramStart"/>
      <w:r w:rsidRPr="00F45489">
        <w:rPr>
          <w:b/>
          <w:color w:val="000000" w:themeColor="text1"/>
          <w:sz w:val="28"/>
          <w:szCs w:val="28"/>
        </w:rPr>
        <w:t>2</w:t>
      </w:r>
      <w:proofErr w:type="gramEnd"/>
      <w:r w:rsidRPr="00F45489">
        <w:rPr>
          <w:b/>
          <w:color w:val="000000" w:themeColor="text1"/>
          <w:sz w:val="28"/>
          <w:szCs w:val="28"/>
        </w:rPr>
        <w:tab/>
        <w:t>Общественно-деловая зона учреждений здравоохранения</w:t>
      </w:r>
      <w:r w:rsidRPr="005F7C00">
        <w:rPr>
          <w:b/>
          <w:color w:val="000000" w:themeColor="text1"/>
          <w:sz w:val="28"/>
          <w:szCs w:val="28"/>
        </w:rPr>
        <w:t xml:space="preserve"> </w:t>
      </w:r>
      <w:r w:rsidRPr="005F7C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дополнить </w:t>
      </w:r>
      <w:r w:rsidRPr="005F7C0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пунктом 3 </w:t>
      </w:r>
      <w:r w:rsidRPr="005F7C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F45489" w:rsidRPr="00F45489" w:rsidRDefault="00F45489" w:rsidP="00F45489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 w:themeColor="text1"/>
          <w:sz w:val="28"/>
          <w:szCs w:val="28"/>
        </w:rPr>
        <w:t>3</w:t>
      </w:r>
      <w:r w:rsidRPr="00F45489">
        <w:rPr>
          <w:color w:val="FF0000"/>
          <w:sz w:val="28"/>
          <w:szCs w:val="28"/>
        </w:rPr>
        <w:tab/>
      </w:r>
      <w:r w:rsidRPr="00F45489"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 общественно-деловой зоны: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>1)</w:t>
      </w:r>
      <w:r w:rsidRPr="00F45489">
        <w:rPr>
          <w:color w:val="000000"/>
          <w:sz w:val="28"/>
          <w:szCs w:val="28"/>
        </w:rPr>
        <w:tab/>
        <w:t>для жилых домов, выходящих на магистральные улицы, количество жилых помещений не более 10 % площади первого этажа дома;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>2)</w:t>
      </w:r>
      <w:r w:rsidRPr="00F45489">
        <w:rPr>
          <w:color w:val="000000"/>
          <w:sz w:val="28"/>
          <w:szCs w:val="28"/>
        </w:rPr>
        <w:tab/>
      </w:r>
      <w:r w:rsidRPr="00F45489">
        <w:rPr>
          <w:sz w:val="28"/>
          <w:szCs w:val="28"/>
        </w:rPr>
        <w:t>предельное количество этажей - 3</w:t>
      </w:r>
      <w:r w:rsidRPr="00F45489">
        <w:rPr>
          <w:color w:val="000000"/>
          <w:sz w:val="28"/>
          <w:szCs w:val="28"/>
        </w:rPr>
        <w:t>;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>3)</w:t>
      </w:r>
      <w:r w:rsidRPr="00F45489">
        <w:rPr>
          <w:color w:val="000000"/>
          <w:sz w:val="28"/>
          <w:szCs w:val="28"/>
        </w:rPr>
        <w:tab/>
        <w:t>площадь озеленения и благоустройства земельных участков – не менее 40 % территории;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>4)</w:t>
      </w:r>
      <w:r w:rsidRPr="00F45489">
        <w:rPr>
          <w:color w:val="000000"/>
          <w:sz w:val="28"/>
          <w:szCs w:val="28"/>
        </w:rPr>
        <w:tab/>
        <w:t>максимальный процент застройки 50 %;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>5)</w:t>
      </w:r>
      <w:r w:rsidRPr="00F45489">
        <w:rPr>
          <w:color w:val="000000"/>
          <w:sz w:val="28"/>
          <w:szCs w:val="28"/>
        </w:rPr>
        <w:tab/>
        <w:t xml:space="preserve">мусороудаление должно производиться путем вывоза бытового мусора от площадок с контейнерами, расстояние от которых до границ участков жилых домов, детских учреждений, озелененных площадок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F45489">
          <w:rPr>
            <w:color w:val="000000"/>
            <w:sz w:val="28"/>
            <w:szCs w:val="28"/>
          </w:rPr>
          <w:t>25 м</w:t>
        </w:r>
      </w:smartTag>
      <w:r w:rsidRPr="00F45489">
        <w:rPr>
          <w:color w:val="000000"/>
          <w:sz w:val="28"/>
          <w:szCs w:val="28"/>
        </w:rPr>
        <w:t>;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>6)</w:t>
      </w:r>
      <w:r w:rsidRPr="00F45489">
        <w:rPr>
          <w:color w:val="000000"/>
          <w:sz w:val="28"/>
          <w:szCs w:val="28"/>
        </w:rPr>
        <w:tab/>
        <w:t xml:space="preserve">основные требования к обустройству розничных рынков определены постановлением Правительства Республики Хакасия от 25.09.2008 № 339. 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489">
        <w:rPr>
          <w:color w:val="000000"/>
          <w:sz w:val="28"/>
          <w:szCs w:val="28"/>
        </w:rPr>
        <w:t>7)</w:t>
      </w:r>
      <w:r w:rsidRPr="00F45489">
        <w:rPr>
          <w:color w:val="000000"/>
          <w:sz w:val="28"/>
          <w:szCs w:val="28"/>
        </w:rPr>
        <w:tab/>
      </w:r>
      <w:r w:rsidRPr="00F45489">
        <w:rPr>
          <w:sz w:val="28"/>
          <w:szCs w:val="28"/>
        </w:rPr>
        <w:t>расстояние от границ земельных участков  до зданий и сооружений - не менее 6 метров.</w:t>
      </w:r>
    </w:p>
    <w:p w:rsidR="00F45489" w:rsidRPr="00F45489" w:rsidRDefault="00F45489" w:rsidP="00072A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>8)</w:t>
      </w:r>
      <w:r w:rsidRPr="00F45489">
        <w:rPr>
          <w:color w:val="000000"/>
          <w:sz w:val="28"/>
          <w:szCs w:val="28"/>
        </w:rPr>
        <w:tab/>
      </w:r>
      <w:r w:rsidRPr="00F45489">
        <w:rPr>
          <w:sz w:val="28"/>
          <w:szCs w:val="28"/>
        </w:rPr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условий.</w:t>
      </w:r>
    </w:p>
    <w:p w:rsidR="00F45489" w:rsidRPr="00F45489" w:rsidRDefault="00F45489" w:rsidP="00F454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45489">
        <w:rPr>
          <w:color w:val="000000"/>
          <w:sz w:val="28"/>
          <w:szCs w:val="28"/>
        </w:rPr>
        <w:t xml:space="preserve">Все объекты административно-деловой зоны, объекты торговли должны быть обеспечены нормативным количеством парковочных мест преимущественно в границах земельного участка. Нормы расчета площади автостоянок в соответствии со </w:t>
      </w:r>
      <w:proofErr w:type="spellStart"/>
      <w:r w:rsidRPr="00F45489">
        <w:rPr>
          <w:color w:val="000000"/>
          <w:sz w:val="28"/>
          <w:szCs w:val="28"/>
        </w:rPr>
        <w:t>СНиП</w:t>
      </w:r>
      <w:proofErr w:type="spellEnd"/>
      <w:r w:rsidRPr="00F45489">
        <w:rPr>
          <w:color w:val="000000"/>
          <w:sz w:val="28"/>
          <w:szCs w:val="28"/>
        </w:rPr>
        <w:t xml:space="preserve"> 2.07.01-89* "Градостроительство. Планировка и застройка городских и сельских поселений" и учетом уровня автомобилизации.</w:t>
      </w:r>
    </w:p>
    <w:p w:rsidR="00AF3DED" w:rsidRPr="00F45489" w:rsidRDefault="00F45489" w:rsidP="00F4548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4548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</w:t>
      </w:r>
      <w:r w:rsidR="00AF3DED" w:rsidRPr="00F4548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) в стать</w:t>
      </w:r>
      <w:r w:rsidRPr="00F4548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="00AF3DED" w:rsidRPr="00F4548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27</w:t>
      </w:r>
      <w:r w:rsidRPr="00F4548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AF3DED" w:rsidRDefault="00F45489" w:rsidP="00AF3DED">
      <w:pPr>
        <w:ind w:firstLine="709"/>
        <w:jc w:val="both"/>
        <w:rPr>
          <w:color w:val="000000" w:themeColor="text1"/>
          <w:sz w:val="28"/>
          <w:szCs w:val="28"/>
        </w:rPr>
      </w:pPr>
      <w:r w:rsidRPr="00F45489">
        <w:rPr>
          <w:b/>
          <w:bCs/>
          <w:sz w:val="28"/>
          <w:szCs w:val="28"/>
        </w:rPr>
        <w:t>3.</w:t>
      </w:r>
      <w:r w:rsidR="00AF3DED" w:rsidRPr="00F45489">
        <w:rPr>
          <w:b/>
          <w:bCs/>
          <w:sz w:val="28"/>
          <w:szCs w:val="28"/>
        </w:rPr>
        <w:t xml:space="preserve">1) в </w:t>
      </w:r>
      <w:r w:rsidRPr="00F45489">
        <w:rPr>
          <w:b/>
          <w:sz w:val="28"/>
          <w:szCs w:val="28"/>
        </w:rPr>
        <w:t>П</w:t>
      </w:r>
      <w:proofErr w:type="gramStart"/>
      <w:r w:rsidRPr="00F45489">
        <w:rPr>
          <w:b/>
          <w:sz w:val="28"/>
          <w:szCs w:val="28"/>
        </w:rPr>
        <w:t>1</w:t>
      </w:r>
      <w:proofErr w:type="gramEnd"/>
      <w:r w:rsidRPr="00F45489">
        <w:rPr>
          <w:b/>
          <w:sz w:val="28"/>
          <w:szCs w:val="28"/>
        </w:rPr>
        <w:tab/>
        <w:t xml:space="preserve">Коммунально-складская зона </w:t>
      </w:r>
      <w:r w:rsidRPr="00F45489">
        <w:rPr>
          <w:b/>
          <w:bCs/>
          <w:color w:val="000000" w:themeColor="text1"/>
          <w:sz w:val="28"/>
          <w:szCs w:val="28"/>
        </w:rPr>
        <w:t xml:space="preserve">пункт </w:t>
      </w:r>
      <w:r>
        <w:rPr>
          <w:b/>
          <w:bCs/>
          <w:color w:val="000000" w:themeColor="text1"/>
          <w:sz w:val="28"/>
          <w:szCs w:val="28"/>
        </w:rPr>
        <w:t>1</w:t>
      </w:r>
      <w:r w:rsidRPr="00F45489">
        <w:rPr>
          <w:b/>
          <w:bCs/>
          <w:color w:val="000000" w:themeColor="text1"/>
          <w:sz w:val="28"/>
          <w:szCs w:val="28"/>
        </w:rPr>
        <w:t xml:space="preserve"> </w:t>
      </w:r>
      <w:r w:rsidRPr="00F45489">
        <w:rPr>
          <w:color w:val="000000" w:themeColor="text1"/>
          <w:sz w:val="28"/>
          <w:szCs w:val="28"/>
        </w:rPr>
        <w:t>изложить в следующей редакции:</w:t>
      </w:r>
    </w:p>
    <w:p w:rsidR="00F45489" w:rsidRPr="00F45489" w:rsidRDefault="00F45489" w:rsidP="00F45489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F45489">
        <w:rPr>
          <w:sz w:val="28"/>
          <w:szCs w:val="28"/>
          <w:u w:val="single"/>
        </w:rPr>
        <w:t>Основные виды разрешенного использования:</w:t>
      </w:r>
    </w:p>
    <w:p w:rsidR="00F45489" w:rsidRPr="00F45489" w:rsidRDefault="00F45489" w:rsidP="00F45489">
      <w:pPr>
        <w:ind w:left="1620" w:hanging="540"/>
        <w:jc w:val="both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коммунальное обслуживание;</w:t>
      </w:r>
    </w:p>
    <w:p w:rsidR="00F45489" w:rsidRPr="00F45489" w:rsidRDefault="00F45489" w:rsidP="00F45489">
      <w:pPr>
        <w:ind w:left="1620" w:hanging="540"/>
        <w:jc w:val="both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склады;</w:t>
      </w:r>
    </w:p>
    <w:p w:rsidR="00F45489" w:rsidRPr="00F45489" w:rsidRDefault="00F45489" w:rsidP="00F45489">
      <w:pPr>
        <w:ind w:left="1620" w:hanging="540"/>
        <w:jc w:val="both"/>
        <w:rPr>
          <w:sz w:val="28"/>
          <w:szCs w:val="28"/>
        </w:rPr>
      </w:pPr>
      <w:r w:rsidRPr="00F45489">
        <w:rPr>
          <w:sz w:val="28"/>
          <w:szCs w:val="28"/>
        </w:rPr>
        <w:t>-</w:t>
      </w:r>
      <w:r w:rsidRPr="00F45489">
        <w:rPr>
          <w:sz w:val="28"/>
          <w:szCs w:val="28"/>
        </w:rPr>
        <w:tab/>
        <w:t>обслуживание автотранспорта.</w:t>
      </w:r>
    </w:p>
    <w:p w:rsidR="00F45489" w:rsidRPr="00F45489" w:rsidRDefault="00F45489" w:rsidP="00F45489">
      <w:pPr>
        <w:ind w:firstLine="709"/>
        <w:jc w:val="both"/>
        <w:rPr>
          <w:sz w:val="28"/>
          <w:szCs w:val="28"/>
          <w:u w:val="single"/>
        </w:rPr>
      </w:pPr>
      <w:r w:rsidRPr="00F45489">
        <w:rPr>
          <w:sz w:val="28"/>
          <w:szCs w:val="28"/>
          <w:u w:val="single"/>
        </w:rPr>
        <w:t>Условно разрешенные виды использования:</w:t>
      </w:r>
    </w:p>
    <w:p w:rsidR="00F45489" w:rsidRPr="00F45489" w:rsidRDefault="008751BD" w:rsidP="008751BD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связь</w:t>
      </w:r>
      <w:r w:rsidR="00F45489" w:rsidRPr="00F45489">
        <w:rPr>
          <w:sz w:val="28"/>
          <w:szCs w:val="28"/>
        </w:rPr>
        <w:t>.</w:t>
      </w:r>
    </w:p>
    <w:p w:rsidR="00F45489" w:rsidRPr="00F45489" w:rsidRDefault="00F45489" w:rsidP="00F45489">
      <w:pPr>
        <w:ind w:firstLine="709"/>
        <w:jc w:val="both"/>
        <w:rPr>
          <w:sz w:val="28"/>
          <w:szCs w:val="28"/>
        </w:rPr>
      </w:pPr>
      <w:r w:rsidRPr="00F45489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F45489" w:rsidRPr="00F45489" w:rsidRDefault="00F45489" w:rsidP="00F45489">
      <w:pPr>
        <w:ind w:firstLine="709"/>
        <w:jc w:val="both"/>
        <w:rPr>
          <w:sz w:val="28"/>
          <w:szCs w:val="28"/>
        </w:rPr>
      </w:pPr>
      <w:r w:rsidRPr="00F45489">
        <w:rPr>
          <w:sz w:val="28"/>
          <w:szCs w:val="28"/>
        </w:rPr>
        <w:lastRenderedPageBreak/>
        <w:t>-</w:t>
      </w:r>
      <w:r w:rsidRPr="00F45489">
        <w:rPr>
          <w:sz w:val="28"/>
          <w:szCs w:val="28"/>
        </w:rPr>
        <w:tab/>
        <w:t>общественное питание (с учетом санитарных зон соседних участков).</w:t>
      </w:r>
    </w:p>
    <w:p w:rsidR="00AF3DED" w:rsidRPr="00E409F5" w:rsidRDefault="00F45489" w:rsidP="00AF3DED">
      <w:pPr>
        <w:ind w:firstLine="709"/>
        <w:jc w:val="both"/>
        <w:outlineLvl w:val="1"/>
      </w:pPr>
      <w:r w:rsidRPr="00E0394E">
        <w:rPr>
          <w:b/>
          <w:bCs/>
          <w:sz w:val="28"/>
          <w:szCs w:val="28"/>
        </w:rPr>
        <w:t>3.2</w:t>
      </w:r>
      <w:r w:rsidR="00AF3DED" w:rsidRPr="00E0394E">
        <w:rPr>
          <w:b/>
          <w:bCs/>
          <w:sz w:val="28"/>
          <w:szCs w:val="28"/>
        </w:rPr>
        <w:t xml:space="preserve">) </w:t>
      </w:r>
      <w:r w:rsidR="001947B4" w:rsidRPr="00E0394E">
        <w:rPr>
          <w:b/>
          <w:sz w:val="28"/>
          <w:szCs w:val="28"/>
        </w:rPr>
        <w:t>П</w:t>
      </w:r>
      <w:proofErr w:type="gramStart"/>
      <w:r w:rsidR="001947B4" w:rsidRPr="00E0394E">
        <w:rPr>
          <w:b/>
          <w:sz w:val="28"/>
          <w:szCs w:val="28"/>
        </w:rPr>
        <w:t>1</w:t>
      </w:r>
      <w:proofErr w:type="gramEnd"/>
      <w:r w:rsidR="001947B4" w:rsidRPr="00E0394E">
        <w:rPr>
          <w:b/>
          <w:sz w:val="28"/>
          <w:szCs w:val="28"/>
        </w:rPr>
        <w:tab/>
        <w:t>Коммунально-складская зона</w:t>
      </w:r>
      <w:r w:rsidR="001947B4" w:rsidRPr="00E0394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пункт 2</w:t>
      </w:r>
      <w:r w:rsidR="001947B4" w:rsidRPr="00E0394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12D73" w:rsidRPr="00F45489">
        <w:rPr>
          <w:color w:val="000000" w:themeColor="text1"/>
          <w:sz w:val="28"/>
          <w:szCs w:val="28"/>
        </w:rPr>
        <w:t>изложить в следующей редакции:</w:t>
      </w:r>
    </w:p>
    <w:p w:rsidR="00912D73" w:rsidRPr="00912D73" w:rsidRDefault="00912D73" w:rsidP="00912D7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912D73">
        <w:rPr>
          <w:sz w:val="28"/>
          <w:szCs w:val="28"/>
        </w:rPr>
        <w:t>Предельные размеры земельных участков и предельные параметры разрешенного строительства коммунально-складской зоны:</w:t>
      </w:r>
    </w:p>
    <w:p w:rsidR="00912D73" w:rsidRPr="00912D73" w:rsidRDefault="00912D73" w:rsidP="00BB0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D73">
        <w:rPr>
          <w:sz w:val="28"/>
          <w:szCs w:val="28"/>
        </w:rPr>
        <w:t>1)</w:t>
      </w:r>
      <w:r w:rsidRPr="00912D73">
        <w:rPr>
          <w:sz w:val="28"/>
          <w:szCs w:val="28"/>
        </w:rPr>
        <w:tab/>
        <w:t>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912D73" w:rsidRPr="00912D73" w:rsidRDefault="00912D73" w:rsidP="00BB06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2D73">
        <w:rPr>
          <w:sz w:val="28"/>
          <w:szCs w:val="28"/>
        </w:rPr>
        <w:t>2)</w:t>
      </w:r>
      <w:r w:rsidRPr="00912D73">
        <w:rPr>
          <w:sz w:val="28"/>
          <w:szCs w:val="28"/>
        </w:rPr>
        <w:tab/>
        <w:t xml:space="preserve">максимальный процент застройки – 30 %, предельное количество этажей – 3, высота сооружений не нормируется, в зависимости от назначения; </w:t>
      </w:r>
    </w:p>
    <w:p w:rsidR="00912D73" w:rsidRPr="00912D73" w:rsidRDefault="00912D73" w:rsidP="00912D73">
      <w:pPr>
        <w:tabs>
          <w:tab w:val="left" w:pos="1620"/>
        </w:tabs>
        <w:ind w:left="1620" w:hanging="911"/>
        <w:jc w:val="both"/>
        <w:rPr>
          <w:sz w:val="28"/>
          <w:szCs w:val="28"/>
        </w:rPr>
      </w:pPr>
      <w:r w:rsidRPr="00912D73">
        <w:rPr>
          <w:sz w:val="28"/>
          <w:szCs w:val="28"/>
        </w:rPr>
        <w:t>3)</w:t>
      </w:r>
      <w:r w:rsidRPr="00912D73">
        <w:rPr>
          <w:sz w:val="28"/>
          <w:szCs w:val="28"/>
        </w:rPr>
        <w:tab/>
        <w:t>площадь озеленения – не менее 60 % территории;</w:t>
      </w:r>
    </w:p>
    <w:p w:rsidR="00912D73" w:rsidRPr="00912D73" w:rsidRDefault="00912D73" w:rsidP="00BB06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2D73">
        <w:rPr>
          <w:sz w:val="28"/>
          <w:szCs w:val="28"/>
        </w:rPr>
        <w:t>4)</w:t>
      </w:r>
      <w:r w:rsidRPr="00912D73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среду, но не менее 6 метров;</w:t>
      </w:r>
    </w:p>
    <w:p w:rsidR="00912D73" w:rsidRPr="00912D73" w:rsidRDefault="00912D73" w:rsidP="00BB06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2D73">
        <w:rPr>
          <w:sz w:val="28"/>
          <w:szCs w:val="28"/>
        </w:rPr>
        <w:t>5)</w:t>
      </w:r>
      <w:r w:rsidRPr="00912D73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AF3DED" w:rsidRPr="00912D73" w:rsidRDefault="00BB06D0" w:rsidP="00912D73">
      <w:pPr>
        <w:tabs>
          <w:tab w:val="left" w:pos="0"/>
        </w:tabs>
        <w:ind w:hanging="9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D73" w:rsidRPr="00912D73">
        <w:rPr>
          <w:sz w:val="28"/>
          <w:szCs w:val="28"/>
        </w:rPr>
        <w:t>6)</w:t>
      </w:r>
      <w:r w:rsidR="00912D73" w:rsidRPr="00912D73">
        <w:rPr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AF3DED" w:rsidRPr="00E0394E" w:rsidRDefault="00E0394E" w:rsidP="00AF3DE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0394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3.3</w:t>
      </w:r>
      <w:r w:rsidR="00AF3DED" w:rsidRPr="00E0394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) </w:t>
      </w:r>
      <w:r w:rsidRPr="00E0394E">
        <w:rPr>
          <w:b/>
          <w:bCs/>
          <w:color w:val="000000" w:themeColor="text1"/>
          <w:sz w:val="28"/>
          <w:szCs w:val="28"/>
        </w:rPr>
        <w:t xml:space="preserve">в </w:t>
      </w:r>
      <w:r w:rsidRPr="00E0394E">
        <w:rPr>
          <w:b/>
          <w:color w:val="000000" w:themeColor="text1"/>
          <w:sz w:val="28"/>
          <w:szCs w:val="28"/>
        </w:rPr>
        <w:t>П</w:t>
      </w:r>
      <w:proofErr w:type="gramStart"/>
      <w:r w:rsidRPr="00E0394E">
        <w:rPr>
          <w:b/>
          <w:color w:val="000000" w:themeColor="text1"/>
          <w:sz w:val="28"/>
          <w:szCs w:val="28"/>
        </w:rPr>
        <w:t>2</w:t>
      </w:r>
      <w:proofErr w:type="gramEnd"/>
      <w:r w:rsidRPr="00E0394E">
        <w:rPr>
          <w:b/>
          <w:sz w:val="28"/>
          <w:szCs w:val="28"/>
        </w:rPr>
        <w:tab/>
      </w:r>
      <w:r w:rsidR="00072A19">
        <w:rPr>
          <w:b/>
          <w:sz w:val="28"/>
          <w:szCs w:val="28"/>
        </w:rPr>
        <w:t>З</w:t>
      </w:r>
      <w:r w:rsidRPr="00E0394E">
        <w:rPr>
          <w:b/>
          <w:sz w:val="28"/>
          <w:szCs w:val="28"/>
        </w:rPr>
        <w:t xml:space="preserve">она производственных объектов </w:t>
      </w:r>
      <w:r w:rsidRPr="00E0394E">
        <w:rPr>
          <w:b/>
          <w:sz w:val="28"/>
          <w:szCs w:val="28"/>
          <w:lang w:val="en-US"/>
        </w:rPr>
        <w:t>V</w:t>
      </w:r>
      <w:r w:rsidRPr="00E0394E">
        <w:rPr>
          <w:b/>
          <w:sz w:val="28"/>
          <w:szCs w:val="28"/>
        </w:rPr>
        <w:t xml:space="preserve"> класса </w:t>
      </w:r>
      <w:r w:rsidRPr="00E0394E">
        <w:rPr>
          <w:b/>
          <w:bCs/>
          <w:color w:val="000000" w:themeColor="text1"/>
          <w:sz w:val="28"/>
          <w:szCs w:val="28"/>
        </w:rPr>
        <w:t xml:space="preserve">пункт 1 </w:t>
      </w:r>
      <w:r w:rsidRPr="00E0394E">
        <w:rPr>
          <w:color w:val="000000" w:themeColor="text1"/>
          <w:sz w:val="28"/>
          <w:szCs w:val="28"/>
        </w:rPr>
        <w:t>изложить в следующей редакции:</w:t>
      </w:r>
    </w:p>
    <w:p w:rsidR="00E0394E" w:rsidRPr="00E0394E" w:rsidRDefault="00E0394E" w:rsidP="00E0394E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E0394E">
        <w:rPr>
          <w:sz w:val="28"/>
          <w:szCs w:val="28"/>
          <w:u w:val="single"/>
        </w:rPr>
        <w:t>Основные виды разрешенного использования:</w:t>
      </w:r>
    </w:p>
    <w:p w:rsidR="00E0394E" w:rsidRPr="00E0394E" w:rsidRDefault="00E0394E" w:rsidP="00E0394E">
      <w:pPr>
        <w:ind w:left="1620" w:hanging="540"/>
        <w:jc w:val="both"/>
        <w:rPr>
          <w:sz w:val="28"/>
          <w:szCs w:val="28"/>
        </w:rPr>
      </w:pP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промышленные предприятия</w:t>
      </w:r>
      <w:r w:rsidRPr="00E0394E">
        <w:rPr>
          <w:b/>
          <w:sz w:val="28"/>
          <w:szCs w:val="28"/>
        </w:rPr>
        <w:t xml:space="preserve"> </w:t>
      </w:r>
      <w:r w:rsidRPr="00E0394E">
        <w:rPr>
          <w:sz w:val="28"/>
          <w:szCs w:val="28"/>
          <w:lang w:val="en-US"/>
        </w:rPr>
        <w:t>V</w:t>
      </w:r>
      <w:r w:rsidRPr="00E0394E">
        <w:rPr>
          <w:b/>
          <w:sz w:val="28"/>
          <w:szCs w:val="28"/>
        </w:rPr>
        <w:t xml:space="preserve"> </w:t>
      </w:r>
      <w:r w:rsidRPr="00E0394E">
        <w:rPr>
          <w:sz w:val="28"/>
          <w:szCs w:val="28"/>
        </w:rPr>
        <w:t>класса;</w:t>
      </w:r>
    </w:p>
    <w:p w:rsidR="00E0394E" w:rsidRPr="00E0394E" w:rsidRDefault="00E0394E" w:rsidP="00E0394E">
      <w:pPr>
        <w:ind w:left="1620" w:hanging="540"/>
        <w:jc w:val="both"/>
        <w:rPr>
          <w:sz w:val="28"/>
          <w:szCs w:val="28"/>
        </w:rPr>
      </w:pP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склады;</w:t>
      </w:r>
    </w:p>
    <w:p w:rsidR="00E0394E" w:rsidRPr="00E0394E" w:rsidRDefault="00E0394E" w:rsidP="00E0394E">
      <w:pPr>
        <w:ind w:left="1620" w:hanging="540"/>
        <w:jc w:val="both"/>
        <w:rPr>
          <w:sz w:val="28"/>
          <w:szCs w:val="28"/>
        </w:rPr>
      </w:pP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обслуживание автотранспорта;</w:t>
      </w:r>
    </w:p>
    <w:p w:rsidR="00E0394E" w:rsidRPr="00E0394E" w:rsidRDefault="00E0394E" w:rsidP="00E0394E">
      <w:pPr>
        <w:ind w:left="1620" w:hanging="540"/>
        <w:jc w:val="both"/>
        <w:rPr>
          <w:sz w:val="28"/>
          <w:szCs w:val="28"/>
        </w:rPr>
      </w:pP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коммунальное обслуживание.</w:t>
      </w:r>
    </w:p>
    <w:p w:rsidR="00E0394E" w:rsidRPr="00E0394E" w:rsidRDefault="00E0394E" w:rsidP="00E0394E">
      <w:pPr>
        <w:ind w:firstLine="709"/>
        <w:jc w:val="both"/>
        <w:rPr>
          <w:sz w:val="28"/>
          <w:szCs w:val="28"/>
          <w:u w:val="single"/>
        </w:rPr>
      </w:pPr>
      <w:r w:rsidRPr="00E0394E">
        <w:rPr>
          <w:sz w:val="28"/>
          <w:szCs w:val="28"/>
          <w:u w:val="single"/>
        </w:rPr>
        <w:t>Условно разрешенные виды использования:</w:t>
      </w:r>
    </w:p>
    <w:p w:rsidR="00E0394E" w:rsidRPr="00E0394E" w:rsidRDefault="00E0394E" w:rsidP="00E0394E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связь;</w:t>
      </w:r>
    </w:p>
    <w:p w:rsidR="00E0394E" w:rsidRPr="00E0394E" w:rsidRDefault="00E0394E" w:rsidP="00E0394E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магазины.</w:t>
      </w:r>
    </w:p>
    <w:p w:rsidR="00E0394E" w:rsidRPr="00E0394E" w:rsidRDefault="00E0394E" w:rsidP="00E0394E">
      <w:pPr>
        <w:ind w:firstLine="709"/>
        <w:jc w:val="both"/>
        <w:rPr>
          <w:sz w:val="28"/>
          <w:szCs w:val="28"/>
        </w:rPr>
      </w:pPr>
      <w:r w:rsidRPr="00E0394E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E0394E" w:rsidRPr="00E0394E" w:rsidRDefault="00E0394E" w:rsidP="00E0394E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общественное питание (с учетом санитарных зон соседних участков);</w:t>
      </w:r>
    </w:p>
    <w:p w:rsidR="00E0394E" w:rsidRPr="00E0394E" w:rsidRDefault="00E0394E" w:rsidP="00E03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394E">
        <w:rPr>
          <w:sz w:val="28"/>
          <w:szCs w:val="28"/>
        </w:rPr>
        <w:t>-</w:t>
      </w:r>
      <w:r w:rsidRPr="00E0394E">
        <w:rPr>
          <w:sz w:val="28"/>
          <w:szCs w:val="28"/>
        </w:rPr>
        <w:tab/>
        <w:t>деловое управление.</w:t>
      </w:r>
    </w:p>
    <w:p w:rsidR="00AF3DED" w:rsidRDefault="00AF3DED" w:rsidP="00AF3DE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B06D0">
        <w:rPr>
          <w:b/>
          <w:bCs/>
          <w:sz w:val="28"/>
          <w:szCs w:val="28"/>
        </w:rPr>
        <w:t>3</w:t>
      </w:r>
      <w:r w:rsidR="00E0394E" w:rsidRPr="00BB06D0">
        <w:rPr>
          <w:b/>
          <w:bCs/>
          <w:sz w:val="28"/>
          <w:szCs w:val="28"/>
        </w:rPr>
        <w:t>.4</w:t>
      </w:r>
      <w:r w:rsidRPr="00BB06D0">
        <w:rPr>
          <w:b/>
          <w:bCs/>
          <w:sz w:val="28"/>
          <w:szCs w:val="28"/>
        </w:rPr>
        <w:t xml:space="preserve">) </w:t>
      </w:r>
      <w:r w:rsidR="00E0394E" w:rsidRPr="00BB06D0">
        <w:rPr>
          <w:b/>
          <w:color w:val="000000" w:themeColor="text1"/>
          <w:sz w:val="28"/>
          <w:szCs w:val="28"/>
        </w:rPr>
        <w:t>П</w:t>
      </w:r>
      <w:proofErr w:type="gramStart"/>
      <w:r w:rsidR="00E0394E" w:rsidRPr="00BB06D0">
        <w:rPr>
          <w:b/>
          <w:color w:val="000000" w:themeColor="text1"/>
          <w:sz w:val="28"/>
          <w:szCs w:val="28"/>
        </w:rPr>
        <w:t>2</w:t>
      </w:r>
      <w:proofErr w:type="gramEnd"/>
      <w:r w:rsidR="00E0394E" w:rsidRPr="00BB06D0">
        <w:rPr>
          <w:b/>
          <w:sz w:val="28"/>
          <w:szCs w:val="28"/>
        </w:rPr>
        <w:tab/>
      </w:r>
      <w:r w:rsidR="00072A19">
        <w:rPr>
          <w:b/>
          <w:sz w:val="28"/>
          <w:szCs w:val="28"/>
        </w:rPr>
        <w:t>З</w:t>
      </w:r>
      <w:r w:rsidR="00E0394E" w:rsidRPr="00E0394E">
        <w:rPr>
          <w:b/>
          <w:sz w:val="28"/>
          <w:szCs w:val="28"/>
        </w:rPr>
        <w:t xml:space="preserve">она производственных объектов </w:t>
      </w:r>
      <w:r w:rsidR="00E0394E" w:rsidRPr="00E0394E">
        <w:rPr>
          <w:b/>
          <w:sz w:val="28"/>
          <w:szCs w:val="28"/>
          <w:lang w:val="en-US"/>
        </w:rPr>
        <w:t>V</w:t>
      </w:r>
      <w:r w:rsidR="00E0394E" w:rsidRPr="00E0394E">
        <w:rPr>
          <w:b/>
          <w:sz w:val="28"/>
          <w:szCs w:val="28"/>
        </w:rPr>
        <w:t xml:space="preserve"> класса</w:t>
      </w:r>
      <w:r w:rsidR="00E0394E" w:rsidRPr="00E0394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пункт 2</w:t>
      </w:r>
      <w:r w:rsidR="00E0394E" w:rsidRPr="00E0394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B06D0" w:rsidRPr="00F45489">
        <w:rPr>
          <w:color w:val="000000" w:themeColor="text1"/>
          <w:sz w:val="28"/>
          <w:szCs w:val="28"/>
        </w:rPr>
        <w:t>изложить в следующей редакции:</w:t>
      </w:r>
    </w:p>
    <w:p w:rsidR="00BB06D0" w:rsidRPr="00BB06D0" w:rsidRDefault="00BB06D0" w:rsidP="00BB06D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B06D0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зоны производственных объектов </w:t>
      </w:r>
      <w:r w:rsidRPr="00BB06D0">
        <w:rPr>
          <w:sz w:val="28"/>
          <w:szCs w:val="28"/>
          <w:lang w:val="en-US"/>
        </w:rPr>
        <w:t>V</w:t>
      </w:r>
      <w:r w:rsidRPr="00BB06D0">
        <w:rPr>
          <w:sz w:val="28"/>
          <w:szCs w:val="28"/>
        </w:rPr>
        <w:t xml:space="preserve"> класса:</w:t>
      </w:r>
    </w:p>
    <w:p w:rsidR="00BB06D0" w:rsidRPr="00BB06D0" w:rsidRDefault="00BB06D0" w:rsidP="00BB06D0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6D0">
        <w:rPr>
          <w:sz w:val="28"/>
          <w:szCs w:val="28"/>
        </w:rPr>
        <w:t>1)</w:t>
      </w:r>
      <w:r w:rsidRPr="00BB06D0">
        <w:rPr>
          <w:sz w:val="28"/>
          <w:szCs w:val="28"/>
        </w:rPr>
        <w:tab/>
        <w:t xml:space="preserve">размещение новых и реконструкция существующих производственных предприятий должны производиться на основании </w:t>
      </w:r>
      <w:r w:rsidRPr="00BB06D0">
        <w:rPr>
          <w:sz w:val="28"/>
          <w:szCs w:val="28"/>
        </w:rPr>
        <w:lastRenderedPageBreak/>
        <w:t>предпроектных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BB06D0" w:rsidRPr="00BB06D0" w:rsidRDefault="00BB06D0" w:rsidP="00BB06D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B06D0">
        <w:rPr>
          <w:sz w:val="28"/>
          <w:szCs w:val="28"/>
        </w:rPr>
        <w:t>2)</w:t>
      </w:r>
      <w:r w:rsidRPr="00BB06D0">
        <w:rPr>
          <w:sz w:val="28"/>
          <w:szCs w:val="28"/>
        </w:rPr>
        <w:tab/>
        <w:t>максимальный процент застройки – 30 %, предельное количество этажей – 3, высота сооружений не нормируется, в зависимости от назначения;</w:t>
      </w:r>
    </w:p>
    <w:p w:rsidR="00BB06D0" w:rsidRPr="00BB06D0" w:rsidRDefault="00BB06D0" w:rsidP="00BB06D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B06D0">
        <w:rPr>
          <w:sz w:val="28"/>
          <w:szCs w:val="28"/>
        </w:rPr>
        <w:t>3)</w:t>
      </w:r>
      <w:r w:rsidRPr="00BB06D0">
        <w:rPr>
          <w:sz w:val="28"/>
          <w:szCs w:val="28"/>
        </w:rPr>
        <w:tab/>
        <w:t>площадь озеленения – не менее 50 % территории;</w:t>
      </w:r>
    </w:p>
    <w:p w:rsidR="00BB06D0" w:rsidRPr="00BB06D0" w:rsidRDefault="00BB06D0" w:rsidP="00BB06D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B06D0">
        <w:rPr>
          <w:sz w:val="28"/>
          <w:szCs w:val="28"/>
        </w:rPr>
        <w:t>4)</w:t>
      </w:r>
      <w:r w:rsidRPr="00BB06D0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среду, но не менее 10 метров;</w:t>
      </w:r>
    </w:p>
    <w:p w:rsidR="00BB06D0" w:rsidRPr="00BB06D0" w:rsidRDefault="00BB06D0" w:rsidP="00BB06D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B06D0">
        <w:rPr>
          <w:sz w:val="28"/>
          <w:szCs w:val="28"/>
        </w:rPr>
        <w:t>5)</w:t>
      </w:r>
      <w:r w:rsidRPr="00BB06D0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BB06D0" w:rsidRPr="00BB06D0" w:rsidRDefault="00BB06D0" w:rsidP="00BB0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6D0">
        <w:rPr>
          <w:sz w:val="28"/>
          <w:szCs w:val="28"/>
        </w:rPr>
        <w:t>6)</w:t>
      </w:r>
      <w:r w:rsidRPr="00BB06D0">
        <w:rPr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AF3DED" w:rsidRDefault="00BB06D0" w:rsidP="00AF3DED">
      <w:pPr>
        <w:ind w:firstLine="709"/>
        <w:jc w:val="both"/>
        <w:rPr>
          <w:color w:val="000000" w:themeColor="text1"/>
          <w:sz w:val="28"/>
          <w:szCs w:val="28"/>
        </w:rPr>
      </w:pPr>
      <w:r w:rsidRPr="006413B3">
        <w:rPr>
          <w:b/>
          <w:sz w:val="28"/>
          <w:szCs w:val="28"/>
        </w:rPr>
        <w:t xml:space="preserve">3.5) </w:t>
      </w:r>
      <w:r w:rsidRPr="006413B3">
        <w:rPr>
          <w:b/>
          <w:bCs/>
          <w:color w:val="000000" w:themeColor="text1"/>
          <w:sz w:val="28"/>
          <w:szCs w:val="28"/>
        </w:rPr>
        <w:t xml:space="preserve">в </w:t>
      </w:r>
      <w:r w:rsidRPr="006413B3">
        <w:rPr>
          <w:b/>
          <w:color w:val="000000" w:themeColor="text1"/>
          <w:sz w:val="28"/>
          <w:szCs w:val="28"/>
        </w:rPr>
        <w:t>П</w:t>
      </w:r>
      <w:proofErr w:type="gramStart"/>
      <w:r w:rsidR="00072A19" w:rsidRPr="006413B3">
        <w:rPr>
          <w:b/>
          <w:color w:val="000000" w:themeColor="text1"/>
          <w:sz w:val="28"/>
          <w:szCs w:val="28"/>
        </w:rPr>
        <w:t>4</w:t>
      </w:r>
      <w:proofErr w:type="gramEnd"/>
      <w:r w:rsidRPr="00E0394E">
        <w:rPr>
          <w:b/>
          <w:sz w:val="28"/>
          <w:szCs w:val="28"/>
        </w:rPr>
        <w:tab/>
      </w:r>
      <w:r w:rsidR="00072A19">
        <w:rPr>
          <w:b/>
          <w:sz w:val="28"/>
          <w:szCs w:val="28"/>
        </w:rPr>
        <w:t>З</w:t>
      </w:r>
      <w:r w:rsidRPr="00E0394E">
        <w:rPr>
          <w:b/>
          <w:sz w:val="28"/>
          <w:szCs w:val="28"/>
        </w:rPr>
        <w:t xml:space="preserve">она производственных объектов </w:t>
      </w:r>
      <w:r w:rsidR="00072A19">
        <w:rPr>
          <w:b/>
          <w:sz w:val="28"/>
          <w:szCs w:val="28"/>
          <w:lang w:val="en-US"/>
        </w:rPr>
        <w:t>III</w:t>
      </w:r>
      <w:r w:rsidRPr="00E0394E">
        <w:rPr>
          <w:b/>
          <w:sz w:val="28"/>
          <w:szCs w:val="28"/>
        </w:rPr>
        <w:t xml:space="preserve"> класса </w:t>
      </w:r>
      <w:r w:rsidRPr="00E0394E">
        <w:rPr>
          <w:b/>
          <w:bCs/>
          <w:color w:val="000000" w:themeColor="text1"/>
          <w:sz w:val="28"/>
          <w:szCs w:val="28"/>
        </w:rPr>
        <w:t xml:space="preserve">пункт 1 </w:t>
      </w:r>
      <w:r w:rsidRPr="00E0394E">
        <w:rPr>
          <w:color w:val="000000" w:themeColor="text1"/>
          <w:sz w:val="28"/>
          <w:szCs w:val="28"/>
        </w:rPr>
        <w:t>изложить в следующей редакции:</w:t>
      </w:r>
    </w:p>
    <w:p w:rsidR="00F34C76" w:rsidRPr="00F34C76" w:rsidRDefault="00F34C76" w:rsidP="00F34C76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EE6559">
        <w:rPr>
          <w:sz w:val="22"/>
          <w:szCs w:val="22"/>
        </w:rPr>
        <w:tab/>
      </w:r>
      <w:r w:rsidRPr="00F34C76">
        <w:rPr>
          <w:sz w:val="28"/>
          <w:szCs w:val="28"/>
          <w:u w:val="single"/>
        </w:rPr>
        <w:t>Основные виды разрешенного использования:</w:t>
      </w:r>
    </w:p>
    <w:p w:rsidR="00F34C76" w:rsidRPr="00F34C76" w:rsidRDefault="00F34C76" w:rsidP="00F34C76">
      <w:pPr>
        <w:ind w:left="1620" w:hanging="540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>промышленные предприятия</w:t>
      </w:r>
      <w:r w:rsidRPr="00F34C76">
        <w:rPr>
          <w:b/>
          <w:sz w:val="28"/>
          <w:szCs w:val="28"/>
        </w:rPr>
        <w:t xml:space="preserve"> </w:t>
      </w:r>
      <w:r w:rsidRPr="00F34C76">
        <w:rPr>
          <w:sz w:val="28"/>
          <w:szCs w:val="28"/>
          <w:lang w:val="en-US"/>
        </w:rPr>
        <w:t>III</w:t>
      </w:r>
      <w:r w:rsidRPr="00F34C76">
        <w:rPr>
          <w:sz w:val="28"/>
          <w:szCs w:val="28"/>
        </w:rPr>
        <w:t xml:space="preserve"> класса;</w:t>
      </w:r>
    </w:p>
    <w:p w:rsidR="00F34C76" w:rsidRPr="00F34C76" w:rsidRDefault="00F34C76" w:rsidP="00F34C76">
      <w:pPr>
        <w:ind w:left="1620" w:hanging="540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 xml:space="preserve">промышленные предприятия, отдельные здания и сооружения </w:t>
      </w:r>
      <w:r w:rsidRPr="00F34C76">
        <w:rPr>
          <w:sz w:val="28"/>
          <w:szCs w:val="28"/>
          <w:lang w:val="en-US"/>
        </w:rPr>
        <w:t>IV</w:t>
      </w: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  <w:lang w:val="en-US"/>
        </w:rPr>
        <w:t>V</w:t>
      </w:r>
      <w:r w:rsidRPr="00F34C76">
        <w:rPr>
          <w:sz w:val="28"/>
          <w:szCs w:val="28"/>
        </w:rPr>
        <w:t xml:space="preserve"> класса;</w:t>
      </w:r>
    </w:p>
    <w:p w:rsidR="00F34C76" w:rsidRPr="00F34C76" w:rsidRDefault="00F34C76" w:rsidP="00F34C76">
      <w:pPr>
        <w:ind w:left="1620" w:hanging="540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>обслуживание автотранспорта;</w:t>
      </w:r>
    </w:p>
    <w:p w:rsidR="00F34C76" w:rsidRPr="00F34C76" w:rsidRDefault="00F34C76" w:rsidP="00F34C76">
      <w:pPr>
        <w:ind w:left="1620" w:hanging="540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>коммунальное обслуживание.</w:t>
      </w:r>
    </w:p>
    <w:p w:rsidR="00F34C76" w:rsidRPr="00F34C76" w:rsidRDefault="00F34C76" w:rsidP="00F34C76">
      <w:pPr>
        <w:ind w:firstLine="709"/>
        <w:jc w:val="both"/>
        <w:rPr>
          <w:sz w:val="28"/>
          <w:szCs w:val="28"/>
          <w:u w:val="single"/>
        </w:rPr>
      </w:pPr>
      <w:r w:rsidRPr="00F34C76">
        <w:rPr>
          <w:sz w:val="28"/>
          <w:szCs w:val="28"/>
          <w:u w:val="single"/>
        </w:rPr>
        <w:t>Условно разрешенные виды использования:</w:t>
      </w:r>
    </w:p>
    <w:p w:rsidR="00F34C76" w:rsidRPr="00F34C76" w:rsidRDefault="00F34C76" w:rsidP="00F34C76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>специальная деятельность.</w:t>
      </w:r>
    </w:p>
    <w:p w:rsidR="00F34C76" w:rsidRPr="00F34C76" w:rsidRDefault="00F34C76" w:rsidP="00F34C76">
      <w:pPr>
        <w:ind w:firstLine="709"/>
        <w:jc w:val="both"/>
        <w:rPr>
          <w:sz w:val="28"/>
          <w:szCs w:val="28"/>
        </w:rPr>
      </w:pPr>
      <w:r w:rsidRPr="00F34C76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F34C76" w:rsidRPr="00F34C76" w:rsidRDefault="00F34C76" w:rsidP="00F34C76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>общественное питание (с учетом санитарных зон соседних участков);</w:t>
      </w:r>
    </w:p>
    <w:p w:rsidR="00F34C76" w:rsidRPr="00F34C76" w:rsidRDefault="00F34C76" w:rsidP="00F34C76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>склады;</w:t>
      </w:r>
    </w:p>
    <w:p w:rsidR="00F34C76" w:rsidRDefault="00F34C76" w:rsidP="00F34C76">
      <w:pPr>
        <w:ind w:firstLine="709"/>
        <w:jc w:val="both"/>
        <w:rPr>
          <w:sz w:val="28"/>
          <w:szCs w:val="28"/>
        </w:rPr>
      </w:pPr>
      <w:r w:rsidRPr="00F34C76">
        <w:rPr>
          <w:sz w:val="28"/>
          <w:szCs w:val="28"/>
        </w:rPr>
        <w:t>-</w:t>
      </w:r>
      <w:r w:rsidRPr="00F34C76">
        <w:rPr>
          <w:sz w:val="28"/>
          <w:szCs w:val="28"/>
        </w:rPr>
        <w:tab/>
        <w:t>деловое управление.</w:t>
      </w:r>
    </w:p>
    <w:p w:rsidR="006413B3" w:rsidRDefault="006413B3" w:rsidP="006413B3">
      <w:pPr>
        <w:ind w:firstLine="709"/>
        <w:jc w:val="both"/>
        <w:rPr>
          <w:color w:val="000000" w:themeColor="text1"/>
          <w:sz w:val="28"/>
          <w:szCs w:val="28"/>
        </w:rPr>
      </w:pPr>
      <w:r w:rsidRPr="006413B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6413B3">
        <w:rPr>
          <w:b/>
          <w:sz w:val="28"/>
          <w:szCs w:val="28"/>
        </w:rPr>
        <w:t xml:space="preserve">) </w:t>
      </w:r>
      <w:r w:rsidRPr="006413B3">
        <w:rPr>
          <w:b/>
          <w:bCs/>
          <w:color w:val="000000" w:themeColor="text1"/>
          <w:sz w:val="28"/>
          <w:szCs w:val="28"/>
        </w:rPr>
        <w:t xml:space="preserve">в </w:t>
      </w:r>
      <w:r w:rsidRPr="006413B3">
        <w:rPr>
          <w:b/>
          <w:color w:val="000000" w:themeColor="text1"/>
          <w:sz w:val="28"/>
          <w:szCs w:val="28"/>
        </w:rPr>
        <w:t>П</w:t>
      </w:r>
      <w:proofErr w:type="gramStart"/>
      <w:r w:rsidRPr="006413B3">
        <w:rPr>
          <w:b/>
          <w:color w:val="000000" w:themeColor="text1"/>
          <w:sz w:val="28"/>
          <w:szCs w:val="28"/>
        </w:rPr>
        <w:t>4</w:t>
      </w:r>
      <w:proofErr w:type="gramEnd"/>
      <w:r w:rsidRPr="00E039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</w:t>
      </w:r>
      <w:r w:rsidRPr="00E0394E">
        <w:rPr>
          <w:b/>
          <w:sz w:val="28"/>
          <w:szCs w:val="28"/>
        </w:rPr>
        <w:t xml:space="preserve">она производственных объектов </w:t>
      </w:r>
      <w:r>
        <w:rPr>
          <w:b/>
          <w:sz w:val="28"/>
          <w:szCs w:val="28"/>
          <w:lang w:val="en-US"/>
        </w:rPr>
        <w:t>III</w:t>
      </w:r>
      <w:r w:rsidRPr="00E0394E">
        <w:rPr>
          <w:b/>
          <w:sz w:val="28"/>
          <w:szCs w:val="28"/>
        </w:rPr>
        <w:t xml:space="preserve"> класса </w:t>
      </w:r>
      <w:r w:rsidRPr="00E0394E">
        <w:rPr>
          <w:b/>
          <w:bCs/>
          <w:color w:val="000000" w:themeColor="text1"/>
          <w:sz w:val="28"/>
          <w:szCs w:val="28"/>
        </w:rPr>
        <w:t xml:space="preserve">пункт </w:t>
      </w:r>
      <w:r>
        <w:rPr>
          <w:b/>
          <w:bCs/>
          <w:color w:val="000000" w:themeColor="text1"/>
          <w:sz w:val="28"/>
          <w:szCs w:val="28"/>
        </w:rPr>
        <w:t>2</w:t>
      </w:r>
      <w:r w:rsidRPr="00E0394E">
        <w:rPr>
          <w:b/>
          <w:bCs/>
          <w:color w:val="000000" w:themeColor="text1"/>
          <w:sz w:val="28"/>
          <w:szCs w:val="28"/>
        </w:rPr>
        <w:t xml:space="preserve"> </w:t>
      </w:r>
      <w:r w:rsidRPr="00E0394E">
        <w:rPr>
          <w:color w:val="000000" w:themeColor="text1"/>
          <w:sz w:val="28"/>
          <w:szCs w:val="28"/>
        </w:rPr>
        <w:t>изложить в следующей редакции:</w:t>
      </w:r>
    </w:p>
    <w:p w:rsidR="006413B3" w:rsidRPr="006413B3" w:rsidRDefault="006413B3" w:rsidP="006413B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6413B3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зоны производственных объектов </w:t>
      </w:r>
      <w:r w:rsidRPr="006413B3">
        <w:rPr>
          <w:sz w:val="28"/>
          <w:szCs w:val="28"/>
          <w:lang w:val="en-US"/>
        </w:rPr>
        <w:t>III</w:t>
      </w:r>
      <w:r w:rsidRPr="006413B3">
        <w:rPr>
          <w:sz w:val="28"/>
          <w:szCs w:val="28"/>
        </w:rPr>
        <w:t xml:space="preserve"> класса:</w:t>
      </w:r>
    </w:p>
    <w:p w:rsidR="006413B3" w:rsidRPr="006413B3" w:rsidRDefault="006413B3" w:rsidP="006413B3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3B3">
        <w:rPr>
          <w:sz w:val="28"/>
          <w:szCs w:val="28"/>
        </w:rPr>
        <w:t>1)</w:t>
      </w:r>
      <w:r w:rsidRPr="006413B3">
        <w:rPr>
          <w:sz w:val="28"/>
          <w:szCs w:val="28"/>
        </w:rPr>
        <w:tab/>
        <w:t>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6413B3" w:rsidRPr="006413B3" w:rsidRDefault="006413B3" w:rsidP="006413B3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413B3">
        <w:rPr>
          <w:sz w:val="28"/>
          <w:szCs w:val="28"/>
        </w:rPr>
        <w:t xml:space="preserve">      максимальный процент застройки – 30 %, предельное количество этажей – 3, высота сооружений не нормируется, в зависимости от назначения;</w:t>
      </w:r>
    </w:p>
    <w:p w:rsidR="006413B3" w:rsidRPr="006413B3" w:rsidRDefault="006413B3" w:rsidP="006413B3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6413B3">
        <w:rPr>
          <w:sz w:val="28"/>
          <w:szCs w:val="28"/>
        </w:rPr>
        <w:t>3)</w:t>
      </w:r>
      <w:r w:rsidRPr="006413B3">
        <w:rPr>
          <w:sz w:val="28"/>
          <w:szCs w:val="28"/>
        </w:rPr>
        <w:tab/>
        <w:t>площадь озеленения – не менее 50 % территории;</w:t>
      </w:r>
    </w:p>
    <w:p w:rsidR="006413B3" w:rsidRPr="006413B3" w:rsidRDefault="006413B3" w:rsidP="006413B3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6413B3">
        <w:rPr>
          <w:sz w:val="28"/>
          <w:szCs w:val="28"/>
        </w:rPr>
        <w:lastRenderedPageBreak/>
        <w:t>4)</w:t>
      </w:r>
      <w:r w:rsidRPr="006413B3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среду, но не менее 10 метров;</w:t>
      </w:r>
    </w:p>
    <w:p w:rsidR="006413B3" w:rsidRPr="006413B3" w:rsidRDefault="006413B3" w:rsidP="006413B3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6413B3">
        <w:rPr>
          <w:sz w:val="28"/>
          <w:szCs w:val="28"/>
        </w:rPr>
        <w:t>5)</w:t>
      </w:r>
      <w:r w:rsidRPr="006413B3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6413B3" w:rsidRDefault="006413B3" w:rsidP="006413B3">
      <w:pPr>
        <w:ind w:firstLine="709"/>
        <w:jc w:val="both"/>
        <w:rPr>
          <w:sz w:val="28"/>
          <w:szCs w:val="28"/>
        </w:rPr>
      </w:pPr>
      <w:r w:rsidRPr="006413B3">
        <w:rPr>
          <w:sz w:val="28"/>
          <w:szCs w:val="28"/>
        </w:rPr>
        <w:t>6)</w:t>
      </w:r>
      <w:r w:rsidRPr="006413B3">
        <w:rPr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8C50E7" w:rsidRDefault="008C50E7" w:rsidP="006413B3">
      <w:pPr>
        <w:ind w:firstLine="709"/>
        <w:jc w:val="both"/>
        <w:rPr>
          <w:color w:val="000000" w:themeColor="text1"/>
          <w:sz w:val="28"/>
          <w:szCs w:val="28"/>
        </w:rPr>
      </w:pPr>
      <w:r w:rsidRPr="008C50E7">
        <w:rPr>
          <w:b/>
          <w:sz w:val="28"/>
          <w:szCs w:val="28"/>
        </w:rPr>
        <w:t>3.7)</w:t>
      </w:r>
      <w:r>
        <w:rPr>
          <w:sz w:val="28"/>
          <w:szCs w:val="28"/>
        </w:rPr>
        <w:t xml:space="preserve"> </w:t>
      </w:r>
      <w:r w:rsidRPr="006413B3">
        <w:rPr>
          <w:b/>
          <w:bCs/>
          <w:color w:val="000000" w:themeColor="text1"/>
          <w:sz w:val="28"/>
          <w:szCs w:val="28"/>
        </w:rPr>
        <w:t xml:space="preserve">в </w:t>
      </w:r>
      <w:r w:rsidRPr="006413B3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5</w:t>
      </w:r>
      <w:r w:rsidRPr="00E039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</w:t>
      </w:r>
      <w:r w:rsidRPr="00E0394E">
        <w:rPr>
          <w:b/>
          <w:sz w:val="28"/>
          <w:szCs w:val="28"/>
        </w:rPr>
        <w:t xml:space="preserve">она производственных объектов </w:t>
      </w:r>
      <w:r>
        <w:rPr>
          <w:b/>
          <w:sz w:val="28"/>
          <w:szCs w:val="28"/>
          <w:lang w:val="en-US"/>
        </w:rPr>
        <w:t>II</w:t>
      </w:r>
      <w:r w:rsidRPr="00E0394E">
        <w:rPr>
          <w:b/>
          <w:sz w:val="28"/>
          <w:szCs w:val="28"/>
        </w:rPr>
        <w:t xml:space="preserve"> класса </w:t>
      </w:r>
      <w:r w:rsidRPr="00E0394E">
        <w:rPr>
          <w:b/>
          <w:bCs/>
          <w:color w:val="000000" w:themeColor="text1"/>
          <w:sz w:val="28"/>
          <w:szCs w:val="28"/>
        </w:rPr>
        <w:t xml:space="preserve">пункт 1 </w:t>
      </w:r>
      <w:r w:rsidRPr="00E0394E">
        <w:rPr>
          <w:color w:val="000000" w:themeColor="text1"/>
          <w:sz w:val="28"/>
          <w:szCs w:val="28"/>
        </w:rPr>
        <w:t>изложить в следующей редакции:</w:t>
      </w:r>
    </w:p>
    <w:p w:rsidR="008C50E7" w:rsidRPr="008C50E7" w:rsidRDefault="008C50E7" w:rsidP="008C50E7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8C50E7">
        <w:rPr>
          <w:sz w:val="28"/>
          <w:szCs w:val="28"/>
          <w:u w:val="single"/>
        </w:rPr>
        <w:t>Основные виды разрешенного использования: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промышленные предприятия</w:t>
      </w:r>
      <w:r w:rsidRPr="008C50E7">
        <w:rPr>
          <w:b/>
          <w:sz w:val="28"/>
          <w:szCs w:val="28"/>
        </w:rPr>
        <w:t xml:space="preserve"> </w:t>
      </w:r>
      <w:r w:rsidRPr="008C50E7">
        <w:rPr>
          <w:sz w:val="28"/>
          <w:szCs w:val="28"/>
          <w:lang w:val="en-US"/>
        </w:rPr>
        <w:t>II</w:t>
      </w:r>
      <w:r w:rsidRPr="008C50E7">
        <w:rPr>
          <w:b/>
          <w:sz w:val="28"/>
          <w:szCs w:val="28"/>
        </w:rPr>
        <w:t xml:space="preserve"> </w:t>
      </w:r>
      <w:r w:rsidRPr="008C50E7">
        <w:rPr>
          <w:sz w:val="28"/>
          <w:szCs w:val="28"/>
        </w:rPr>
        <w:t>класса;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 xml:space="preserve">предприятия, отдельные здания и сооружения </w:t>
      </w:r>
      <w:r w:rsidRPr="008C50E7">
        <w:rPr>
          <w:sz w:val="28"/>
          <w:szCs w:val="28"/>
          <w:lang w:val="en-US"/>
        </w:rPr>
        <w:t>III</w:t>
      </w: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  <w:lang w:val="en-US"/>
        </w:rPr>
        <w:t>V</w:t>
      </w:r>
      <w:r w:rsidRPr="008C50E7">
        <w:rPr>
          <w:sz w:val="28"/>
          <w:szCs w:val="28"/>
        </w:rPr>
        <w:t xml:space="preserve"> класса;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обслуживание автотранспорта;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коммунальное обслуживание.</w:t>
      </w:r>
    </w:p>
    <w:p w:rsidR="008C50E7" w:rsidRPr="008C50E7" w:rsidRDefault="008C50E7" w:rsidP="008C50E7">
      <w:pPr>
        <w:ind w:firstLine="709"/>
        <w:jc w:val="both"/>
        <w:rPr>
          <w:sz w:val="28"/>
          <w:szCs w:val="28"/>
          <w:u w:val="single"/>
        </w:rPr>
      </w:pPr>
      <w:r w:rsidRPr="008C50E7">
        <w:rPr>
          <w:sz w:val="28"/>
          <w:szCs w:val="28"/>
          <w:u w:val="single"/>
        </w:rPr>
        <w:t>Условно разрешенные виды использования:</w:t>
      </w:r>
    </w:p>
    <w:p w:rsidR="008C50E7" w:rsidRPr="008C50E7" w:rsidRDefault="008C50E7" w:rsidP="008C50E7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специальная деятельность.</w:t>
      </w:r>
    </w:p>
    <w:p w:rsidR="008C50E7" w:rsidRPr="008C50E7" w:rsidRDefault="008C50E7" w:rsidP="008C50E7">
      <w:pPr>
        <w:ind w:firstLine="709"/>
        <w:jc w:val="both"/>
        <w:rPr>
          <w:sz w:val="28"/>
          <w:szCs w:val="28"/>
        </w:rPr>
      </w:pPr>
      <w:r w:rsidRPr="008C50E7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8C50E7" w:rsidRPr="008C50E7" w:rsidRDefault="008C50E7" w:rsidP="008C50E7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общественное питание (с учетом санитарных зон соседних участков);</w:t>
      </w:r>
    </w:p>
    <w:p w:rsidR="008C50E7" w:rsidRPr="008C50E7" w:rsidRDefault="008C50E7" w:rsidP="008C50E7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деловое управление;</w:t>
      </w:r>
    </w:p>
    <w:p w:rsidR="008C50E7" w:rsidRPr="008C50E7" w:rsidRDefault="008C50E7" w:rsidP="008C50E7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склады.</w:t>
      </w:r>
    </w:p>
    <w:p w:rsidR="008C50E7" w:rsidRDefault="008C50E7" w:rsidP="006413B3">
      <w:pPr>
        <w:ind w:firstLine="709"/>
        <w:jc w:val="both"/>
        <w:rPr>
          <w:color w:val="000000" w:themeColor="text1"/>
          <w:sz w:val="28"/>
          <w:szCs w:val="28"/>
        </w:rPr>
      </w:pPr>
      <w:r w:rsidRPr="008C50E7">
        <w:rPr>
          <w:b/>
          <w:sz w:val="28"/>
          <w:szCs w:val="28"/>
        </w:rPr>
        <w:t>3.8)</w:t>
      </w:r>
      <w:r>
        <w:rPr>
          <w:b/>
          <w:sz w:val="28"/>
          <w:szCs w:val="28"/>
        </w:rPr>
        <w:t xml:space="preserve"> </w:t>
      </w:r>
      <w:r w:rsidRPr="006413B3">
        <w:rPr>
          <w:b/>
          <w:bCs/>
          <w:color w:val="000000" w:themeColor="text1"/>
          <w:sz w:val="28"/>
          <w:szCs w:val="28"/>
        </w:rPr>
        <w:t xml:space="preserve">в </w:t>
      </w:r>
      <w:r w:rsidRPr="006413B3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5</w:t>
      </w:r>
      <w:r w:rsidRPr="00E039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</w:t>
      </w:r>
      <w:r w:rsidRPr="00E0394E">
        <w:rPr>
          <w:b/>
          <w:sz w:val="28"/>
          <w:szCs w:val="28"/>
        </w:rPr>
        <w:t xml:space="preserve">она производственных объектов </w:t>
      </w:r>
      <w:r>
        <w:rPr>
          <w:b/>
          <w:sz w:val="28"/>
          <w:szCs w:val="28"/>
          <w:lang w:val="en-US"/>
        </w:rPr>
        <w:t>II</w:t>
      </w:r>
      <w:r w:rsidRPr="00E0394E">
        <w:rPr>
          <w:b/>
          <w:sz w:val="28"/>
          <w:szCs w:val="28"/>
        </w:rPr>
        <w:t xml:space="preserve"> класса </w:t>
      </w:r>
      <w:r w:rsidRPr="00E0394E">
        <w:rPr>
          <w:b/>
          <w:bCs/>
          <w:color w:val="000000" w:themeColor="text1"/>
          <w:sz w:val="28"/>
          <w:szCs w:val="28"/>
        </w:rPr>
        <w:t xml:space="preserve">пункт </w:t>
      </w:r>
      <w:r>
        <w:rPr>
          <w:b/>
          <w:bCs/>
          <w:color w:val="000000" w:themeColor="text1"/>
          <w:sz w:val="28"/>
          <w:szCs w:val="28"/>
        </w:rPr>
        <w:t>2</w:t>
      </w:r>
      <w:r w:rsidRPr="00E0394E">
        <w:rPr>
          <w:b/>
          <w:bCs/>
          <w:color w:val="000000" w:themeColor="text1"/>
          <w:sz w:val="28"/>
          <w:szCs w:val="28"/>
        </w:rPr>
        <w:t xml:space="preserve"> </w:t>
      </w:r>
      <w:r w:rsidRPr="00E0394E">
        <w:rPr>
          <w:color w:val="000000" w:themeColor="text1"/>
          <w:sz w:val="28"/>
          <w:szCs w:val="28"/>
        </w:rPr>
        <w:t>изложить в следующей редакции:</w:t>
      </w:r>
    </w:p>
    <w:p w:rsidR="008C50E7" w:rsidRPr="008C50E7" w:rsidRDefault="008C50E7" w:rsidP="008C50E7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C50E7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зоны производственных объектов </w:t>
      </w:r>
      <w:r w:rsidRPr="008C50E7">
        <w:rPr>
          <w:sz w:val="28"/>
          <w:szCs w:val="28"/>
          <w:lang w:val="en-US"/>
        </w:rPr>
        <w:t>II</w:t>
      </w:r>
      <w:r w:rsidRPr="008C50E7">
        <w:rPr>
          <w:sz w:val="28"/>
          <w:szCs w:val="28"/>
        </w:rPr>
        <w:t xml:space="preserve"> класса:</w:t>
      </w:r>
    </w:p>
    <w:p w:rsidR="008C50E7" w:rsidRPr="008C50E7" w:rsidRDefault="008C50E7" w:rsidP="008C50E7">
      <w:pPr>
        <w:tabs>
          <w:tab w:val="left" w:pos="0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1)</w:t>
      </w:r>
      <w:r w:rsidRPr="008C50E7">
        <w:rPr>
          <w:sz w:val="28"/>
          <w:szCs w:val="28"/>
        </w:rPr>
        <w:tab/>
        <w:t>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2) максимальный процент застройки – 30 %, предельное количество этажей – 3, высота сооружений не нормируется, в зависимости от назначения;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3)</w:t>
      </w:r>
      <w:r w:rsidRPr="008C50E7">
        <w:rPr>
          <w:sz w:val="28"/>
          <w:szCs w:val="28"/>
        </w:rPr>
        <w:tab/>
        <w:t>площадь озеленения – не менее 50 % территории;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4)</w:t>
      </w:r>
      <w:r w:rsidRPr="008C50E7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среду, но не менее 10 метров;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5)</w:t>
      </w:r>
      <w:r w:rsidRPr="008C50E7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lastRenderedPageBreak/>
        <w:t>6)</w:t>
      </w:r>
      <w:r w:rsidRPr="008C50E7">
        <w:rPr>
          <w:sz w:val="28"/>
          <w:szCs w:val="28"/>
        </w:rPr>
        <w:tab/>
        <w:t xml:space="preserve"> мусороудаление путем вывоза мусора спецавтотранспортом на свалку.</w:t>
      </w:r>
    </w:p>
    <w:p w:rsidR="008C50E7" w:rsidRDefault="008C50E7" w:rsidP="008C50E7">
      <w:pPr>
        <w:tabs>
          <w:tab w:val="left" w:pos="0"/>
        </w:tabs>
        <w:ind w:firstLine="1080"/>
        <w:jc w:val="both"/>
        <w:rPr>
          <w:color w:val="000000" w:themeColor="text1"/>
          <w:sz w:val="28"/>
          <w:szCs w:val="28"/>
        </w:rPr>
      </w:pPr>
      <w:r w:rsidRPr="008C50E7">
        <w:rPr>
          <w:b/>
          <w:sz w:val="28"/>
          <w:szCs w:val="28"/>
        </w:rPr>
        <w:t>3.9)</w:t>
      </w:r>
      <w:r>
        <w:rPr>
          <w:b/>
          <w:sz w:val="28"/>
          <w:szCs w:val="28"/>
        </w:rPr>
        <w:t xml:space="preserve"> </w:t>
      </w:r>
      <w:r w:rsidRPr="006413B3">
        <w:rPr>
          <w:b/>
          <w:bCs/>
          <w:color w:val="000000" w:themeColor="text1"/>
          <w:sz w:val="28"/>
          <w:szCs w:val="28"/>
        </w:rPr>
        <w:t xml:space="preserve">в </w:t>
      </w:r>
      <w:r w:rsidRPr="006413B3">
        <w:rPr>
          <w:b/>
          <w:color w:val="000000" w:themeColor="text1"/>
          <w:sz w:val="28"/>
          <w:szCs w:val="28"/>
        </w:rPr>
        <w:t>П</w:t>
      </w:r>
      <w:proofErr w:type="gramStart"/>
      <w:r>
        <w:rPr>
          <w:b/>
          <w:color w:val="000000" w:themeColor="text1"/>
          <w:sz w:val="28"/>
          <w:szCs w:val="28"/>
        </w:rPr>
        <w:t>6</w:t>
      </w:r>
      <w:proofErr w:type="gramEnd"/>
      <w:r w:rsidRPr="00E039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</w:t>
      </w:r>
      <w:r w:rsidRPr="00E0394E">
        <w:rPr>
          <w:b/>
          <w:sz w:val="28"/>
          <w:szCs w:val="28"/>
        </w:rPr>
        <w:t xml:space="preserve">она производственных объектов </w:t>
      </w:r>
      <w:r>
        <w:rPr>
          <w:b/>
          <w:sz w:val="28"/>
          <w:szCs w:val="28"/>
          <w:lang w:val="en-US"/>
        </w:rPr>
        <w:t>I</w:t>
      </w:r>
      <w:r w:rsidRPr="00E0394E">
        <w:rPr>
          <w:b/>
          <w:sz w:val="28"/>
          <w:szCs w:val="28"/>
        </w:rPr>
        <w:t xml:space="preserve"> класса </w:t>
      </w:r>
      <w:r w:rsidRPr="00E0394E">
        <w:rPr>
          <w:b/>
          <w:bCs/>
          <w:color w:val="000000" w:themeColor="text1"/>
          <w:sz w:val="28"/>
          <w:szCs w:val="28"/>
        </w:rPr>
        <w:t xml:space="preserve">пункт </w:t>
      </w:r>
      <w:r>
        <w:rPr>
          <w:b/>
          <w:bCs/>
          <w:color w:val="000000" w:themeColor="text1"/>
          <w:sz w:val="28"/>
          <w:szCs w:val="28"/>
        </w:rPr>
        <w:t>1</w:t>
      </w:r>
      <w:r w:rsidRPr="00E0394E">
        <w:rPr>
          <w:b/>
          <w:bCs/>
          <w:color w:val="000000" w:themeColor="text1"/>
          <w:sz w:val="28"/>
          <w:szCs w:val="28"/>
        </w:rPr>
        <w:t xml:space="preserve"> </w:t>
      </w:r>
      <w:r w:rsidRPr="00E0394E">
        <w:rPr>
          <w:color w:val="000000" w:themeColor="text1"/>
          <w:sz w:val="28"/>
          <w:szCs w:val="28"/>
        </w:rPr>
        <w:t>изложить в следующей редакции:</w:t>
      </w:r>
    </w:p>
    <w:p w:rsidR="008C50E7" w:rsidRPr="008C50E7" w:rsidRDefault="008C50E7" w:rsidP="008C50E7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8C50E7">
        <w:rPr>
          <w:sz w:val="28"/>
          <w:szCs w:val="28"/>
          <w:u w:val="single"/>
        </w:rPr>
        <w:t>Основные виды разрешенного использования: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 xml:space="preserve">промышленные предприятия </w:t>
      </w:r>
      <w:r w:rsidRPr="008C50E7">
        <w:rPr>
          <w:sz w:val="28"/>
          <w:szCs w:val="28"/>
          <w:lang w:val="en-US"/>
        </w:rPr>
        <w:t>I</w:t>
      </w:r>
      <w:r w:rsidRPr="008C50E7">
        <w:rPr>
          <w:sz w:val="28"/>
          <w:szCs w:val="28"/>
        </w:rPr>
        <w:t xml:space="preserve"> класса;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 xml:space="preserve">предприятия, отдельные здания и сооружения </w:t>
      </w:r>
      <w:r w:rsidRPr="008C50E7">
        <w:rPr>
          <w:sz w:val="28"/>
          <w:szCs w:val="28"/>
          <w:lang w:val="en-US"/>
        </w:rPr>
        <w:t>II</w:t>
      </w: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  <w:lang w:val="en-US"/>
        </w:rPr>
        <w:t>V</w:t>
      </w:r>
      <w:r w:rsidRPr="008C50E7">
        <w:rPr>
          <w:sz w:val="28"/>
          <w:szCs w:val="28"/>
        </w:rPr>
        <w:t xml:space="preserve"> класса;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обслуживание автотранспорта;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коммунальное обслуживание.</w:t>
      </w:r>
    </w:p>
    <w:p w:rsidR="008C50E7" w:rsidRPr="008C50E7" w:rsidRDefault="008C50E7" w:rsidP="008C50E7">
      <w:pPr>
        <w:ind w:firstLine="709"/>
        <w:jc w:val="both"/>
        <w:rPr>
          <w:sz w:val="28"/>
          <w:szCs w:val="28"/>
          <w:u w:val="single"/>
        </w:rPr>
      </w:pPr>
      <w:r w:rsidRPr="008C50E7">
        <w:rPr>
          <w:sz w:val="28"/>
          <w:szCs w:val="28"/>
          <w:u w:val="single"/>
        </w:rPr>
        <w:t>Условно разрешенные виды использования: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специальная деятельность.</w:t>
      </w:r>
    </w:p>
    <w:p w:rsidR="008C50E7" w:rsidRPr="008C50E7" w:rsidRDefault="008C50E7" w:rsidP="008C50E7">
      <w:pPr>
        <w:ind w:firstLine="709"/>
        <w:jc w:val="both"/>
        <w:rPr>
          <w:sz w:val="28"/>
          <w:szCs w:val="28"/>
        </w:rPr>
      </w:pPr>
      <w:r w:rsidRPr="008C50E7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8C50E7" w:rsidRPr="008C50E7" w:rsidRDefault="008C50E7" w:rsidP="008C50E7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общественное питание (с учетом санитарных зон соседних участков);</w:t>
      </w:r>
    </w:p>
    <w:p w:rsidR="008C50E7" w:rsidRPr="008C50E7" w:rsidRDefault="008C50E7" w:rsidP="008C50E7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деловое управление;</w:t>
      </w:r>
    </w:p>
    <w:p w:rsidR="008C50E7" w:rsidRPr="008C50E7" w:rsidRDefault="008C50E7" w:rsidP="008C50E7">
      <w:pPr>
        <w:ind w:left="1620" w:hanging="54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-</w:t>
      </w:r>
      <w:r w:rsidRPr="008C50E7">
        <w:rPr>
          <w:sz w:val="28"/>
          <w:szCs w:val="28"/>
        </w:rPr>
        <w:tab/>
        <w:t>склады.</w:t>
      </w:r>
    </w:p>
    <w:p w:rsidR="008C50E7" w:rsidRDefault="008C50E7" w:rsidP="008C50E7">
      <w:pPr>
        <w:tabs>
          <w:tab w:val="left" w:pos="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3.10) </w:t>
      </w:r>
      <w:r w:rsidRPr="006413B3">
        <w:rPr>
          <w:b/>
          <w:bCs/>
          <w:color w:val="000000" w:themeColor="text1"/>
          <w:sz w:val="28"/>
          <w:szCs w:val="28"/>
        </w:rPr>
        <w:t xml:space="preserve">в </w:t>
      </w:r>
      <w:r w:rsidRPr="006413B3">
        <w:rPr>
          <w:b/>
          <w:color w:val="000000" w:themeColor="text1"/>
          <w:sz w:val="28"/>
          <w:szCs w:val="28"/>
        </w:rPr>
        <w:t>П</w:t>
      </w:r>
      <w:proofErr w:type="gramStart"/>
      <w:r>
        <w:rPr>
          <w:b/>
          <w:color w:val="000000" w:themeColor="text1"/>
          <w:sz w:val="28"/>
          <w:szCs w:val="28"/>
        </w:rPr>
        <w:t>6</w:t>
      </w:r>
      <w:proofErr w:type="gramEnd"/>
      <w:r w:rsidRPr="00E039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</w:t>
      </w:r>
      <w:r w:rsidRPr="00E0394E">
        <w:rPr>
          <w:b/>
          <w:sz w:val="28"/>
          <w:szCs w:val="28"/>
        </w:rPr>
        <w:t xml:space="preserve">она производственных объектов </w:t>
      </w:r>
      <w:r>
        <w:rPr>
          <w:b/>
          <w:sz w:val="28"/>
          <w:szCs w:val="28"/>
          <w:lang w:val="en-US"/>
        </w:rPr>
        <w:t>I</w:t>
      </w:r>
      <w:r w:rsidRPr="00E0394E">
        <w:rPr>
          <w:b/>
          <w:sz w:val="28"/>
          <w:szCs w:val="28"/>
        </w:rPr>
        <w:t xml:space="preserve"> класса </w:t>
      </w:r>
      <w:r w:rsidRPr="00E0394E">
        <w:rPr>
          <w:b/>
          <w:bCs/>
          <w:color w:val="000000" w:themeColor="text1"/>
          <w:sz w:val="28"/>
          <w:szCs w:val="28"/>
        </w:rPr>
        <w:t xml:space="preserve">пункт </w:t>
      </w:r>
      <w:r>
        <w:rPr>
          <w:b/>
          <w:bCs/>
          <w:color w:val="000000" w:themeColor="text1"/>
          <w:sz w:val="28"/>
          <w:szCs w:val="28"/>
        </w:rPr>
        <w:t>2</w:t>
      </w:r>
      <w:r w:rsidRPr="00E0394E">
        <w:rPr>
          <w:b/>
          <w:bCs/>
          <w:color w:val="000000" w:themeColor="text1"/>
          <w:sz w:val="28"/>
          <w:szCs w:val="28"/>
        </w:rPr>
        <w:t xml:space="preserve"> </w:t>
      </w:r>
      <w:r w:rsidRPr="00E0394E">
        <w:rPr>
          <w:color w:val="000000" w:themeColor="text1"/>
          <w:sz w:val="28"/>
          <w:szCs w:val="28"/>
        </w:rPr>
        <w:t>изложить в следующей редакции:</w:t>
      </w:r>
    </w:p>
    <w:p w:rsidR="008C50E7" w:rsidRPr="008C50E7" w:rsidRDefault="008C50E7" w:rsidP="008C50E7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C50E7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зоны производственных объектов </w:t>
      </w:r>
      <w:r w:rsidRPr="008C50E7">
        <w:rPr>
          <w:sz w:val="28"/>
          <w:szCs w:val="28"/>
          <w:lang w:val="en-US"/>
        </w:rPr>
        <w:t>I</w:t>
      </w:r>
      <w:r w:rsidRPr="008C50E7">
        <w:rPr>
          <w:sz w:val="28"/>
          <w:szCs w:val="28"/>
        </w:rPr>
        <w:t xml:space="preserve"> класса:</w:t>
      </w:r>
    </w:p>
    <w:p w:rsidR="008C50E7" w:rsidRPr="008C50E7" w:rsidRDefault="008C50E7" w:rsidP="008C50E7">
      <w:pPr>
        <w:tabs>
          <w:tab w:val="left" w:pos="0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1)</w:t>
      </w:r>
      <w:r w:rsidRPr="008C50E7">
        <w:rPr>
          <w:sz w:val="28"/>
          <w:szCs w:val="28"/>
        </w:rPr>
        <w:tab/>
        <w:t>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2)</w:t>
      </w:r>
      <w:r w:rsidRPr="008C50E7">
        <w:rPr>
          <w:sz w:val="28"/>
          <w:szCs w:val="28"/>
        </w:rPr>
        <w:tab/>
        <w:t>максимальный процент застройки – 30 %, предельное количество этажей – 3, высота сооружений не нормируется, в зависимости от назначения;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3)</w:t>
      </w:r>
      <w:r w:rsidRPr="008C50E7">
        <w:rPr>
          <w:sz w:val="28"/>
          <w:szCs w:val="28"/>
        </w:rPr>
        <w:tab/>
        <w:t>площадь озеленения – не менее 40 % территории;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4)</w:t>
      </w:r>
      <w:r w:rsidRPr="008C50E7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среду, но не менее 10 метров;</w:t>
      </w:r>
    </w:p>
    <w:p w:rsidR="008C50E7" w:rsidRP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5)</w:t>
      </w:r>
      <w:r w:rsidRPr="008C50E7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8C50E7" w:rsidRDefault="008C50E7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8C50E7">
        <w:rPr>
          <w:sz w:val="28"/>
          <w:szCs w:val="28"/>
        </w:rPr>
        <w:t>6)</w:t>
      </w:r>
      <w:r w:rsidRPr="008C50E7">
        <w:rPr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3536E1" w:rsidRDefault="003536E1" w:rsidP="008C50E7">
      <w:pPr>
        <w:tabs>
          <w:tab w:val="left" w:pos="0"/>
        </w:tabs>
        <w:ind w:firstLine="1080"/>
        <w:jc w:val="both"/>
        <w:rPr>
          <w:b/>
          <w:sz w:val="28"/>
          <w:szCs w:val="28"/>
        </w:rPr>
      </w:pPr>
      <w:r w:rsidRPr="003536E1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в статье 28:</w:t>
      </w:r>
    </w:p>
    <w:p w:rsidR="003536E1" w:rsidRDefault="003536E1" w:rsidP="008C50E7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4.1) в А. Т. Зона автомобильного транспорта пункт 2 </w:t>
      </w:r>
      <w:r>
        <w:rPr>
          <w:sz w:val="28"/>
          <w:szCs w:val="28"/>
        </w:rPr>
        <w:t>изложить в новой редакции:</w:t>
      </w:r>
    </w:p>
    <w:p w:rsidR="003536E1" w:rsidRPr="003536E1" w:rsidRDefault="003536E1" w:rsidP="003536E1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3536E1">
        <w:rPr>
          <w:sz w:val="28"/>
          <w:szCs w:val="28"/>
          <w:u w:val="single"/>
        </w:rPr>
        <w:t>Основные виды разрешенного использования: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автомобильный транспорт;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общественное питание;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lastRenderedPageBreak/>
        <w:t>-</w:t>
      </w:r>
      <w:r w:rsidRPr="003536E1">
        <w:rPr>
          <w:sz w:val="28"/>
          <w:szCs w:val="28"/>
        </w:rPr>
        <w:tab/>
        <w:t>магазины;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объекты придорожного сервиса;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коммунальное обслуживание.</w:t>
      </w:r>
    </w:p>
    <w:p w:rsidR="003536E1" w:rsidRPr="003536E1" w:rsidRDefault="003536E1" w:rsidP="003536E1">
      <w:pPr>
        <w:ind w:firstLine="709"/>
        <w:jc w:val="both"/>
        <w:rPr>
          <w:sz w:val="28"/>
          <w:szCs w:val="28"/>
          <w:u w:val="single"/>
        </w:rPr>
      </w:pPr>
      <w:r w:rsidRPr="003536E1">
        <w:rPr>
          <w:sz w:val="28"/>
          <w:szCs w:val="28"/>
          <w:u w:val="single"/>
        </w:rPr>
        <w:t>Условно разрешенные виды использования: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специальная деятельность.</w:t>
      </w:r>
    </w:p>
    <w:p w:rsidR="003536E1" w:rsidRPr="003536E1" w:rsidRDefault="003536E1" w:rsidP="003536E1">
      <w:pPr>
        <w:ind w:firstLine="709"/>
        <w:jc w:val="both"/>
        <w:rPr>
          <w:sz w:val="28"/>
          <w:szCs w:val="28"/>
        </w:rPr>
      </w:pPr>
      <w:r w:rsidRPr="003536E1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3536E1" w:rsidRDefault="003536E1" w:rsidP="003536E1">
      <w:pPr>
        <w:tabs>
          <w:tab w:val="left" w:pos="1620"/>
        </w:tabs>
        <w:ind w:left="1620" w:hanging="540"/>
        <w:jc w:val="both"/>
        <w:rPr>
          <w:sz w:val="22"/>
          <w:szCs w:val="22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обслуживание автотранспорта.</w:t>
      </w:r>
    </w:p>
    <w:p w:rsidR="003536E1" w:rsidRDefault="003536E1" w:rsidP="008C50E7">
      <w:pPr>
        <w:tabs>
          <w:tab w:val="left" w:pos="0"/>
        </w:tabs>
        <w:ind w:firstLine="108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36E1">
        <w:rPr>
          <w:b/>
          <w:sz w:val="28"/>
          <w:szCs w:val="28"/>
        </w:rPr>
        <w:t xml:space="preserve">4.2) </w:t>
      </w:r>
      <w:r>
        <w:rPr>
          <w:b/>
          <w:sz w:val="28"/>
          <w:szCs w:val="28"/>
        </w:rPr>
        <w:t xml:space="preserve">А. Т. Зона автомобильного транспорта </w:t>
      </w:r>
      <w:r w:rsidRPr="003536E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3536E1">
        <w:rPr>
          <w:b/>
          <w:sz w:val="28"/>
          <w:szCs w:val="28"/>
        </w:rPr>
        <w:t>пунктом 3</w:t>
      </w:r>
      <w:r>
        <w:rPr>
          <w:b/>
          <w:sz w:val="28"/>
          <w:szCs w:val="28"/>
        </w:rPr>
        <w:t xml:space="preserve"> </w:t>
      </w:r>
      <w:r w:rsidRPr="005F7C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3536E1" w:rsidRPr="003536E1" w:rsidRDefault="003536E1" w:rsidP="003536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6E1">
        <w:rPr>
          <w:sz w:val="28"/>
          <w:szCs w:val="28"/>
        </w:rPr>
        <w:t>Предельные размеры земельных участков и предельные параметры разрешенного строительства зоны автомобильного транспорта.</w:t>
      </w:r>
    </w:p>
    <w:p w:rsidR="003536E1" w:rsidRPr="003536E1" w:rsidRDefault="003536E1" w:rsidP="003536E1">
      <w:pPr>
        <w:tabs>
          <w:tab w:val="left" w:pos="1134"/>
        </w:tabs>
        <w:ind w:firstLine="27"/>
        <w:jc w:val="both"/>
        <w:rPr>
          <w:sz w:val="28"/>
          <w:szCs w:val="28"/>
        </w:rPr>
      </w:pPr>
      <w:r w:rsidRPr="003536E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3536E1">
        <w:rPr>
          <w:sz w:val="28"/>
          <w:szCs w:val="28"/>
        </w:rPr>
        <w:t>1)</w:t>
      </w:r>
      <w:r w:rsidRPr="003536E1">
        <w:rPr>
          <w:sz w:val="28"/>
          <w:szCs w:val="28"/>
        </w:rPr>
        <w:tab/>
        <w:t>максимальный процент застройки и этажность – не регламентируется;</w:t>
      </w:r>
    </w:p>
    <w:p w:rsidR="003536E1" w:rsidRPr="003536E1" w:rsidRDefault="003536E1" w:rsidP="003536E1">
      <w:pPr>
        <w:tabs>
          <w:tab w:val="left" w:pos="1134"/>
        </w:tabs>
        <w:ind w:firstLine="27"/>
        <w:jc w:val="both"/>
        <w:rPr>
          <w:sz w:val="28"/>
          <w:szCs w:val="28"/>
        </w:rPr>
      </w:pPr>
      <w:r w:rsidRPr="003536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36E1">
        <w:rPr>
          <w:sz w:val="28"/>
          <w:szCs w:val="28"/>
        </w:rPr>
        <w:t>2)</w:t>
      </w:r>
      <w:r w:rsidRPr="003536E1">
        <w:rPr>
          <w:sz w:val="28"/>
          <w:szCs w:val="28"/>
        </w:rPr>
        <w:tab/>
        <w:t>площадь озеленения – не регламентируется;</w:t>
      </w:r>
    </w:p>
    <w:p w:rsidR="003536E1" w:rsidRPr="003536E1" w:rsidRDefault="003536E1" w:rsidP="003536E1">
      <w:pPr>
        <w:tabs>
          <w:tab w:val="left" w:pos="1134"/>
          <w:tab w:val="left" w:pos="1620"/>
        </w:tabs>
        <w:ind w:firstLine="27"/>
        <w:jc w:val="both"/>
        <w:rPr>
          <w:sz w:val="28"/>
          <w:szCs w:val="28"/>
        </w:rPr>
      </w:pPr>
      <w:r w:rsidRPr="003536E1">
        <w:rPr>
          <w:sz w:val="28"/>
          <w:szCs w:val="28"/>
        </w:rPr>
        <w:tab/>
        <w:t>3)</w:t>
      </w:r>
      <w:r w:rsidRPr="003536E1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3536E1" w:rsidRPr="003536E1" w:rsidRDefault="003536E1" w:rsidP="003536E1">
      <w:pPr>
        <w:tabs>
          <w:tab w:val="left" w:pos="0"/>
          <w:tab w:val="left" w:pos="1134"/>
        </w:tabs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6E1">
        <w:rPr>
          <w:sz w:val="28"/>
          <w:szCs w:val="28"/>
        </w:rPr>
        <w:t>4)</w:t>
      </w:r>
      <w:r w:rsidRPr="003536E1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среду;</w:t>
      </w:r>
    </w:p>
    <w:p w:rsidR="003536E1" w:rsidRDefault="003536E1" w:rsidP="003536E1">
      <w:pPr>
        <w:tabs>
          <w:tab w:val="left" w:pos="0"/>
          <w:tab w:val="left" w:pos="1134"/>
        </w:tabs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536E1">
        <w:rPr>
          <w:sz w:val="28"/>
          <w:szCs w:val="28"/>
        </w:rPr>
        <w:t>)</w:t>
      </w:r>
      <w:r w:rsidRPr="003536E1">
        <w:rPr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3536E1" w:rsidRDefault="003536E1" w:rsidP="003536E1">
      <w:pPr>
        <w:tabs>
          <w:tab w:val="left" w:pos="0"/>
          <w:tab w:val="left" w:pos="993"/>
        </w:tabs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6E1">
        <w:rPr>
          <w:b/>
          <w:sz w:val="28"/>
          <w:szCs w:val="28"/>
        </w:rPr>
        <w:t>4.3)</w:t>
      </w:r>
      <w:r>
        <w:rPr>
          <w:b/>
          <w:sz w:val="28"/>
          <w:szCs w:val="28"/>
        </w:rPr>
        <w:t xml:space="preserve"> Ж.Т. Зона железнодорожного транспорта</w:t>
      </w:r>
      <w:r w:rsidRPr="00353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2 </w:t>
      </w:r>
      <w:r>
        <w:rPr>
          <w:sz w:val="28"/>
          <w:szCs w:val="28"/>
        </w:rPr>
        <w:t>изложить в новой редакции:</w:t>
      </w:r>
    </w:p>
    <w:p w:rsidR="003536E1" w:rsidRPr="003536E1" w:rsidRDefault="003536E1" w:rsidP="003536E1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r w:rsidRPr="003536E1">
        <w:rPr>
          <w:sz w:val="28"/>
          <w:szCs w:val="28"/>
          <w:u w:val="single"/>
        </w:rPr>
        <w:t>Основные виды разрешенного использования:</w:t>
      </w:r>
    </w:p>
    <w:p w:rsidR="003536E1" w:rsidRPr="003536E1" w:rsidRDefault="003536E1" w:rsidP="003536E1">
      <w:pPr>
        <w:pStyle w:val="a4"/>
        <w:spacing w:line="240" w:lineRule="auto"/>
        <w:ind w:left="1620" w:hanging="540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железнодорожный транспорт.</w:t>
      </w:r>
    </w:p>
    <w:p w:rsidR="003536E1" w:rsidRPr="003536E1" w:rsidRDefault="003536E1" w:rsidP="003536E1">
      <w:pPr>
        <w:ind w:firstLine="709"/>
        <w:jc w:val="both"/>
        <w:rPr>
          <w:sz w:val="28"/>
          <w:szCs w:val="28"/>
          <w:u w:val="single"/>
        </w:rPr>
      </w:pPr>
      <w:r w:rsidRPr="003536E1">
        <w:rPr>
          <w:sz w:val="28"/>
          <w:szCs w:val="28"/>
          <w:u w:val="single"/>
        </w:rPr>
        <w:t>Условно разрешенные виды использования: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специальная деятельность.</w:t>
      </w:r>
    </w:p>
    <w:p w:rsidR="003536E1" w:rsidRPr="003536E1" w:rsidRDefault="003536E1" w:rsidP="003536E1">
      <w:pPr>
        <w:ind w:firstLine="709"/>
        <w:jc w:val="both"/>
        <w:rPr>
          <w:sz w:val="28"/>
          <w:szCs w:val="28"/>
          <w:u w:val="single"/>
        </w:rPr>
      </w:pPr>
      <w:r w:rsidRPr="003536E1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3536E1" w:rsidRPr="003536E1" w:rsidRDefault="003536E1" w:rsidP="003536E1">
      <w:pPr>
        <w:ind w:left="1620" w:hanging="540"/>
        <w:jc w:val="both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объекты придорожного сервиса;</w:t>
      </w:r>
    </w:p>
    <w:p w:rsidR="003536E1" w:rsidRDefault="003536E1" w:rsidP="003536E1">
      <w:pPr>
        <w:pStyle w:val="a4"/>
        <w:spacing w:line="240" w:lineRule="auto"/>
        <w:ind w:left="1620" w:hanging="540"/>
        <w:rPr>
          <w:sz w:val="28"/>
          <w:szCs w:val="28"/>
        </w:rPr>
      </w:pPr>
      <w:r w:rsidRPr="003536E1">
        <w:rPr>
          <w:sz w:val="28"/>
          <w:szCs w:val="28"/>
        </w:rPr>
        <w:t>-</w:t>
      </w:r>
      <w:r w:rsidRPr="003536E1">
        <w:rPr>
          <w:sz w:val="28"/>
          <w:szCs w:val="28"/>
        </w:rPr>
        <w:tab/>
        <w:t>коммунальное обслуживание.</w:t>
      </w:r>
    </w:p>
    <w:p w:rsidR="003536E1" w:rsidRDefault="003536E1" w:rsidP="003536E1">
      <w:pPr>
        <w:pStyle w:val="a4"/>
        <w:spacing w:line="240" w:lineRule="auto"/>
        <w:ind w:firstLine="108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36E1">
        <w:rPr>
          <w:b/>
          <w:sz w:val="28"/>
          <w:szCs w:val="28"/>
        </w:rPr>
        <w:t xml:space="preserve">4.4) </w:t>
      </w:r>
      <w:r>
        <w:rPr>
          <w:b/>
          <w:sz w:val="28"/>
          <w:szCs w:val="28"/>
        </w:rPr>
        <w:t xml:space="preserve">Ж. Т. Зона железнодорожного транспорта </w:t>
      </w:r>
      <w:r w:rsidRPr="003536E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3536E1">
        <w:rPr>
          <w:b/>
          <w:sz w:val="28"/>
          <w:szCs w:val="28"/>
        </w:rPr>
        <w:t>пунктом 3</w:t>
      </w:r>
      <w:r>
        <w:rPr>
          <w:b/>
          <w:sz w:val="28"/>
          <w:szCs w:val="28"/>
        </w:rPr>
        <w:t xml:space="preserve"> </w:t>
      </w:r>
      <w:r w:rsidRPr="005F7C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C43A3E" w:rsidRPr="00C43A3E" w:rsidRDefault="00C43A3E" w:rsidP="00C43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3E">
        <w:rPr>
          <w:rFonts w:ascii="Times New Roman" w:hAnsi="Times New Roman" w:cs="Times New Roman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зоны железнодорожного транспорта. </w:t>
      </w:r>
    </w:p>
    <w:p w:rsidR="00C43A3E" w:rsidRPr="00C43A3E" w:rsidRDefault="00C43A3E" w:rsidP="00C43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3E">
        <w:rPr>
          <w:rFonts w:ascii="Times New Roman" w:hAnsi="Times New Roman" w:cs="Times New Roman"/>
          <w:sz w:val="28"/>
          <w:szCs w:val="28"/>
        </w:rPr>
        <w:t>Жилую застройку необходимо отделять от железных дорог санитарно-защитной зоной шириной не менее 100 м, считая от оси крайнего железнодорожного пути. При размещении железных дорог в выемке или при осуществлении специальных шумозащитных мероприятий, обеспечивающих требования СП 51.13330, ширина санитарно-защитной зоны может быть уменьшена, но не более чем на 50 м. Ширину санитарно-защитной зоны до границ садовых участков следует принимать не менее 50 м.</w:t>
      </w:r>
    </w:p>
    <w:p w:rsidR="00C43A3E" w:rsidRPr="00C43A3E" w:rsidRDefault="00C43A3E" w:rsidP="00C43A3E">
      <w:pPr>
        <w:pStyle w:val="a4"/>
        <w:spacing w:line="240" w:lineRule="auto"/>
        <w:ind w:firstLine="567"/>
        <w:rPr>
          <w:sz w:val="28"/>
          <w:szCs w:val="28"/>
        </w:rPr>
      </w:pPr>
      <w:r w:rsidRPr="00C43A3E">
        <w:rPr>
          <w:sz w:val="28"/>
          <w:szCs w:val="28"/>
        </w:rPr>
        <w:lastRenderedPageBreak/>
        <w:t xml:space="preserve">1) в санитарно-защитных зонах, вне полосы отвода железной дороги, допускается размещать автомобильные дороги, гаражи, стоянки автомобилей, склады, учреждения коммунально-бытового назначения. </w:t>
      </w:r>
    </w:p>
    <w:p w:rsidR="00C43A3E" w:rsidRPr="00C43A3E" w:rsidRDefault="00C43A3E" w:rsidP="00C43A3E">
      <w:pPr>
        <w:tabs>
          <w:tab w:val="left" w:pos="1418"/>
        </w:tabs>
        <w:ind w:left="1620" w:hanging="1053"/>
        <w:jc w:val="both"/>
        <w:rPr>
          <w:sz w:val="28"/>
          <w:szCs w:val="28"/>
        </w:rPr>
      </w:pPr>
      <w:r w:rsidRPr="00C43A3E">
        <w:rPr>
          <w:sz w:val="28"/>
          <w:szCs w:val="28"/>
        </w:rPr>
        <w:t>2) максимальный процент застройки и этажность – не регламентируется;</w:t>
      </w:r>
    </w:p>
    <w:p w:rsidR="00C43A3E" w:rsidRPr="00C43A3E" w:rsidRDefault="00C43A3E" w:rsidP="00C43A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3A3E">
        <w:rPr>
          <w:sz w:val="28"/>
          <w:szCs w:val="28"/>
        </w:rPr>
        <w:t>3) площадь озеленения – не менее 50 % территории с обязательной организацией полосы древесно-кустарниковых насаждений со стороны жилой застройки;</w:t>
      </w:r>
    </w:p>
    <w:p w:rsidR="00C43A3E" w:rsidRPr="00C43A3E" w:rsidRDefault="00C43A3E" w:rsidP="00C43A3E">
      <w:pPr>
        <w:tabs>
          <w:tab w:val="left" w:pos="1620"/>
        </w:tabs>
        <w:ind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ab/>
        <w:t xml:space="preserve">         4) 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C43A3E" w:rsidRPr="00C43A3E" w:rsidRDefault="00C43A3E" w:rsidP="00C43A3E">
      <w:pPr>
        <w:tabs>
          <w:tab w:val="left" w:pos="1620"/>
        </w:tabs>
        <w:ind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ab/>
        <w:t xml:space="preserve">          5) расстояние от границ земельных участков до зданий и сооружений – в соответствии с проектом планировки объекта, учитывающим класс опасности и степень влияния на окружающую среду;</w:t>
      </w:r>
    </w:p>
    <w:p w:rsidR="00C43A3E" w:rsidRDefault="00C43A3E" w:rsidP="00C43A3E">
      <w:pPr>
        <w:pStyle w:val="a4"/>
        <w:spacing w:line="240" w:lineRule="auto"/>
        <w:ind w:firstLine="709"/>
        <w:rPr>
          <w:sz w:val="28"/>
          <w:szCs w:val="28"/>
        </w:rPr>
      </w:pPr>
      <w:r w:rsidRPr="00C43A3E">
        <w:rPr>
          <w:sz w:val="28"/>
          <w:szCs w:val="28"/>
        </w:rPr>
        <w:t>6) мусороудаление путем вывоза мусора спецавтотранспортом на свалку.</w:t>
      </w:r>
    </w:p>
    <w:p w:rsidR="00C43A3E" w:rsidRDefault="00C43A3E" w:rsidP="00C43A3E">
      <w:pPr>
        <w:pStyle w:val="a4"/>
        <w:spacing w:line="240" w:lineRule="auto"/>
        <w:ind w:firstLine="709"/>
        <w:rPr>
          <w:sz w:val="28"/>
          <w:szCs w:val="28"/>
        </w:rPr>
      </w:pPr>
      <w:r w:rsidRPr="00C43A3E">
        <w:rPr>
          <w:b/>
          <w:sz w:val="28"/>
          <w:szCs w:val="28"/>
        </w:rPr>
        <w:t>4.5)</w:t>
      </w:r>
      <w:r>
        <w:rPr>
          <w:sz w:val="28"/>
          <w:szCs w:val="28"/>
        </w:rPr>
        <w:t xml:space="preserve"> </w:t>
      </w:r>
      <w:r w:rsidRPr="00C43A3E">
        <w:rPr>
          <w:b/>
          <w:sz w:val="28"/>
          <w:szCs w:val="28"/>
        </w:rPr>
        <w:t>в В.</w:t>
      </w:r>
      <w:r>
        <w:rPr>
          <w:b/>
          <w:sz w:val="28"/>
          <w:szCs w:val="28"/>
        </w:rPr>
        <w:t>Т. Зона воздушного транспорта</w:t>
      </w:r>
      <w:r w:rsidRPr="00353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2 </w:t>
      </w:r>
      <w:r>
        <w:rPr>
          <w:sz w:val="28"/>
          <w:szCs w:val="28"/>
        </w:rPr>
        <w:t>изложить в новой редакции:</w:t>
      </w:r>
    </w:p>
    <w:p w:rsidR="00C43A3E" w:rsidRPr="00C43A3E" w:rsidRDefault="00C43A3E" w:rsidP="00C43A3E">
      <w:pPr>
        <w:ind w:firstLine="708"/>
        <w:jc w:val="both"/>
        <w:rPr>
          <w:sz w:val="28"/>
          <w:szCs w:val="28"/>
          <w:u w:val="single"/>
        </w:rPr>
      </w:pPr>
      <w:r w:rsidRPr="00C43A3E">
        <w:rPr>
          <w:sz w:val="28"/>
          <w:szCs w:val="28"/>
          <w:u w:val="single"/>
        </w:rPr>
        <w:t>Основные виды разрешенного использования:</w:t>
      </w:r>
    </w:p>
    <w:p w:rsidR="00C43A3E" w:rsidRPr="00C43A3E" w:rsidRDefault="00C43A3E" w:rsidP="00C43A3E">
      <w:pPr>
        <w:ind w:left="1620"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>-</w:t>
      </w:r>
      <w:r w:rsidRPr="00C43A3E">
        <w:rPr>
          <w:sz w:val="28"/>
          <w:szCs w:val="28"/>
        </w:rPr>
        <w:tab/>
        <w:t>воздушный транспорт.</w:t>
      </w:r>
    </w:p>
    <w:p w:rsidR="00C43A3E" w:rsidRPr="00C43A3E" w:rsidRDefault="00C43A3E" w:rsidP="00C43A3E">
      <w:pPr>
        <w:ind w:firstLine="709"/>
        <w:jc w:val="both"/>
        <w:rPr>
          <w:sz w:val="28"/>
          <w:szCs w:val="28"/>
          <w:u w:val="single"/>
        </w:rPr>
      </w:pPr>
      <w:r w:rsidRPr="00C43A3E">
        <w:rPr>
          <w:sz w:val="28"/>
          <w:szCs w:val="28"/>
          <w:u w:val="single"/>
        </w:rPr>
        <w:t>Условно разрешенные виды использования:</w:t>
      </w:r>
    </w:p>
    <w:p w:rsidR="00C43A3E" w:rsidRPr="00C43A3E" w:rsidRDefault="00C43A3E" w:rsidP="00C43A3E">
      <w:pPr>
        <w:ind w:left="1620"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>-</w:t>
      </w:r>
      <w:r w:rsidRPr="00C43A3E">
        <w:rPr>
          <w:sz w:val="28"/>
          <w:szCs w:val="28"/>
        </w:rPr>
        <w:tab/>
        <w:t>общественное питание;</w:t>
      </w:r>
    </w:p>
    <w:p w:rsidR="00C43A3E" w:rsidRPr="00C43A3E" w:rsidRDefault="00C43A3E" w:rsidP="00C43A3E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>-</w:t>
      </w:r>
      <w:r w:rsidRPr="00C43A3E">
        <w:rPr>
          <w:sz w:val="28"/>
          <w:szCs w:val="28"/>
        </w:rPr>
        <w:tab/>
        <w:t>специальная деятельность.</w:t>
      </w:r>
    </w:p>
    <w:p w:rsidR="00C43A3E" w:rsidRPr="00C43A3E" w:rsidRDefault="00C43A3E" w:rsidP="00C43A3E">
      <w:pPr>
        <w:ind w:firstLine="709"/>
        <w:jc w:val="both"/>
        <w:rPr>
          <w:sz w:val="28"/>
          <w:szCs w:val="28"/>
          <w:u w:val="single"/>
        </w:rPr>
      </w:pPr>
      <w:r w:rsidRPr="00C43A3E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C43A3E" w:rsidRPr="00C43A3E" w:rsidRDefault="00C43A3E" w:rsidP="00C43A3E">
      <w:pPr>
        <w:ind w:left="1620"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>-</w:t>
      </w:r>
      <w:r w:rsidRPr="00C43A3E">
        <w:rPr>
          <w:sz w:val="28"/>
          <w:szCs w:val="28"/>
        </w:rPr>
        <w:tab/>
        <w:t>объекты придорожного сервиса;</w:t>
      </w:r>
    </w:p>
    <w:p w:rsidR="00C43A3E" w:rsidRDefault="00C43A3E" w:rsidP="00C43A3E">
      <w:pPr>
        <w:pStyle w:val="a4"/>
        <w:spacing w:line="240" w:lineRule="auto"/>
        <w:ind w:left="1620" w:hanging="540"/>
        <w:rPr>
          <w:sz w:val="28"/>
          <w:szCs w:val="28"/>
        </w:rPr>
      </w:pPr>
      <w:r w:rsidRPr="00C43A3E">
        <w:rPr>
          <w:sz w:val="28"/>
          <w:szCs w:val="28"/>
        </w:rPr>
        <w:t>-</w:t>
      </w:r>
      <w:r w:rsidRPr="00C43A3E">
        <w:rPr>
          <w:sz w:val="28"/>
          <w:szCs w:val="28"/>
        </w:rPr>
        <w:tab/>
        <w:t>коммунальное обслуживание.</w:t>
      </w:r>
    </w:p>
    <w:p w:rsidR="00C43A3E" w:rsidRPr="00C43A3E" w:rsidRDefault="00C43A3E" w:rsidP="00C43A3E">
      <w:pPr>
        <w:pStyle w:val="a4"/>
        <w:spacing w:line="240" w:lineRule="auto"/>
        <w:ind w:firstLine="709"/>
        <w:rPr>
          <w:sz w:val="28"/>
          <w:szCs w:val="28"/>
        </w:rPr>
      </w:pPr>
      <w:r w:rsidRPr="00C43A3E">
        <w:rPr>
          <w:b/>
          <w:sz w:val="28"/>
          <w:szCs w:val="28"/>
        </w:rPr>
        <w:t xml:space="preserve">4.6) </w:t>
      </w:r>
      <w:r>
        <w:rPr>
          <w:b/>
          <w:sz w:val="28"/>
          <w:szCs w:val="28"/>
        </w:rPr>
        <w:t>В</w:t>
      </w:r>
      <w:r w:rsidRPr="00C43A3E">
        <w:rPr>
          <w:b/>
          <w:sz w:val="28"/>
          <w:szCs w:val="28"/>
        </w:rPr>
        <w:t>. Т. Зон</w:t>
      </w:r>
      <w:r>
        <w:rPr>
          <w:b/>
          <w:sz w:val="28"/>
          <w:szCs w:val="28"/>
        </w:rPr>
        <w:t xml:space="preserve">а воздушного транспорта </w:t>
      </w:r>
      <w:r w:rsidRPr="003536E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3536E1">
        <w:rPr>
          <w:b/>
          <w:sz w:val="28"/>
          <w:szCs w:val="28"/>
        </w:rPr>
        <w:t>пунктом 3</w:t>
      </w:r>
      <w:r>
        <w:rPr>
          <w:b/>
          <w:sz w:val="28"/>
          <w:szCs w:val="28"/>
        </w:rPr>
        <w:t xml:space="preserve"> </w:t>
      </w:r>
      <w:r w:rsidRPr="005F7C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C43A3E" w:rsidRPr="00C43A3E" w:rsidRDefault="00C43A3E" w:rsidP="00C43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3E">
        <w:rPr>
          <w:rFonts w:ascii="Times New Roman" w:hAnsi="Times New Roman" w:cs="Times New Roman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зоны воздушного транспорта. </w:t>
      </w:r>
    </w:p>
    <w:p w:rsidR="00C43A3E" w:rsidRPr="00C43A3E" w:rsidRDefault="00C43A3E" w:rsidP="00C43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3E">
        <w:rPr>
          <w:rFonts w:ascii="Times New Roman" w:hAnsi="Times New Roman" w:cs="Times New Roman"/>
          <w:sz w:val="28"/>
          <w:szCs w:val="28"/>
        </w:rPr>
        <w:t xml:space="preserve">  1)</w:t>
      </w:r>
      <w:r w:rsidRPr="00C43A3E">
        <w:rPr>
          <w:rFonts w:ascii="Times New Roman" w:hAnsi="Times New Roman" w:cs="Times New Roman"/>
          <w:sz w:val="28"/>
          <w:szCs w:val="28"/>
        </w:rPr>
        <w:tab/>
        <w:t xml:space="preserve">Аэродромы и вертодромы следует размещать в соответствии с требованиями </w:t>
      </w:r>
      <w:proofErr w:type="spellStart"/>
      <w:r w:rsidRPr="00C43A3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43A3E">
        <w:rPr>
          <w:rFonts w:ascii="Times New Roman" w:hAnsi="Times New Roman" w:cs="Times New Roman"/>
          <w:sz w:val="28"/>
          <w:szCs w:val="28"/>
        </w:rPr>
        <w:t xml:space="preserve"> 32-03 на расстоянии от границ жилых, общественно-деловых, смешанных и рекреационных зон, обеспечивающем безопасность полетов и допустимые уровни авиационного шума в соответствии с ГОСТ 22283 и электромагнитного излучения, установленные для этих территориальных зон санитарными нормами.</w:t>
      </w:r>
    </w:p>
    <w:p w:rsidR="00C43A3E" w:rsidRPr="00C43A3E" w:rsidRDefault="00C43A3E" w:rsidP="00C43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3E">
        <w:rPr>
          <w:rFonts w:ascii="Times New Roman" w:hAnsi="Times New Roman" w:cs="Times New Roman"/>
          <w:sz w:val="28"/>
          <w:szCs w:val="28"/>
        </w:rPr>
        <w:t>Указанные требования должны соблюдаться также при реконструкции существующих и формировании новых жилых, общественно-деловых и рекреационных зон поселений в районах действующих аэродромов.</w:t>
      </w:r>
    </w:p>
    <w:p w:rsidR="00C43A3E" w:rsidRPr="00C43A3E" w:rsidRDefault="00C43A3E" w:rsidP="00C43A3E">
      <w:pPr>
        <w:tabs>
          <w:tab w:val="left" w:pos="0"/>
        </w:tabs>
        <w:jc w:val="both"/>
        <w:rPr>
          <w:sz w:val="28"/>
          <w:szCs w:val="28"/>
        </w:rPr>
      </w:pPr>
      <w:r w:rsidRPr="00C43A3E">
        <w:rPr>
          <w:sz w:val="28"/>
          <w:szCs w:val="28"/>
        </w:rPr>
        <w:tab/>
        <w:t>2)</w:t>
      </w:r>
      <w:r w:rsidRPr="00C43A3E">
        <w:rPr>
          <w:sz w:val="28"/>
          <w:szCs w:val="28"/>
        </w:rPr>
        <w:tab/>
        <w:t>максимальный процент застройки и этажность – не регламентируется;</w:t>
      </w:r>
    </w:p>
    <w:p w:rsidR="00C43A3E" w:rsidRPr="00C43A3E" w:rsidRDefault="00C43A3E" w:rsidP="00C43A3E">
      <w:pPr>
        <w:tabs>
          <w:tab w:val="left" w:pos="0"/>
        </w:tabs>
        <w:ind w:left="142" w:hanging="115"/>
        <w:jc w:val="both"/>
        <w:rPr>
          <w:sz w:val="28"/>
          <w:szCs w:val="28"/>
        </w:rPr>
      </w:pPr>
      <w:r w:rsidRPr="00C43A3E">
        <w:rPr>
          <w:sz w:val="28"/>
          <w:szCs w:val="28"/>
        </w:rPr>
        <w:tab/>
      </w:r>
      <w:r w:rsidRPr="00C43A3E">
        <w:rPr>
          <w:sz w:val="28"/>
          <w:szCs w:val="28"/>
        </w:rPr>
        <w:tab/>
        <w:t>3)</w:t>
      </w:r>
      <w:r w:rsidRPr="00C43A3E">
        <w:rPr>
          <w:sz w:val="28"/>
          <w:szCs w:val="28"/>
        </w:rPr>
        <w:tab/>
        <w:t>площадь озеленения – не регламентируется;</w:t>
      </w:r>
    </w:p>
    <w:p w:rsidR="00C43A3E" w:rsidRPr="00C43A3E" w:rsidRDefault="00C43A3E" w:rsidP="00C43A3E">
      <w:pPr>
        <w:tabs>
          <w:tab w:val="left" w:pos="1276"/>
        </w:tabs>
        <w:ind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ab/>
        <w:t xml:space="preserve">          4)</w:t>
      </w:r>
      <w:r w:rsidRPr="00C43A3E">
        <w:rPr>
          <w:sz w:val="28"/>
          <w:szCs w:val="28"/>
        </w:rPr>
        <w:tab/>
        <w:t xml:space="preserve">размеры земельных участков (в т.ч. их площадь) не подлежат ограничению и выбираются исходя из функционального назначения участка, </w:t>
      </w:r>
      <w:r w:rsidRPr="00C43A3E">
        <w:rPr>
          <w:sz w:val="28"/>
          <w:szCs w:val="28"/>
        </w:rPr>
        <w:lastRenderedPageBreak/>
        <w:t>типов и размеров зданий, их количества на участке, задания на проектирование и прочих условий;</w:t>
      </w:r>
    </w:p>
    <w:p w:rsidR="00C43A3E" w:rsidRPr="00C43A3E" w:rsidRDefault="00C43A3E" w:rsidP="00C43A3E">
      <w:pPr>
        <w:tabs>
          <w:tab w:val="left" w:pos="1276"/>
        </w:tabs>
        <w:ind w:hanging="540"/>
        <w:jc w:val="both"/>
        <w:rPr>
          <w:sz w:val="28"/>
          <w:szCs w:val="28"/>
        </w:rPr>
      </w:pPr>
      <w:r w:rsidRPr="00C43A3E">
        <w:rPr>
          <w:sz w:val="28"/>
          <w:szCs w:val="28"/>
        </w:rPr>
        <w:t xml:space="preserve">                  5)</w:t>
      </w:r>
      <w:r w:rsidRPr="00C43A3E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среду;</w:t>
      </w:r>
    </w:p>
    <w:p w:rsidR="00C43A3E" w:rsidRDefault="00C43A3E" w:rsidP="00C43A3E">
      <w:pPr>
        <w:pStyle w:val="a4"/>
        <w:spacing w:line="240" w:lineRule="auto"/>
        <w:ind w:firstLine="709"/>
        <w:rPr>
          <w:sz w:val="28"/>
          <w:szCs w:val="28"/>
        </w:rPr>
      </w:pPr>
      <w:r w:rsidRPr="00C43A3E">
        <w:rPr>
          <w:sz w:val="28"/>
          <w:szCs w:val="28"/>
        </w:rPr>
        <w:t>6)</w:t>
      </w:r>
      <w:r w:rsidRPr="00C43A3E">
        <w:rPr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C43A3E" w:rsidRDefault="00C43A3E" w:rsidP="00C43A3E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C43A3E">
        <w:rPr>
          <w:b/>
          <w:sz w:val="28"/>
          <w:szCs w:val="28"/>
        </w:rPr>
        <w:t>5) в статье 29</w:t>
      </w:r>
      <w:r>
        <w:rPr>
          <w:b/>
          <w:sz w:val="28"/>
          <w:szCs w:val="28"/>
        </w:rPr>
        <w:t>:</w:t>
      </w:r>
    </w:p>
    <w:p w:rsidR="00C43A3E" w:rsidRDefault="00C43A3E" w:rsidP="00C43A3E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5.1) в СХ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Зона сельскохозяйственного использования</w:t>
      </w:r>
      <w:r w:rsidRPr="00353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1 </w:t>
      </w:r>
      <w:r>
        <w:rPr>
          <w:sz w:val="28"/>
          <w:szCs w:val="28"/>
        </w:rPr>
        <w:t>изложить в новой редакции:</w:t>
      </w:r>
    </w:p>
    <w:p w:rsidR="007F14C3" w:rsidRPr="007F14C3" w:rsidRDefault="007F14C3" w:rsidP="007F14C3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r w:rsidRPr="007F14C3">
        <w:rPr>
          <w:sz w:val="28"/>
          <w:szCs w:val="28"/>
          <w:u w:val="single"/>
        </w:rPr>
        <w:t>Основные виды разрешенного использования:</w:t>
      </w:r>
    </w:p>
    <w:p w:rsidR="007F14C3" w:rsidRPr="007F14C3" w:rsidRDefault="007F14C3" w:rsidP="007F14C3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сельскохозяйственное использование;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растениеводство;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выращивание зерновых и иных сельскохозяйственных культур;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овощеводство;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выращивание тонизирующих, лекарственных, цветочных культур;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садоводство;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выращивание льна и конопли;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животноводство;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скотоводство;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звероводство;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птицеводство;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свиноводство;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пчеловодство;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рыбоводство;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научное обеспечение сельского хозяйства;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ведение личного подсобного хозяйства на полевых участках;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питомники;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обеспечение сельскохозяйственного производства.</w:t>
      </w:r>
    </w:p>
    <w:p w:rsidR="007F14C3" w:rsidRPr="007F14C3" w:rsidRDefault="007F14C3" w:rsidP="007F14C3">
      <w:pPr>
        <w:ind w:firstLine="709"/>
        <w:jc w:val="both"/>
        <w:rPr>
          <w:sz w:val="28"/>
          <w:szCs w:val="28"/>
          <w:u w:val="single"/>
        </w:rPr>
      </w:pPr>
      <w:r w:rsidRPr="007F14C3">
        <w:rPr>
          <w:sz w:val="28"/>
          <w:szCs w:val="28"/>
          <w:u w:val="single"/>
        </w:rPr>
        <w:t>Условно разрешенные виды использования:</w:t>
      </w:r>
    </w:p>
    <w:p w:rsidR="007F14C3" w:rsidRPr="007F14C3" w:rsidRDefault="007F14C3" w:rsidP="007F14C3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склады;</w:t>
      </w:r>
    </w:p>
    <w:p w:rsidR="007F14C3" w:rsidRPr="007F14C3" w:rsidRDefault="007F14C3" w:rsidP="007F14C3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магазины;</w:t>
      </w:r>
    </w:p>
    <w:p w:rsidR="007F14C3" w:rsidRPr="007F14C3" w:rsidRDefault="007F14C3" w:rsidP="007F14C3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хранение и переработка сельскохозяйственной продукции;</w:t>
      </w:r>
    </w:p>
    <w:p w:rsidR="007F14C3" w:rsidRPr="007F14C3" w:rsidRDefault="007F14C3" w:rsidP="007F14C3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обслуживание автотранспорта.</w:t>
      </w:r>
    </w:p>
    <w:p w:rsidR="007F14C3" w:rsidRPr="007F14C3" w:rsidRDefault="007F14C3" w:rsidP="007F14C3">
      <w:pPr>
        <w:ind w:firstLine="709"/>
        <w:jc w:val="both"/>
        <w:rPr>
          <w:sz w:val="28"/>
          <w:szCs w:val="28"/>
          <w:u w:val="single"/>
        </w:rPr>
      </w:pPr>
      <w:r w:rsidRPr="007F14C3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коммунальное обслуживание.</w:t>
      </w:r>
    </w:p>
    <w:p w:rsidR="007F14C3" w:rsidRDefault="007F14C3" w:rsidP="00C43A3E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5.2) в СХ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Зона сельскохозяйственного использования</w:t>
      </w:r>
      <w:r w:rsidRPr="00353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2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подпунктами 2, 3, 4, 5 </w:t>
      </w:r>
      <w:r w:rsidRPr="007F14C3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7F14C3" w:rsidRPr="007F14C3" w:rsidRDefault="007F14C3" w:rsidP="007F14C3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2)</w:t>
      </w:r>
      <w:r w:rsidRPr="007F14C3">
        <w:rPr>
          <w:sz w:val="28"/>
          <w:szCs w:val="28"/>
        </w:rPr>
        <w:tab/>
        <w:t>максимальный процент застройки и этажность – не регламентируется;</w:t>
      </w:r>
    </w:p>
    <w:p w:rsidR="007F14C3" w:rsidRPr="007F14C3" w:rsidRDefault="007F14C3" w:rsidP="007F14C3">
      <w:pPr>
        <w:tabs>
          <w:tab w:val="left" w:pos="0"/>
        </w:tabs>
        <w:ind w:left="709" w:hanging="115"/>
        <w:jc w:val="both"/>
        <w:rPr>
          <w:sz w:val="28"/>
          <w:szCs w:val="28"/>
        </w:rPr>
      </w:pPr>
      <w:r w:rsidRPr="007F14C3">
        <w:rPr>
          <w:sz w:val="28"/>
          <w:szCs w:val="28"/>
        </w:rPr>
        <w:tab/>
        <w:t>3)</w:t>
      </w:r>
      <w:r w:rsidRPr="007F14C3">
        <w:rPr>
          <w:sz w:val="28"/>
          <w:szCs w:val="28"/>
        </w:rPr>
        <w:tab/>
        <w:t>площадь озеленения – не регламентируется;</w:t>
      </w:r>
    </w:p>
    <w:p w:rsidR="007F14C3" w:rsidRPr="007F14C3" w:rsidRDefault="007F14C3" w:rsidP="007F14C3">
      <w:pPr>
        <w:tabs>
          <w:tab w:val="left" w:pos="1276"/>
        </w:tabs>
        <w:ind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F14C3">
        <w:rPr>
          <w:sz w:val="28"/>
          <w:szCs w:val="28"/>
        </w:rPr>
        <w:t>4)</w:t>
      </w:r>
      <w:r w:rsidRPr="007F14C3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предприятия, учитывающим класс опасности и степень влияния на окружающую среду;</w:t>
      </w:r>
    </w:p>
    <w:p w:rsidR="007F14C3" w:rsidRPr="007F14C3" w:rsidRDefault="007F14C3" w:rsidP="007F14C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F14C3">
        <w:rPr>
          <w:rFonts w:ascii="Times New Roman" w:hAnsi="Times New Roman" w:cs="Times New Roman"/>
          <w:sz w:val="28"/>
          <w:szCs w:val="28"/>
        </w:rPr>
        <w:t>5)</w:t>
      </w:r>
      <w:r w:rsidRPr="007F14C3">
        <w:rPr>
          <w:rFonts w:ascii="Times New Roman" w:hAnsi="Times New Roman" w:cs="Times New Roman"/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7F14C3" w:rsidRDefault="007F14C3" w:rsidP="00C43A3E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5.3) в </w:t>
      </w:r>
      <w:r w:rsidRPr="007F14C3">
        <w:rPr>
          <w:b/>
          <w:sz w:val="28"/>
          <w:szCs w:val="28"/>
        </w:rPr>
        <w:t>СХ5</w:t>
      </w:r>
      <w:r w:rsidRPr="007F14C3">
        <w:rPr>
          <w:b/>
          <w:sz w:val="28"/>
          <w:szCs w:val="28"/>
        </w:rPr>
        <w:tab/>
        <w:t xml:space="preserve">Зона сельскохозяйственных объектов </w:t>
      </w:r>
      <w:r w:rsidRPr="007F14C3">
        <w:rPr>
          <w:b/>
          <w:sz w:val="28"/>
          <w:szCs w:val="28"/>
          <w:lang w:val="en-US"/>
        </w:rPr>
        <w:t>III</w:t>
      </w:r>
      <w:r w:rsidRPr="007F14C3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пункт 1 </w:t>
      </w:r>
      <w:r>
        <w:rPr>
          <w:sz w:val="28"/>
          <w:szCs w:val="28"/>
        </w:rPr>
        <w:t>изложить в новой редакции:</w:t>
      </w:r>
    </w:p>
    <w:p w:rsidR="007F14C3" w:rsidRPr="007F14C3" w:rsidRDefault="007F14C3" w:rsidP="007F14C3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7F14C3">
        <w:rPr>
          <w:sz w:val="28"/>
          <w:szCs w:val="28"/>
          <w:u w:val="single"/>
        </w:rPr>
        <w:t>Основные виды разрешенного использования: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 xml:space="preserve">сельскохозяйственные объекты </w:t>
      </w:r>
      <w:r w:rsidRPr="007F14C3">
        <w:rPr>
          <w:sz w:val="28"/>
          <w:szCs w:val="28"/>
          <w:lang w:val="en-US"/>
        </w:rPr>
        <w:t>III</w:t>
      </w:r>
      <w:r w:rsidRPr="007F14C3">
        <w:rPr>
          <w:sz w:val="28"/>
          <w:szCs w:val="28"/>
        </w:rPr>
        <w:t xml:space="preserve"> класса;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 xml:space="preserve">сельскохозяйственные объекты, отдельные здания и сооружения </w:t>
      </w:r>
      <w:r w:rsidRPr="007F14C3">
        <w:rPr>
          <w:sz w:val="28"/>
          <w:szCs w:val="28"/>
        </w:rPr>
        <w:br/>
      </w:r>
      <w:r w:rsidRPr="007F14C3">
        <w:rPr>
          <w:sz w:val="28"/>
          <w:szCs w:val="28"/>
          <w:lang w:val="en-US"/>
        </w:rPr>
        <w:t>IV</w:t>
      </w: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  <w:lang w:val="en-US"/>
        </w:rPr>
        <w:t>V</w:t>
      </w:r>
      <w:r w:rsidRPr="007F14C3">
        <w:rPr>
          <w:sz w:val="28"/>
          <w:szCs w:val="28"/>
        </w:rPr>
        <w:t xml:space="preserve"> класса;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склады;</w:t>
      </w:r>
    </w:p>
    <w:p w:rsidR="007F14C3" w:rsidRPr="007F14C3" w:rsidRDefault="007F14C3" w:rsidP="007F14C3">
      <w:pPr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обслуживание автотранспорта.</w:t>
      </w:r>
    </w:p>
    <w:p w:rsidR="007F14C3" w:rsidRPr="007F14C3" w:rsidRDefault="007F14C3" w:rsidP="007F14C3">
      <w:pPr>
        <w:ind w:firstLine="709"/>
        <w:jc w:val="both"/>
        <w:rPr>
          <w:sz w:val="28"/>
          <w:szCs w:val="28"/>
          <w:u w:val="single"/>
        </w:rPr>
      </w:pPr>
      <w:r w:rsidRPr="007F14C3">
        <w:rPr>
          <w:sz w:val="28"/>
          <w:szCs w:val="28"/>
          <w:u w:val="single"/>
        </w:rPr>
        <w:t>Условно разрешенные виды использования:</w:t>
      </w:r>
    </w:p>
    <w:p w:rsidR="007F14C3" w:rsidRPr="007F14C3" w:rsidRDefault="007F14C3" w:rsidP="007F14C3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магазины;</w:t>
      </w:r>
    </w:p>
    <w:p w:rsidR="007F14C3" w:rsidRPr="007F14C3" w:rsidRDefault="007F14C3" w:rsidP="007F14C3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общественное питание;</w:t>
      </w:r>
    </w:p>
    <w:p w:rsidR="007F14C3" w:rsidRPr="007F14C3" w:rsidRDefault="007F14C3" w:rsidP="007F14C3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специальная деятельность.</w:t>
      </w:r>
    </w:p>
    <w:p w:rsidR="007F14C3" w:rsidRPr="007F14C3" w:rsidRDefault="007F14C3" w:rsidP="007F14C3">
      <w:pPr>
        <w:ind w:firstLine="709"/>
        <w:jc w:val="both"/>
        <w:rPr>
          <w:sz w:val="28"/>
          <w:szCs w:val="28"/>
        </w:rPr>
      </w:pPr>
      <w:r w:rsidRPr="007F14C3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7F14C3" w:rsidRPr="007F14C3" w:rsidRDefault="007F14C3" w:rsidP="007F14C3">
      <w:pPr>
        <w:tabs>
          <w:tab w:val="left" w:pos="1620"/>
        </w:tabs>
        <w:ind w:left="1620" w:hanging="540"/>
        <w:jc w:val="both"/>
        <w:rPr>
          <w:sz w:val="28"/>
          <w:szCs w:val="28"/>
          <w:u w:val="single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коммунальное обслуживание;</w:t>
      </w:r>
    </w:p>
    <w:p w:rsidR="007F14C3" w:rsidRPr="007F14C3" w:rsidRDefault="007F14C3" w:rsidP="007F14C3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-</w:t>
      </w:r>
      <w:r w:rsidRPr="007F14C3">
        <w:rPr>
          <w:sz w:val="28"/>
          <w:szCs w:val="28"/>
        </w:rPr>
        <w:tab/>
        <w:t>деловое управление;</w:t>
      </w:r>
    </w:p>
    <w:p w:rsidR="007F14C3" w:rsidRDefault="007F14C3" w:rsidP="00C43A3E">
      <w:pPr>
        <w:pStyle w:val="a4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5.4) </w:t>
      </w:r>
      <w:r w:rsidRPr="007F14C3">
        <w:rPr>
          <w:b/>
          <w:sz w:val="28"/>
          <w:szCs w:val="28"/>
        </w:rPr>
        <w:t>СХ5</w:t>
      </w:r>
      <w:r w:rsidRPr="007F14C3">
        <w:rPr>
          <w:b/>
          <w:sz w:val="28"/>
          <w:szCs w:val="28"/>
        </w:rPr>
        <w:tab/>
        <w:t xml:space="preserve">Зона сельскохозяйственных объектов </w:t>
      </w:r>
      <w:r w:rsidRPr="007F14C3">
        <w:rPr>
          <w:b/>
          <w:sz w:val="28"/>
          <w:szCs w:val="28"/>
          <w:lang w:val="en-US"/>
        </w:rPr>
        <w:t>III</w:t>
      </w:r>
      <w:r w:rsidRPr="007F14C3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пунктом 2 </w:t>
      </w:r>
      <w:r w:rsidRPr="007F14C3">
        <w:rPr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7F14C3" w:rsidRDefault="007F14C3" w:rsidP="00C43A3E">
      <w:pPr>
        <w:pStyle w:val="a4"/>
        <w:spacing w:line="240" w:lineRule="auto"/>
        <w:ind w:firstLine="709"/>
        <w:rPr>
          <w:sz w:val="28"/>
          <w:szCs w:val="28"/>
        </w:rPr>
      </w:pPr>
      <w:r w:rsidRPr="007F14C3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для зоны сельскохозяйственных объектов </w:t>
      </w:r>
      <w:r w:rsidRPr="007F14C3">
        <w:rPr>
          <w:sz w:val="28"/>
          <w:szCs w:val="28"/>
          <w:lang w:val="en-US"/>
        </w:rPr>
        <w:t>III</w:t>
      </w:r>
      <w:r w:rsidRPr="007F14C3">
        <w:rPr>
          <w:sz w:val="28"/>
          <w:szCs w:val="28"/>
        </w:rPr>
        <w:t xml:space="preserve"> класса не регламентируются.</w:t>
      </w:r>
    </w:p>
    <w:p w:rsidR="00D37C1A" w:rsidRDefault="00D37C1A" w:rsidP="00C43A3E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D37C1A">
        <w:rPr>
          <w:b/>
          <w:sz w:val="28"/>
          <w:szCs w:val="28"/>
        </w:rPr>
        <w:t>6) в статье 30:</w:t>
      </w:r>
    </w:p>
    <w:p w:rsidR="00D37C1A" w:rsidRDefault="00D37C1A" w:rsidP="00C43A3E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6.1) в Р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Зона природного ландшафта пункт 3 </w:t>
      </w:r>
      <w:r w:rsidRPr="00D37C1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37C1A" w:rsidRPr="00D37C1A" w:rsidRDefault="00D37C1A" w:rsidP="00D37C1A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r w:rsidRPr="00D37C1A">
        <w:rPr>
          <w:sz w:val="28"/>
          <w:szCs w:val="28"/>
          <w:u w:val="single"/>
        </w:rPr>
        <w:t>Основные виды разрешенного использования: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резервные леса;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историко-культурная деятельность;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охрана природных территорий;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водные объекты;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</w:rPr>
      </w:pPr>
      <w:proofErr w:type="gramStart"/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 xml:space="preserve">санитарно-защитные без размещения в них новых или реконструкции существующих: производственных объектов, жилой застройки, ландшафтно-рекреационных зон, зон отдыха, территорий курортов, санаториев и домов отдыха, территорий садоводческих товариществ и </w:t>
      </w:r>
      <w:proofErr w:type="spellStart"/>
      <w:r w:rsidRPr="00D37C1A">
        <w:rPr>
          <w:sz w:val="28"/>
          <w:szCs w:val="28"/>
        </w:rPr>
        <w:t>коттеджной</w:t>
      </w:r>
      <w:proofErr w:type="spellEnd"/>
      <w:r w:rsidRPr="00D37C1A">
        <w:rPr>
          <w:sz w:val="28"/>
          <w:szCs w:val="28"/>
        </w:rPr>
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</w:t>
      </w:r>
      <w:proofErr w:type="gramEnd"/>
      <w:r w:rsidRPr="00D37C1A">
        <w:rPr>
          <w:sz w:val="28"/>
          <w:szCs w:val="28"/>
        </w:rPr>
        <w:t xml:space="preserve">, объектов по производству лекарственных веществ, лекарственных средств и (или) лекарственных форм, складов сырья и полупродуктов для фармацевтических предприятий, объектов пищевых отраслей промышленности, оптовых складов продовольственного сырья и </w:t>
      </w:r>
      <w:r w:rsidRPr="00D37C1A">
        <w:rPr>
          <w:sz w:val="28"/>
          <w:szCs w:val="28"/>
        </w:rPr>
        <w:lastRenderedPageBreak/>
        <w:t xml:space="preserve">пищевых продуктов, комплексов водопроводных сооружений для подготовки и хранения питьевой воды, которые могут повлиять на качество продукции (на основании </w:t>
      </w:r>
      <w:proofErr w:type="spellStart"/>
      <w:r w:rsidRPr="00D37C1A">
        <w:rPr>
          <w:sz w:val="28"/>
          <w:szCs w:val="28"/>
        </w:rPr>
        <w:t>СанПиН</w:t>
      </w:r>
      <w:proofErr w:type="spellEnd"/>
      <w:r w:rsidRPr="00D37C1A">
        <w:rPr>
          <w:sz w:val="28"/>
          <w:szCs w:val="28"/>
        </w:rPr>
        <w:t xml:space="preserve"> 2.2.1/2.1.1.1200-03);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общее пользование водными объектами.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  <w:u w:val="single"/>
        </w:rPr>
      </w:pPr>
      <w:r w:rsidRPr="00D37C1A">
        <w:rPr>
          <w:sz w:val="28"/>
          <w:szCs w:val="28"/>
          <w:u w:val="single"/>
        </w:rPr>
        <w:t>Условно разрешенные виды использования:</w:t>
      </w:r>
    </w:p>
    <w:p w:rsidR="00D37C1A" w:rsidRPr="00D37C1A" w:rsidRDefault="00D37C1A" w:rsidP="00D37C1A">
      <w:pPr>
        <w:tabs>
          <w:tab w:val="left" w:pos="1620"/>
        </w:tabs>
        <w:ind w:left="993" w:hanging="426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ведение огородничества;</w:t>
      </w:r>
    </w:p>
    <w:p w:rsidR="00D37C1A" w:rsidRPr="00D37C1A" w:rsidRDefault="00D37C1A" w:rsidP="00D37C1A">
      <w:pPr>
        <w:tabs>
          <w:tab w:val="left" w:pos="1620"/>
        </w:tabs>
        <w:ind w:left="993" w:hanging="426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общественное питание.</w:t>
      </w:r>
    </w:p>
    <w:p w:rsidR="00D37C1A" w:rsidRPr="00D37C1A" w:rsidRDefault="00D37C1A" w:rsidP="00D37C1A">
      <w:pPr>
        <w:ind w:left="993" w:hanging="426"/>
        <w:jc w:val="both"/>
        <w:rPr>
          <w:sz w:val="28"/>
          <w:szCs w:val="28"/>
          <w:u w:val="single"/>
        </w:rPr>
      </w:pPr>
      <w:r w:rsidRPr="00D37C1A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D37C1A" w:rsidRDefault="00D37C1A" w:rsidP="00D37C1A">
      <w:pPr>
        <w:pStyle w:val="a4"/>
        <w:spacing w:line="240" w:lineRule="auto"/>
        <w:ind w:left="993" w:hanging="426"/>
        <w:rPr>
          <w:sz w:val="28"/>
          <w:szCs w:val="28"/>
        </w:rPr>
      </w:pPr>
      <w:r w:rsidRPr="00D37C1A">
        <w:rPr>
          <w:sz w:val="28"/>
          <w:szCs w:val="28"/>
        </w:rPr>
        <w:t>-</w:t>
      </w:r>
      <w:r w:rsidRPr="00D37C1A">
        <w:rPr>
          <w:sz w:val="28"/>
          <w:szCs w:val="28"/>
        </w:rPr>
        <w:tab/>
        <w:t>коммунальное обслуживание.</w:t>
      </w:r>
    </w:p>
    <w:p w:rsidR="00D37C1A" w:rsidRDefault="00D37C1A" w:rsidP="00D37C1A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D37C1A">
        <w:rPr>
          <w:b/>
          <w:sz w:val="28"/>
          <w:szCs w:val="28"/>
        </w:rPr>
        <w:t>6.2) Р</w:t>
      </w:r>
      <w:proofErr w:type="gramStart"/>
      <w:r w:rsidRPr="00D37C1A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Зона природного ландшафта пункт 4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подпунктами 2, 3, 4, 5, 6 </w:t>
      </w:r>
      <w:r w:rsidRPr="007F14C3">
        <w:rPr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D37C1A" w:rsidRPr="00D37C1A" w:rsidRDefault="00D37C1A" w:rsidP="00D37C1A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2)</w:t>
      </w:r>
      <w:r w:rsidRPr="00D37C1A">
        <w:rPr>
          <w:sz w:val="28"/>
          <w:szCs w:val="28"/>
        </w:rPr>
        <w:tab/>
        <w:t>максимальный процент застройки и этажность – не регламентируется;</w:t>
      </w:r>
    </w:p>
    <w:p w:rsidR="00D37C1A" w:rsidRPr="00D37C1A" w:rsidRDefault="00D37C1A" w:rsidP="00D37C1A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3)</w:t>
      </w:r>
      <w:r w:rsidRPr="00D37C1A">
        <w:rPr>
          <w:sz w:val="28"/>
          <w:szCs w:val="28"/>
        </w:rPr>
        <w:tab/>
        <w:t>площадь озеленения – не регламентируется;</w:t>
      </w:r>
    </w:p>
    <w:p w:rsidR="00D37C1A" w:rsidRPr="00D37C1A" w:rsidRDefault="00D37C1A" w:rsidP="00D37C1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4)</w:t>
      </w:r>
      <w:r w:rsidRPr="00D37C1A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условий;</w:t>
      </w:r>
    </w:p>
    <w:p w:rsidR="00D37C1A" w:rsidRPr="00D37C1A" w:rsidRDefault="00D37C1A" w:rsidP="00D37C1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37C1A">
        <w:rPr>
          <w:sz w:val="28"/>
          <w:szCs w:val="28"/>
        </w:rPr>
        <w:t>5)</w:t>
      </w:r>
      <w:r w:rsidRPr="00D37C1A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объекта, учитывающим класс опасности и степень влияния на окружающую среду;</w:t>
      </w:r>
    </w:p>
    <w:p w:rsidR="00D37C1A" w:rsidRDefault="00D37C1A" w:rsidP="00D37C1A">
      <w:pPr>
        <w:pStyle w:val="a4"/>
        <w:spacing w:line="240" w:lineRule="auto"/>
        <w:ind w:firstLine="567"/>
        <w:rPr>
          <w:sz w:val="28"/>
          <w:szCs w:val="28"/>
        </w:rPr>
      </w:pPr>
      <w:r w:rsidRPr="00D37C1A">
        <w:rPr>
          <w:sz w:val="28"/>
          <w:szCs w:val="28"/>
        </w:rPr>
        <w:t>6)</w:t>
      </w:r>
      <w:r w:rsidRPr="00D37C1A">
        <w:rPr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E05ABD" w:rsidRDefault="00E05ABD" w:rsidP="00D37C1A">
      <w:pPr>
        <w:pStyle w:val="a4"/>
        <w:spacing w:line="240" w:lineRule="auto"/>
        <w:ind w:firstLine="567"/>
        <w:rPr>
          <w:sz w:val="28"/>
          <w:szCs w:val="28"/>
        </w:rPr>
      </w:pPr>
      <w:r w:rsidRPr="00E05ABD">
        <w:rPr>
          <w:b/>
          <w:sz w:val="28"/>
          <w:szCs w:val="28"/>
        </w:rPr>
        <w:t>6.3)</w:t>
      </w:r>
      <w:r>
        <w:rPr>
          <w:b/>
          <w:sz w:val="28"/>
          <w:szCs w:val="28"/>
        </w:rPr>
        <w:t xml:space="preserve"> в </w:t>
      </w:r>
      <w:r w:rsidRPr="00E05ABD">
        <w:rPr>
          <w:b/>
          <w:sz w:val="28"/>
          <w:szCs w:val="28"/>
        </w:rPr>
        <w:t>Р5</w:t>
      </w:r>
      <w:r w:rsidRPr="00E05ABD">
        <w:rPr>
          <w:b/>
          <w:sz w:val="28"/>
          <w:szCs w:val="28"/>
        </w:rPr>
        <w:tab/>
        <w:t>Зона парков и скверов</w:t>
      </w:r>
      <w:r>
        <w:rPr>
          <w:b/>
          <w:sz w:val="28"/>
          <w:szCs w:val="28"/>
        </w:rPr>
        <w:t xml:space="preserve"> пункт 3 </w:t>
      </w:r>
      <w:r w:rsidRPr="00D37C1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E05ABD" w:rsidRPr="00E05ABD" w:rsidRDefault="00E05ABD" w:rsidP="00E05ABD">
      <w:pPr>
        <w:pStyle w:val="21"/>
        <w:spacing w:after="0" w:line="240" w:lineRule="auto"/>
        <w:ind w:left="-57" w:firstLine="708"/>
        <w:rPr>
          <w:sz w:val="28"/>
          <w:szCs w:val="28"/>
          <w:u w:val="single"/>
        </w:rPr>
      </w:pPr>
      <w:r w:rsidRPr="00E05ABD">
        <w:rPr>
          <w:sz w:val="28"/>
          <w:szCs w:val="28"/>
          <w:u w:val="single"/>
        </w:rPr>
        <w:t>Основные виды разрешенного использования:</w:t>
      </w:r>
    </w:p>
    <w:p w:rsidR="00E05ABD" w:rsidRPr="00E05ABD" w:rsidRDefault="00E05ABD" w:rsidP="00E05ABD">
      <w:pPr>
        <w:pStyle w:val="21"/>
        <w:spacing w:after="0" w:line="240" w:lineRule="auto"/>
        <w:ind w:left="-57" w:firstLine="57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земельные участки (территории) общего пользования;</w:t>
      </w:r>
    </w:p>
    <w:p w:rsidR="00E05ABD" w:rsidRPr="00E05ABD" w:rsidRDefault="00E05ABD" w:rsidP="00E05ABD">
      <w:pPr>
        <w:ind w:left="-57" w:firstLine="709"/>
        <w:jc w:val="both"/>
        <w:rPr>
          <w:sz w:val="28"/>
          <w:szCs w:val="28"/>
          <w:u w:val="single"/>
        </w:rPr>
      </w:pPr>
      <w:r w:rsidRPr="00E05ABD">
        <w:rPr>
          <w:sz w:val="28"/>
          <w:szCs w:val="28"/>
          <w:u w:val="single"/>
        </w:rPr>
        <w:t>Условно разрешенные виды использования:</w:t>
      </w:r>
    </w:p>
    <w:p w:rsidR="00E05ABD" w:rsidRPr="00E05ABD" w:rsidRDefault="00E05ABD" w:rsidP="00E05ABD">
      <w:pPr>
        <w:pStyle w:val="21"/>
        <w:spacing w:after="0" w:line="240" w:lineRule="auto"/>
        <w:ind w:left="-57" w:firstLine="57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выставочно-ярмарочная деятельность.</w:t>
      </w:r>
    </w:p>
    <w:p w:rsidR="00E05ABD" w:rsidRPr="00E05ABD" w:rsidRDefault="00E05ABD" w:rsidP="00E05ABD">
      <w:pPr>
        <w:ind w:left="-57" w:firstLine="709"/>
        <w:jc w:val="both"/>
        <w:rPr>
          <w:sz w:val="28"/>
          <w:szCs w:val="28"/>
        </w:rPr>
      </w:pPr>
      <w:r w:rsidRPr="00E05ABD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E05ABD" w:rsidRPr="00E05ABD" w:rsidRDefault="00E05ABD" w:rsidP="00E05ABD">
      <w:pPr>
        <w:pStyle w:val="21"/>
        <w:spacing w:after="0" w:line="240" w:lineRule="auto"/>
        <w:ind w:left="-57" w:firstLine="57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коммунальное обслуживание.</w:t>
      </w:r>
    </w:p>
    <w:p w:rsidR="00E05ABD" w:rsidRDefault="00E05ABD" w:rsidP="00D37C1A">
      <w:pPr>
        <w:pStyle w:val="a4"/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6.4) </w:t>
      </w:r>
      <w:r w:rsidRPr="00E05ABD">
        <w:rPr>
          <w:b/>
          <w:sz w:val="28"/>
          <w:szCs w:val="28"/>
        </w:rPr>
        <w:t>Р5</w:t>
      </w:r>
      <w:r w:rsidRPr="00E05AB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E05ABD">
        <w:rPr>
          <w:b/>
          <w:sz w:val="28"/>
          <w:szCs w:val="28"/>
        </w:rPr>
        <w:t>Зона парков и скверов</w:t>
      </w:r>
      <w:r>
        <w:rPr>
          <w:b/>
          <w:sz w:val="28"/>
          <w:szCs w:val="28"/>
        </w:rPr>
        <w:t xml:space="preserve">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пунктом 4 </w:t>
      </w:r>
      <w:r w:rsidRPr="007F14C3">
        <w:rPr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E05ABD" w:rsidRDefault="00E05ABD" w:rsidP="00D37C1A">
      <w:pPr>
        <w:pStyle w:val="a4"/>
        <w:spacing w:line="240" w:lineRule="auto"/>
        <w:ind w:firstLine="567"/>
        <w:rPr>
          <w:sz w:val="28"/>
          <w:szCs w:val="28"/>
        </w:rPr>
      </w:pPr>
      <w:r w:rsidRPr="00E05ABD">
        <w:rPr>
          <w:sz w:val="28"/>
          <w:szCs w:val="28"/>
        </w:rPr>
        <w:t>Предельные размеры земельных участков и предельные параметры разрешенного строительства для зоны парков и скверов не регламентируется.</w:t>
      </w:r>
    </w:p>
    <w:p w:rsidR="00E05ABD" w:rsidRDefault="00E05ABD" w:rsidP="00E05ABD">
      <w:pPr>
        <w:ind w:firstLine="720"/>
        <w:jc w:val="both"/>
        <w:rPr>
          <w:sz w:val="28"/>
          <w:szCs w:val="28"/>
        </w:rPr>
      </w:pPr>
      <w:r w:rsidRPr="00E05ABD">
        <w:rPr>
          <w:b/>
          <w:sz w:val="28"/>
          <w:szCs w:val="28"/>
        </w:rPr>
        <w:t>6.5)</w:t>
      </w:r>
      <w:r>
        <w:rPr>
          <w:b/>
          <w:sz w:val="28"/>
          <w:szCs w:val="28"/>
        </w:rPr>
        <w:t xml:space="preserve"> </w:t>
      </w:r>
      <w:r w:rsidRPr="00E05ABD">
        <w:rPr>
          <w:b/>
          <w:sz w:val="28"/>
          <w:szCs w:val="28"/>
        </w:rPr>
        <w:t>в Р</w:t>
      </w:r>
      <w:proofErr w:type="gramStart"/>
      <w:r w:rsidRPr="00E05ABD">
        <w:rPr>
          <w:b/>
          <w:sz w:val="28"/>
          <w:szCs w:val="28"/>
        </w:rPr>
        <w:t>7</w:t>
      </w:r>
      <w:proofErr w:type="gramEnd"/>
      <w:r w:rsidRPr="00E05ABD">
        <w:rPr>
          <w:b/>
          <w:sz w:val="28"/>
          <w:szCs w:val="28"/>
        </w:rPr>
        <w:tab/>
        <w:t>Зона развития спорта и отдыха</w:t>
      </w:r>
      <w:r>
        <w:rPr>
          <w:b/>
          <w:sz w:val="28"/>
          <w:szCs w:val="28"/>
        </w:rPr>
        <w:t xml:space="preserve"> пункт 2 </w:t>
      </w:r>
      <w:r w:rsidRPr="00D37C1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E05ABD" w:rsidRPr="00E05ABD" w:rsidRDefault="00E05ABD" w:rsidP="00E05ABD">
      <w:pPr>
        <w:ind w:firstLine="709"/>
        <w:jc w:val="both"/>
        <w:rPr>
          <w:sz w:val="28"/>
          <w:szCs w:val="28"/>
          <w:u w:val="single"/>
        </w:rPr>
      </w:pPr>
      <w:r w:rsidRPr="00E05ABD">
        <w:rPr>
          <w:sz w:val="28"/>
          <w:szCs w:val="28"/>
          <w:u w:val="single"/>
        </w:rPr>
        <w:t>Основные виды разрешенного использования:</w:t>
      </w:r>
    </w:p>
    <w:p w:rsidR="00E05ABD" w:rsidRPr="00E05ABD" w:rsidRDefault="00E05ABD" w:rsidP="00E05ABD">
      <w:pPr>
        <w:ind w:left="1620" w:hanging="540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спорт;</w:t>
      </w:r>
    </w:p>
    <w:p w:rsidR="00E05ABD" w:rsidRPr="00E05ABD" w:rsidRDefault="00E05ABD" w:rsidP="00E05ABD">
      <w:pPr>
        <w:ind w:left="1620" w:hanging="540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отдых (рекреация);</w:t>
      </w:r>
    </w:p>
    <w:p w:rsidR="00E05ABD" w:rsidRPr="00E05ABD" w:rsidRDefault="00E05ABD" w:rsidP="00E05ABD">
      <w:pPr>
        <w:ind w:left="1620" w:hanging="540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поля для гольфа или конных прогулок;</w:t>
      </w:r>
    </w:p>
    <w:p w:rsidR="00E05ABD" w:rsidRPr="00E05ABD" w:rsidRDefault="00E05ABD" w:rsidP="00E05ABD">
      <w:pPr>
        <w:ind w:left="1620" w:hanging="540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туристическое обслуживание;</w:t>
      </w:r>
    </w:p>
    <w:p w:rsidR="00E05ABD" w:rsidRPr="00E05ABD" w:rsidRDefault="00E05ABD" w:rsidP="00E05ABD">
      <w:pPr>
        <w:ind w:left="1620" w:hanging="540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общественное питание.</w:t>
      </w:r>
    </w:p>
    <w:p w:rsidR="00E05ABD" w:rsidRPr="00E05ABD" w:rsidRDefault="00E05ABD" w:rsidP="00E05ABD">
      <w:pPr>
        <w:ind w:firstLine="709"/>
        <w:jc w:val="both"/>
        <w:rPr>
          <w:sz w:val="28"/>
          <w:szCs w:val="28"/>
          <w:u w:val="single"/>
        </w:rPr>
      </w:pPr>
      <w:r w:rsidRPr="00E05ABD">
        <w:rPr>
          <w:sz w:val="28"/>
          <w:szCs w:val="28"/>
          <w:u w:val="single"/>
        </w:rPr>
        <w:t>Условно разрешенные виды использования:</w:t>
      </w:r>
    </w:p>
    <w:p w:rsidR="00E05ABD" w:rsidRPr="00E05ABD" w:rsidRDefault="00E05ABD" w:rsidP="00E05ABD">
      <w:pPr>
        <w:ind w:left="1620" w:hanging="540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магазины.</w:t>
      </w:r>
    </w:p>
    <w:p w:rsidR="00E05ABD" w:rsidRPr="00E05ABD" w:rsidRDefault="00E05ABD" w:rsidP="00E05ABD">
      <w:pPr>
        <w:ind w:firstLine="709"/>
        <w:jc w:val="both"/>
        <w:rPr>
          <w:sz w:val="28"/>
          <w:szCs w:val="28"/>
        </w:rPr>
      </w:pPr>
      <w:r w:rsidRPr="00E05ABD">
        <w:rPr>
          <w:sz w:val="28"/>
          <w:szCs w:val="28"/>
          <w:u w:val="single"/>
        </w:rPr>
        <w:lastRenderedPageBreak/>
        <w:t>Вспомогательные виды разрешенного использования:</w:t>
      </w:r>
    </w:p>
    <w:p w:rsidR="00E05ABD" w:rsidRDefault="00E05ABD" w:rsidP="00E05ABD">
      <w:pPr>
        <w:ind w:firstLine="720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-</w:t>
      </w:r>
      <w:r w:rsidRPr="00E05ABD">
        <w:rPr>
          <w:sz w:val="28"/>
          <w:szCs w:val="28"/>
        </w:rPr>
        <w:tab/>
        <w:t>коммунальное обслуживание.</w:t>
      </w:r>
    </w:p>
    <w:p w:rsidR="00E05ABD" w:rsidRDefault="00E05ABD" w:rsidP="00E05ABD">
      <w:pPr>
        <w:ind w:firstLine="720"/>
        <w:jc w:val="both"/>
        <w:rPr>
          <w:b/>
          <w:sz w:val="28"/>
          <w:szCs w:val="28"/>
        </w:rPr>
      </w:pPr>
      <w:r w:rsidRPr="00E05ABD">
        <w:rPr>
          <w:b/>
          <w:sz w:val="28"/>
          <w:szCs w:val="28"/>
        </w:rPr>
        <w:t>6.6)</w:t>
      </w:r>
      <w:r>
        <w:rPr>
          <w:sz w:val="28"/>
          <w:szCs w:val="28"/>
        </w:rPr>
        <w:t xml:space="preserve"> </w:t>
      </w:r>
      <w:r w:rsidRPr="00E05ABD">
        <w:rPr>
          <w:b/>
          <w:sz w:val="28"/>
          <w:szCs w:val="28"/>
        </w:rPr>
        <w:t>Р</w:t>
      </w:r>
      <w:proofErr w:type="gramStart"/>
      <w:r w:rsidRPr="00E05ABD">
        <w:rPr>
          <w:b/>
          <w:sz w:val="28"/>
          <w:szCs w:val="28"/>
        </w:rPr>
        <w:t>7</w:t>
      </w:r>
      <w:proofErr w:type="gramEnd"/>
      <w:r w:rsidRPr="00E05ABD">
        <w:rPr>
          <w:b/>
          <w:sz w:val="28"/>
          <w:szCs w:val="28"/>
        </w:rPr>
        <w:tab/>
        <w:t>Зона развития спорта и отдыха</w:t>
      </w:r>
      <w:r>
        <w:rPr>
          <w:b/>
          <w:sz w:val="28"/>
          <w:szCs w:val="28"/>
        </w:rPr>
        <w:t xml:space="preserve">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пунктом 3 </w:t>
      </w:r>
      <w:r w:rsidRPr="007F14C3">
        <w:rPr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E05ABD" w:rsidRPr="00E05ABD" w:rsidRDefault="00E05ABD" w:rsidP="001469E9">
      <w:pPr>
        <w:pStyle w:val="21"/>
        <w:spacing w:line="240" w:lineRule="auto"/>
        <w:ind w:left="0" w:firstLine="991"/>
        <w:rPr>
          <w:sz w:val="28"/>
          <w:szCs w:val="28"/>
        </w:rPr>
      </w:pPr>
      <w:r w:rsidRPr="00E05ABD">
        <w:rPr>
          <w:sz w:val="28"/>
          <w:szCs w:val="28"/>
        </w:rPr>
        <w:t>Предельные размеры земельных участков и предельные параметры разрешенного строительства для зоны спорта и отдыха.</w:t>
      </w:r>
    </w:p>
    <w:p w:rsidR="00E05ABD" w:rsidRPr="00E05ABD" w:rsidRDefault="00E05ABD" w:rsidP="001469E9">
      <w:pPr>
        <w:ind w:firstLine="709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1)</w:t>
      </w:r>
      <w:r w:rsidRPr="00E05ABD">
        <w:rPr>
          <w:sz w:val="28"/>
          <w:szCs w:val="28"/>
        </w:rPr>
        <w:tab/>
        <w:t>размеры земельных участков (в т.ч. их площадь) не подлежат ограничению и выбираются исходя из функционального назначения участка, типов и размеров зданий, их количества на участке, задания на проектирование и прочих условий.</w:t>
      </w:r>
    </w:p>
    <w:p w:rsidR="00E05ABD" w:rsidRPr="00E05ABD" w:rsidRDefault="00E05ABD" w:rsidP="001469E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2)</w:t>
      </w:r>
      <w:r w:rsidRPr="00E05ABD">
        <w:rPr>
          <w:sz w:val="28"/>
          <w:szCs w:val="28"/>
        </w:rPr>
        <w:tab/>
        <w:t>расстояние от границ земельных участков до зданий и сооружений – не менее 6 метров</w:t>
      </w:r>
      <w:proofErr w:type="gramStart"/>
      <w:r w:rsidRPr="00E05ABD">
        <w:rPr>
          <w:sz w:val="28"/>
          <w:szCs w:val="28"/>
        </w:rPr>
        <w:t>;;</w:t>
      </w:r>
      <w:proofErr w:type="gramEnd"/>
    </w:p>
    <w:p w:rsidR="00E05ABD" w:rsidRPr="00E05ABD" w:rsidRDefault="00E05ABD" w:rsidP="001469E9">
      <w:p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3)</w:t>
      </w:r>
      <w:r w:rsidRPr="00E05ABD">
        <w:rPr>
          <w:sz w:val="28"/>
          <w:szCs w:val="28"/>
        </w:rPr>
        <w:tab/>
        <w:t>площадь озеленения – не регламентируется;</w:t>
      </w:r>
    </w:p>
    <w:p w:rsidR="00E05ABD" w:rsidRPr="00E05ABD" w:rsidRDefault="00E05ABD" w:rsidP="001469E9">
      <w:p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4)</w:t>
      </w:r>
      <w:r w:rsidRPr="00E05ABD">
        <w:rPr>
          <w:sz w:val="28"/>
          <w:szCs w:val="28"/>
        </w:rPr>
        <w:tab/>
        <w:t>предельное количество этажей – 3;</w:t>
      </w:r>
    </w:p>
    <w:p w:rsidR="00E05ABD" w:rsidRPr="00E05ABD" w:rsidRDefault="00E05ABD" w:rsidP="001469E9">
      <w:p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5)</w:t>
      </w:r>
      <w:r w:rsidRPr="00E05ABD">
        <w:rPr>
          <w:sz w:val="28"/>
          <w:szCs w:val="28"/>
        </w:rPr>
        <w:tab/>
        <w:t>максимальный процент застройки – 40%;</w:t>
      </w:r>
    </w:p>
    <w:p w:rsidR="00E05ABD" w:rsidRPr="00E05ABD" w:rsidRDefault="00E05ABD" w:rsidP="001469E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5ABD">
        <w:rPr>
          <w:sz w:val="28"/>
          <w:szCs w:val="28"/>
        </w:rPr>
        <w:t>6)</w:t>
      </w:r>
      <w:r w:rsidRPr="00E05ABD">
        <w:rPr>
          <w:sz w:val="28"/>
          <w:szCs w:val="28"/>
        </w:rPr>
        <w:tab/>
        <w:t>расстояние от границ земельных участков до зданий и сооружений – в соответствии с проектом планировки объекта, учитывающим класс опасности и степень влияния на окружающую среду;</w:t>
      </w:r>
    </w:p>
    <w:p w:rsidR="00E05ABD" w:rsidRDefault="00E05ABD" w:rsidP="0014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BD">
        <w:rPr>
          <w:rFonts w:ascii="Times New Roman" w:hAnsi="Times New Roman" w:cs="Times New Roman"/>
          <w:sz w:val="28"/>
          <w:szCs w:val="28"/>
        </w:rPr>
        <w:t>7)</w:t>
      </w:r>
      <w:r w:rsidRPr="00E05ABD">
        <w:rPr>
          <w:rFonts w:ascii="Times New Roman" w:hAnsi="Times New Roman" w:cs="Times New Roman"/>
          <w:sz w:val="28"/>
          <w:szCs w:val="28"/>
        </w:rPr>
        <w:tab/>
        <w:t>мусороудаление путем вывоза мусора спецавтотранспортом на свалку.</w:t>
      </w:r>
    </w:p>
    <w:p w:rsidR="001469E9" w:rsidRDefault="001469E9" w:rsidP="001469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E9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статье 31:</w:t>
      </w:r>
    </w:p>
    <w:p w:rsidR="001469E9" w:rsidRPr="001469E9" w:rsidRDefault="001469E9" w:rsidP="001469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7.1) в </w:t>
      </w:r>
      <w:r w:rsidRPr="001469E9">
        <w:rPr>
          <w:rFonts w:ascii="Times New Roman" w:hAnsi="Times New Roman" w:cs="Times New Roman"/>
          <w:b/>
          <w:sz w:val="28"/>
          <w:szCs w:val="28"/>
        </w:rPr>
        <w:t>СН</w:t>
      </w:r>
      <w:proofErr w:type="gramStart"/>
      <w:r w:rsidRPr="001469E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469E9">
        <w:rPr>
          <w:rFonts w:ascii="Times New Roman" w:hAnsi="Times New Roman" w:cs="Times New Roman"/>
          <w:b/>
          <w:sz w:val="28"/>
          <w:szCs w:val="28"/>
        </w:rPr>
        <w:tab/>
        <w:t xml:space="preserve">Зона объектов специального назначения </w:t>
      </w:r>
      <w:r w:rsidRPr="001469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69E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 </w:t>
      </w:r>
      <w:r w:rsidRPr="001469E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469E9" w:rsidRPr="001469E9" w:rsidRDefault="001469E9" w:rsidP="001469E9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1469E9">
        <w:rPr>
          <w:sz w:val="28"/>
          <w:szCs w:val="28"/>
          <w:u w:val="single"/>
        </w:rPr>
        <w:t>Основные виды разрешенного использования:</w:t>
      </w:r>
    </w:p>
    <w:p w:rsidR="001469E9" w:rsidRPr="001469E9" w:rsidRDefault="001469E9" w:rsidP="001469E9">
      <w:pPr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объекты специального назначения</w:t>
      </w:r>
      <w:r w:rsidRPr="001469E9">
        <w:rPr>
          <w:b/>
          <w:sz w:val="28"/>
          <w:szCs w:val="28"/>
        </w:rPr>
        <w:t xml:space="preserve"> </w:t>
      </w:r>
      <w:r w:rsidRPr="001469E9">
        <w:rPr>
          <w:sz w:val="28"/>
          <w:szCs w:val="28"/>
          <w:lang w:val="en-US"/>
        </w:rPr>
        <w:t>V</w:t>
      </w:r>
      <w:r w:rsidRPr="001469E9">
        <w:rPr>
          <w:b/>
          <w:sz w:val="28"/>
          <w:szCs w:val="28"/>
        </w:rPr>
        <w:t xml:space="preserve"> </w:t>
      </w:r>
      <w:r w:rsidRPr="001469E9">
        <w:rPr>
          <w:sz w:val="28"/>
          <w:szCs w:val="28"/>
        </w:rPr>
        <w:t>класса;</w:t>
      </w:r>
    </w:p>
    <w:p w:rsidR="001469E9" w:rsidRPr="001469E9" w:rsidRDefault="001469E9" w:rsidP="001469E9">
      <w:pPr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 xml:space="preserve">объекты специального назначения с санитарно-защитной зоной меньше </w:t>
      </w:r>
      <w:smartTag w:uri="urn:schemas-microsoft-com:office:smarttags" w:element="metricconverter">
        <w:smartTagPr>
          <w:attr w:name="ProductID" w:val="50 м"/>
        </w:smartTagPr>
        <w:r w:rsidRPr="001469E9">
          <w:rPr>
            <w:sz w:val="28"/>
            <w:szCs w:val="28"/>
          </w:rPr>
          <w:t>50 м</w:t>
        </w:r>
      </w:smartTag>
      <w:r w:rsidRPr="001469E9">
        <w:rPr>
          <w:sz w:val="28"/>
          <w:szCs w:val="28"/>
        </w:rPr>
        <w:t>;</w:t>
      </w:r>
    </w:p>
    <w:p w:rsidR="001469E9" w:rsidRPr="001469E9" w:rsidRDefault="001469E9" w:rsidP="001469E9">
      <w:pPr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ритуальная деятельность.</w:t>
      </w:r>
    </w:p>
    <w:p w:rsidR="001469E9" w:rsidRPr="001469E9" w:rsidRDefault="001469E9" w:rsidP="001469E9">
      <w:pPr>
        <w:ind w:firstLine="709"/>
        <w:jc w:val="both"/>
        <w:rPr>
          <w:sz w:val="28"/>
          <w:szCs w:val="28"/>
          <w:u w:val="single"/>
        </w:rPr>
      </w:pPr>
      <w:r w:rsidRPr="001469E9">
        <w:rPr>
          <w:sz w:val="28"/>
          <w:szCs w:val="28"/>
          <w:u w:val="single"/>
        </w:rPr>
        <w:t>Условно разрешенные виды использования:</w:t>
      </w:r>
    </w:p>
    <w:p w:rsidR="001469E9" w:rsidRPr="001469E9" w:rsidRDefault="001469E9" w:rsidP="001469E9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связь.</w:t>
      </w:r>
    </w:p>
    <w:p w:rsidR="001469E9" w:rsidRPr="001469E9" w:rsidRDefault="001469E9" w:rsidP="001469E9">
      <w:pPr>
        <w:ind w:firstLine="709"/>
        <w:jc w:val="both"/>
        <w:rPr>
          <w:sz w:val="28"/>
          <w:szCs w:val="28"/>
        </w:rPr>
      </w:pPr>
      <w:r w:rsidRPr="001469E9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1469E9" w:rsidRPr="001469E9" w:rsidRDefault="001469E9" w:rsidP="001469E9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 xml:space="preserve">вспомогательные сооружения для обслуживания объектов специального назначения с санитарно-защитной зоной </w:t>
      </w:r>
      <w:smartTag w:uri="urn:schemas-microsoft-com:office:smarttags" w:element="metricconverter">
        <w:smartTagPr>
          <w:attr w:name="ProductID" w:val="50 м"/>
        </w:smartTagPr>
        <w:r w:rsidRPr="001469E9">
          <w:rPr>
            <w:sz w:val="28"/>
            <w:szCs w:val="28"/>
          </w:rPr>
          <w:t>50 м</w:t>
        </w:r>
      </w:smartTag>
      <w:r w:rsidRPr="001469E9">
        <w:rPr>
          <w:sz w:val="28"/>
          <w:szCs w:val="28"/>
        </w:rPr>
        <w:t>. и менее;</w:t>
      </w:r>
    </w:p>
    <w:p w:rsidR="00E05ABD" w:rsidRDefault="001469E9" w:rsidP="001469E9">
      <w:pPr>
        <w:pStyle w:val="a4"/>
        <w:spacing w:line="240" w:lineRule="auto"/>
        <w:ind w:firstLine="567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коммунальное обслуживание.</w:t>
      </w:r>
    </w:p>
    <w:p w:rsidR="003536E1" w:rsidRDefault="001469E9" w:rsidP="001469E9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1469E9">
        <w:rPr>
          <w:b/>
          <w:sz w:val="28"/>
          <w:szCs w:val="28"/>
        </w:rPr>
        <w:t>7.2)</w:t>
      </w:r>
      <w:r>
        <w:rPr>
          <w:sz w:val="28"/>
          <w:szCs w:val="28"/>
        </w:rPr>
        <w:t xml:space="preserve"> </w:t>
      </w:r>
      <w:r w:rsidRPr="001469E9">
        <w:rPr>
          <w:b/>
          <w:sz w:val="28"/>
          <w:szCs w:val="28"/>
        </w:rPr>
        <w:t>СН</w:t>
      </w:r>
      <w:proofErr w:type="gramStart"/>
      <w:r w:rsidRPr="001469E9">
        <w:rPr>
          <w:b/>
          <w:sz w:val="28"/>
          <w:szCs w:val="28"/>
        </w:rPr>
        <w:t>1</w:t>
      </w:r>
      <w:proofErr w:type="gramEnd"/>
      <w:r w:rsidRPr="001469E9">
        <w:rPr>
          <w:b/>
          <w:sz w:val="28"/>
          <w:szCs w:val="28"/>
        </w:rPr>
        <w:tab/>
        <w:t xml:space="preserve">Зона объектов специального назначения </w:t>
      </w:r>
      <w:r w:rsidRPr="001469E9">
        <w:rPr>
          <w:b/>
          <w:sz w:val="28"/>
          <w:szCs w:val="28"/>
          <w:lang w:val="en-US"/>
        </w:rPr>
        <w:t>V</w:t>
      </w:r>
      <w:r w:rsidRPr="001469E9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пунктом </w:t>
      </w:r>
      <w:r w:rsidR="000E56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F14C3">
        <w:rPr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1469E9" w:rsidRDefault="001469E9" w:rsidP="001469E9">
      <w:pPr>
        <w:pStyle w:val="a4"/>
        <w:spacing w:line="240" w:lineRule="auto"/>
        <w:ind w:firstLine="567"/>
        <w:rPr>
          <w:sz w:val="28"/>
          <w:szCs w:val="28"/>
        </w:rPr>
      </w:pPr>
      <w:r w:rsidRPr="001469E9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для зоны объектов специального назначения </w:t>
      </w:r>
      <w:r w:rsidRPr="001469E9">
        <w:rPr>
          <w:sz w:val="28"/>
          <w:szCs w:val="28"/>
          <w:lang w:val="en-US"/>
        </w:rPr>
        <w:t>V</w:t>
      </w:r>
      <w:r w:rsidRPr="001469E9">
        <w:rPr>
          <w:sz w:val="28"/>
          <w:szCs w:val="28"/>
        </w:rPr>
        <w:t xml:space="preserve"> класса не регламентируются.</w:t>
      </w:r>
    </w:p>
    <w:p w:rsidR="001469E9" w:rsidRDefault="001469E9" w:rsidP="001469E9">
      <w:pPr>
        <w:pStyle w:val="a4"/>
        <w:spacing w:line="240" w:lineRule="auto"/>
        <w:ind w:firstLine="567"/>
        <w:rPr>
          <w:sz w:val="28"/>
          <w:szCs w:val="28"/>
        </w:rPr>
      </w:pPr>
      <w:r w:rsidRPr="001469E9">
        <w:rPr>
          <w:b/>
          <w:sz w:val="28"/>
          <w:szCs w:val="28"/>
        </w:rPr>
        <w:t xml:space="preserve">7.3) </w:t>
      </w:r>
      <w:r w:rsidR="000E56E7">
        <w:rPr>
          <w:b/>
          <w:sz w:val="28"/>
          <w:szCs w:val="28"/>
        </w:rPr>
        <w:t xml:space="preserve">в </w:t>
      </w:r>
      <w:r w:rsidRPr="001469E9">
        <w:rPr>
          <w:b/>
          <w:sz w:val="28"/>
          <w:szCs w:val="28"/>
        </w:rPr>
        <w:t>СН</w:t>
      </w:r>
      <w:proofErr w:type="gramStart"/>
      <w:r w:rsidRPr="001469E9">
        <w:rPr>
          <w:b/>
          <w:sz w:val="28"/>
          <w:szCs w:val="28"/>
        </w:rPr>
        <w:t>2</w:t>
      </w:r>
      <w:proofErr w:type="gramEnd"/>
      <w:r w:rsidRPr="001469E9">
        <w:rPr>
          <w:b/>
          <w:sz w:val="28"/>
          <w:szCs w:val="28"/>
        </w:rPr>
        <w:tab/>
        <w:t xml:space="preserve">Зона специального назначения </w:t>
      </w:r>
      <w:r w:rsidRPr="001469E9">
        <w:rPr>
          <w:b/>
          <w:sz w:val="28"/>
          <w:szCs w:val="28"/>
          <w:lang w:val="en-US"/>
        </w:rPr>
        <w:t>IV</w:t>
      </w:r>
      <w:r w:rsidRPr="001469E9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пункт 1 </w:t>
      </w:r>
      <w:r w:rsidRPr="001469E9">
        <w:rPr>
          <w:sz w:val="28"/>
          <w:szCs w:val="28"/>
        </w:rPr>
        <w:t>изложить в новой редакции:</w:t>
      </w:r>
    </w:p>
    <w:p w:rsidR="001469E9" w:rsidRPr="001469E9" w:rsidRDefault="001469E9" w:rsidP="001469E9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1469E9">
        <w:rPr>
          <w:sz w:val="28"/>
          <w:szCs w:val="28"/>
          <w:u w:val="single"/>
        </w:rPr>
        <w:t>Основные виды разрешенного использования:</w:t>
      </w:r>
    </w:p>
    <w:p w:rsidR="001469E9" w:rsidRPr="001469E9" w:rsidRDefault="001469E9" w:rsidP="001469E9">
      <w:pPr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объекты специального назначения</w:t>
      </w:r>
      <w:r w:rsidRPr="001469E9">
        <w:rPr>
          <w:b/>
          <w:sz w:val="28"/>
          <w:szCs w:val="28"/>
        </w:rPr>
        <w:t xml:space="preserve"> </w:t>
      </w:r>
      <w:r w:rsidRPr="001469E9">
        <w:rPr>
          <w:sz w:val="28"/>
          <w:szCs w:val="28"/>
          <w:lang w:val="en-US"/>
        </w:rPr>
        <w:t>IV</w:t>
      </w:r>
      <w:r w:rsidRPr="001469E9">
        <w:rPr>
          <w:b/>
          <w:sz w:val="28"/>
          <w:szCs w:val="28"/>
        </w:rPr>
        <w:t xml:space="preserve"> - </w:t>
      </w:r>
      <w:r w:rsidRPr="001469E9">
        <w:rPr>
          <w:sz w:val="28"/>
          <w:szCs w:val="28"/>
          <w:lang w:val="en-US"/>
        </w:rPr>
        <w:t>V</w:t>
      </w:r>
      <w:r w:rsidRPr="001469E9">
        <w:rPr>
          <w:b/>
          <w:sz w:val="28"/>
          <w:szCs w:val="28"/>
        </w:rPr>
        <w:t xml:space="preserve"> </w:t>
      </w:r>
      <w:r w:rsidRPr="001469E9">
        <w:rPr>
          <w:sz w:val="28"/>
          <w:szCs w:val="28"/>
        </w:rPr>
        <w:t>класса;</w:t>
      </w:r>
    </w:p>
    <w:p w:rsidR="001469E9" w:rsidRPr="001469E9" w:rsidRDefault="001469E9" w:rsidP="001469E9">
      <w:pPr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lastRenderedPageBreak/>
        <w:t>-</w:t>
      </w:r>
      <w:r w:rsidRPr="001469E9">
        <w:rPr>
          <w:sz w:val="28"/>
          <w:szCs w:val="28"/>
        </w:rPr>
        <w:tab/>
        <w:t>ритуальная деятельность.</w:t>
      </w:r>
    </w:p>
    <w:p w:rsidR="001469E9" w:rsidRPr="001469E9" w:rsidRDefault="001469E9" w:rsidP="001469E9">
      <w:pPr>
        <w:ind w:firstLine="709"/>
        <w:jc w:val="both"/>
        <w:rPr>
          <w:sz w:val="28"/>
          <w:szCs w:val="28"/>
          <w:u w:val="single"/>
        </w:rPr>
      </w:pPr>
      <w:r w:rsidRPr="001469E9">
        <w:rPr>
          <w:sz w:val="28"/>
          <w:szCs w:val="28"/>
          <w:u w:val="single"/>
        </w:rPr>
        <w:t>Условно разрешенные виды использования:</w:t>
      </w:r>
    </w:p>
    <w:p w:rsidR="001469E9" w:rsidRPr="001469E9" w:rsidRDefault="001469E9" w:rsidP="001469E9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связь.</w:t>
      </w:r>
    </w:p>
    <w:p w:rsidR="001469E9" w:rsidRPr="001469E9" w:rsidRDefault="001469E9" w:rsidP="001469E9">
      <w:pPr>
        <w:ind w:firstLine="709"/>
        <w:jc w:val="both"/>
        <w:rPr>
          <w:sz w:val="28"/>
          <w:szCs w:val="28"/>
        </w:rPr>
      </w:pPr>
      <w:r w:rsidRPr="001469E9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1469E9" w:rsidRPr="001469E9" w:rsidRDefault="001469E9" w:rsidP="001469E9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 xml:space="preserve">вспомогательные сооружения для обслуживания объектов специального назначения </w:t>
      </w:r>
      <w:r w:rsidRPr="001469E9">
        <w:rPr>
          <w:sz w:val="28"/>
          <w:szCs w:val="28"/>
          <w:lang w:val="en-US"/>
        </w:rPr>
        <w:t>IV</w:t>
      </w:r>
      <w:r w:rsidRPr="001469E9">
        <w:rPr>
          <w:b/>
          <w:sz w:val="28"/>
          <w:szCs w:val="28"/>
        </w:rPr>
        <w:t xml:space="preserve"> - </w:t>
      </w:r>
      <w:r w:rsidRPr="001469E9">
        <w:rPr>
          <w:sz w:val="28"/>
          <w:szCs w:val="28"/>
          <w:lang w:val="en-US"/>
        </w:rPr>
        <w:t>V</w:t>
      </w:r>
      <w:r w:rsidRPr="001469E9">
        <w:rPr>
          <w:b/>
          <w:sz w:val="28"/>
          <w:szCs w:val="28"/>
        </w:rPr>
        <w:t xml:space="preserve"> </w:t>
      </w:r>
      <w:r w:rsidRPr="001469E9">
        <w:rPr>
          <w:sz w:val="28"/>
          <w:szCs w:val="28"/>
        </w:rPr>
        <w:t>класса;</w:t>
      </w:r>
    </w:p>
    <w:p w:rsidR="001469E9" w:rsidRPr="001469E9" w:rsidRDefault="001469E9" w:rsidP="001469E9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зеленые насаждения;</w:t>
      </w:r>
    </w:p>
    <w:p w:rsidR="001469E9" w:rsidRDefault="001469E9" w:rsidP="001469E9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1469E9">
        <w:rPr>
          <w:sz w:val="28"/>
          <w:szCs w:val="28"/>
        </w:rPr>
        <w:t>-</w:t>
      </w:r>
      <w:r w:rsidRPr="001469E9">
        <w:rPr>
          <w:sz w:val="28"/>
          <w:szCs w:val="28"/>
        </w:rPr>
        <w:tab/>
        <w:t>коммунальное обслуживание.</w:t>
      </w:r>
    </w:p>
    <w:p w:rsidR="000E56E7" w:rsidRDefault="000E56E7" w:rsidP="000E56E7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0E56E7">
        <w:rPr>
          <w:b/>
          <w:sz w:val="28"/>
          <w:szCs w:val="28"/>
        </w:rPr>
        <w:t>7.4)</w:t>
      </w:r>
      <w:r>
        <w:rPr>
          <w:sz w:val="28"/>
          <w:szCs w:val="28"/>
        </w:rPr>
        <w:t xml:space="preserve"> </w:t>
      </w:r>
      <w:r w:rsidRPr="001469E9">
        <w:rPr>
          <w:b/>
          <w:sz w:val="28"/>
          <w:szCs w:val="28"/>
        </w:rPr>
        <w:t>СН</w:t>
      </w:r>
      <w:proofErr w:type="gramStart"/>
      <w:r w:rsidRPr="001469E9">
        <w:rPr>
          <w:b/>
          <w:sz w:val="28"/>
          <w:szCs w:val="28"/>
        </w:rPr>
        <w:t>2</w:t>
      </w:r>
      <w:proofErr w:type="gramEnd"/>
      <w:r w:rsidRPr="001469E9">
        <w:rPr>
          <w:b/>
          <w:sz w:val="28"/>
          <w:szCs w:val="28"/>
        </w:rPr>
        <w:tab/>
        <w:t xml:space="preserve">Зона специального назначения </w:t>
      </w:r>
      <w:r w:rsidRPr="001469E9">
        <w:rPr>
          <w:b/>
          <w:sz w:val="28"/>
          <w:szCs w:val="28"/>
          <w:lang w:val="en-US"/>
        </w:rPr>
        <w:t>IV</w:t>
      </w:r>
      <w:r w:rsidRPr="001469E9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пунктом 2 </w:t>
      </w:r>
      <w:r w:rsidRPr="007F14C3">
        <w:rPr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1469E9" w:rsidRDefault="000E56E7" w:rsidP="000E56E7">
      <w:pPr>
        <w:pStyle w:val="a4"/>
        <w:spacing w:line="240" w:lineRule="auto"/>
        <w:ind w:firstLine="567"/>
        <w:rPr>
          <w:sz w:val="22"/>
          <w:szCs w:val="22"/>
        </w:rPr>
      </w:pPr>
      <w:r w:rsidRPr="001469E9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для зоны объектов специального </w:t>
      </w:r>
      <w:r w:rsidRPr="000E56E7">
        <w:rPr>
          <w:sz w:val="28"/>
          <w:szCs w:val="28"/>
        </w:rPr>
        <w:t xml:space="preserve">назначения </w:t>
      </w:r>
      <w:r w:rsidRPr="000E56E7">
        <w:rPr>
          <w:sz w:val="28"/>
          <w:szCs w:val="28"/>
          <w:lang w:val="en-US"/>
        </w:rPr>
        <w:t>IV</w:t>
      </w:r>
      <w:r w:rsidRPr="001469E9">
        <w:rPr>
          <w:sz w:val="28"/>
          <w:szCs w:val="28"/>
        </w:rPr>
        <w:t xml:space="preserve"> класса не регламентируются.</w:t>
      </w:r>
    </w:p>
    <w:p w:rsidR="001469E9" w:rsidRDefault="000E56E7" w:rsidP="001469E9">
      <w:pPr>
        <w:pStyle w:val="a4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7.5)</w:t>
      </w:r>
      <w:r w:rsidRPr="000E56E7">
        <w:rPr>
          <w:b/>
          <w:sz w:val="22"/>
          <w:szCs w:val="22"/>
        </w:rPr>
        <w:t xml:space="preserve"> </w:t>
      </w:r>
      <w:r w:rsidRPr="000E56E7">
        <w:rPr>
          <w:b/>
          <w:sz w:val="28"/>
          <w:szCs w:val="28"/>
        </w:rPr>
        <w:t>в СН5</w:t>
      </w:r>
      <w:r w:rsidRPr="000E56E7">
        <w:rPr>
          <w:b/>
          <w:sz w:val="28"/>
          <w:szCs w:val="28"/>
        </w:rPr>
        <w:tab/>
        <w:t xml:space="preserve">Зона специального назначения </w:t>
      </w:r>
      <w:r w:rsidRPr="000E56E7">
        <w:rPr>
          <w:b/>
          <w:sz w:val="28"/>
          <w:szCs w:val="28"/>
          <w:lang w:val="en-US"/>
        </w:rPr>
        <w:t>I</w:t>
      </w:r>
      <w:r w:rsidRPr="000E56E7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пункт 1 </w:t>
      </w:r>
      <w:r w:rsidRPr="001469E9">
        <w:rPr>
          <w:sz w:val="28"/>
          <w:szCs w:val="28"/>
        </w:rPr>
        <w:t>изложить в новой редакции:</w:t>
      </w:r>
    </w:p>
    <w:p w:rsidR="000E56E7" w:rsidRPr="000E56E7" w:rsidRDefault="000E56E7" w:rsidP="000E56E7">
      <w:pPr>
        <w:tabs>
          <w:tab w:val="left" w:pos="1440"/>
        </w:tabs>
        <w:ind w:firstLine="708"/>
        <w:jc w:val="both"/>
        <w:rPr>
          <w:sz w:val="28"/>
          <w:szCs w:val="28"/>
          <w:u w:val="single"/>
        </w:rPr>
      </w:pPr>
      <w:r w:rsidRPr="000E56E7">
        <w:rPr>
          <w:sz w:val="28"/>
          <w:szCs w:val="28"/>
          <w:u w:val="single"/>
        </w:rPr>
        <w:t>Основные виды разрешенного использования:</w:t>
      </w:r>
    </w:p>
    <w:p w:rsidR="000E56E7" w:rsidRPr="000E56E7" w:rsidRDefault="000E56E7" w:rsidP="000E56E7">
      <w:pPr>
        <w:ind w:left="1620" w:hanging="540"/>
        <w:jc w:val="both"/>
        <w:rPr>
          <w:sz w:val="28"/>
          <w:szCs w:val="28"/>
        </w:rPr>
      </w:pPr>
      <w:r w:rsidRPr="000E56E7">
        <w:rPr>
          <w:sz w:val="28"/>
          <w:szCs w:val="28"/>
        </w:rPr>
        <w:t>-</w:t>
      </w:r>
      <w:r w:rsidRPr="000E56E7">
        <w:rPr>
          <w:sz w:val="28"/>
          <w:szCs w:val="28"/>
        </w:rPr>
        <w:tab/>
        <w:t>объекты специального назначения</w:t>
      </w:r>
      <w:r w:rsidRPr="000E56E7">
        <w:rPr>
          <w:b/>
          <w:sz w:val="28"/>
          <w:szCs w:val="28"/>
        </w:rPr>
        <w:t xml:space="preserve"> </w:t>
      </w:r>
      <w:r w:rsidRPr="000E56E7">
        <w:rPr>
          <w:sz w:val="28"/>
          <w:szCs w:val="28"/>
          <w:lang w:val="en-US"/>
        </w:rPr>
        <w:t>I</w:t>
      </w:r>
      <w:r w:rsidRPr="000E56E7">
        <w:rPr>
          <w:b/>
          <w:sz w:val="28"/>
          <w:szCs w:val="28"/>
        </w:rPr>
        <w:t xml:space="preserve"> </w:t>
      </w:r>
      <w:r w:rsidRPr="000E56E7">
        <w:rPr>
          <w:sz w:val="28"/>
          <w:szCs w:val="28"/>
        </w:rPr>
        <w:t>класса;</w:t>
      </w:r>
    </w:p>
    <w:p w:rsidR="000E56E7" w:rsidRPr="000E56E7" w:rsidRDefault="000E56E7" w:rsidP="000E56E7">
      <w:pPr>
        <w:ind w:left="1620" w:hanging="540"/>
        <w:jc w:val="both"/>
        <w:rPr>
          <w:sz w:val="28"/>
          <w:szCs w:val="28"/>
        </w:rPr>
      </w:pPr>
      <w:r w:rsidRPr="000E56E7">
        <w:rPr>
          <w:sz w:val="28"/>
          <w:szCs w:val="28"/>
        </w:rPr>
        <w:t>-</w:t>
      </w:r>
      <w:r w:rsidRPr="000E56E7">
        <w:rPr>
          <w:sz w:val="28"/>
          <w:szCs w:val="28"/>
        </w:rPr>
        <w:tab/>
        <w:t>объекты специального назначения</w:t>
      </w:r>
      <w:r w:rsidRPr="000E56E7">
        <w:rPr>
          <w:b/>
          <w:sz w:val="28"/>
          <w:szCs w:val="28"/>
        </w:rPr>
        <w:t xml:space="preserve"> </w:t>
      </w:r>
      <w:r w:rsidRPr="000E56E7">
        <w:rPr>
          <w:sz w:val="28"/>
          <w:szCs w:val="28"/>
          <w:lang w:val="en-US"/>
        </w:rPr>
        <w:t>II</w:t>
      </w:r>
      <w:r w:rsidRPr="000E56E7">
        <w:rPr>
          <w:b/>
          <w:sz w:val="28"/>
          <w:szCs w:val="28"/>
        </w:rPr>
        <w:t xml:space="preserve"> - </w:t>
      </w:r>
      <w:r w:rsidRPr="000E56E7">
        <w:rPr>
          <w:sz w:val="28"/>
          <w:szCs w:val="28"/>
          <w:lang w:val="en-US"/>
        </w:rPr>
        <w:t>V</w:t>
      </w:r>
      <w:r w:rsidRPr="000E56E7">
        <w:rPr>
          <w:b/>
          <w:sz w:val="28"/>
          <w:szCs w:val="28"/>
        </w:rPr>
        <w:t xml:space="preserve"> </w:t>
      </w:r>
      <w:r w:rsidRPr="000E56E7">
        <w:rPr>
          <w:sz w:val="28"/>
          <w:szCs w:val="28"/>
        </w:rPr>
        <w:t>класса.</w:t>
      </w:r>
    </w:p>
    <w:p w:rsidR="000E56E7" w:rsidRPr="000E56E7" w:rsidRDefault="000E56E7" w:rsidP="000E56E7">
      <w:pPr>
        <w:ind w:firstLine="709"/>
        <w:jc w:val="both"/>
        <w:rPr>
          <w:sz w:val="28"/>
          <w:szCs w:val="28"/>
          <w:u w:val="single"/>
        </w:rPr>
      </w:pPr>
      <w:r w:rsidRPr="000E56E7">
        <w:rPr>
          <w:sz w:val="28"/>
          <w:szCs w:val="28"/>
          <w:u w:val="single"/>
        </w:rPr>
        <w:t>Условно разрешенные виды использования:</w:t>
      </w:r>
    </w:p>
    <w:p w:rsidR="000E56E7" w:rsidRPr="000E56E7" w:rsidRDefault="000E56E7" w:rsidP="000E56E7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0E56E7">
        <w:rPr>
          <w:sz w:val="28"/>
          <w:szCs w:val="28"/>
        </w:rPr>
        <w:t>-</w:t>
      </w:r>
      <w:r w:rsidRPr="000E56E7">
        <w:rPr>
          <w:sz w:val="28"/>
          <w:szCs w:val="28"/>
        </w:rPr>
        <w:tab/>
        <w:t>связь.</w:t>
      </w:r>
    </w:p>
    <w:p w:rsidR="000E56E7" w:rsidRPr="000E56E7" w:rsidRDefault="000E56E7" w:rsidP="000E56E7">
      <w:pPr>
        <w:ind w:firstLine="709"/>
        <w:jc w:val="both"/>
        <w:rPr>
          <w:sz w:val="28"/>
          <w:szCs w:val="28"/>
        </w:rPr>
      </w:pPr>
      <w:r w:rsidRPr="000E56E7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0E56E7" w:rsidRPr="000E56E7" w:rsidRDefault="000E56E7" w:rsidP="000E56E7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0E56E7">
        <w:rPr>
          <w:sz w:val="28"/>
          <w:szCs w:val="28"/>
        </w:rPr>
        <w:t>-</w:t>
      </w:r>
      <w:r w:rsidRPr="000E56E7">
        <w:rPr>
          <w:sz w:val="28"/>
          <w:szCs w:val="28"/>
        </w:rPr>
        <w:tab/>
        <w:t>вспомогательные сооружения для обслуживания объектов специального</w:t>
      </w:r>
      <w:r>
        <w:rPr>
          <w:sz w:val="28"/>
          <w:szCs w:val="28"/>
        </w:rPr>
        <w:t xml:space="preserve"> </w:t>
      </w:r>
      <w:r w:rsidRPr="000E56E7">
        <w:rPr>
          <w:sz w:val="28"/>
          <w:szCs w:val="28"/>
        </w:rPr>
        <w:t xml:space="preserve">назначения </w:t>
      </w:r>
      <w:r w:rsidRPr="000E56E7">
        <w:rPr>
          <w:sz w:val="28"/>
          <w:szCs w:val="28"/>
          <w:lang w:val="en-US"/>
        </w:rPr>
        <w:t>I</w:t>
      </w:r>
      <w:r w:rsidRPr="000E56E7">
        <w:rPr>
          <w:b/>
          <w:sz w:val="28"/>
          <w:szCs w:val="28"/>
        </w:rPr>
        <w:t xml:space="preserve"> - </w:t>
      </w:r>
      <w:r w:rsidRPr="000E56E7">
        <w:rPr>
          <w:sz w:val="28"/>
          <w:szCs w:val="28"/>
          <w:lang w:val="en-US"/>
        </w:rPr>
        <w:t>V</w:t>
      </w:r>
      <w:r w:rsidRPr="000E56E7">
        <w:rPr>
          <w:b/>
          <w:sz w:val="28"/>
          <w:szCs w:val="28"/>
        </w:rPr>
        <w:t xml:space="preserve"> </w:t>
      </w:r>
      <w:r w:rsidRPr="000E56E7">
        <w:rPr>
          <w:sz w:val="28"/>
          <w:szCs w:val="28"/>
        </w:rPr>
        <w:t>класса;</w:t>
      </w:r>
    </w:p>
    <w:p w:rsidR="000E56E7" w:rsidRPr="000E56E7" w:rsidRDefault="000E56E7" w:rsidP="000E56E7">
      <w:pPr>
        <w:numPr>
          <w:ilvl w:val="1"/>
          <w:numId w:val="0"/>
        </w:numPr>
        <w:tabs>
          <w:tab w:val="num" w:pos="1620"/>
        </w:tabs>
        <w:ind w:left="1620" w:hanging="540"/>
        <w:jc w:val="both"/>
        <w:rPr>
          <w:sz w:val="28"/>
          <w:szCs w:val="28"/>
        </w:rPr>
      </w:pPr>
      <w:r w:rsidRPr="000E56E7">
        <w:rPr>
          <w:sz w:val="28"/>
          <w:szCs w:val="28"/>
        </w:rPr>
        <w:t>-</w:t>
      </w:r>
      <w:r w:rsidRPr="000E56E7">
        <w:rPr>
          <w:sz w:val="28"/>
          <w:szCs w:val="28"/>
        </w:rPr>
        <w:tab/>
        <w:t>зеленые насаждения;</w:t>
      </w:r>
    </w:p>
    <w:p w:rsidR="000E56E7" w:rsidRDefault="000E56E7" w:rsidP="000E56E7">
      <w:pPr>
        <w:pStyle w:val="a4"/>
        <w:spacing w:line="240" w:lineRule="auto"/>
        <w:ind w:firstLine="993"/>
        <w:rPr>
          <w:sz w:val="28"/>
          <w:szCs w:val="28"/>
        </w:rPr>
      </w:pPr>
      <w:r w:rsidRPr="000E56E7">
        <w:rPr>
          <w:sz w:val="28"/>
          <w:szCs w:val="28"/>
        </w:rPr>
        <w:t>-</w:t>
      </w:r>
      <w:r w:rsidRPr="000E56E7">
        <w:rPr>
          <w:sz w:val="28"/>
          <w:szCs w:val="28"/>
        </w:rPr>
        <w:tab/>
        <w:t>коммунальное обслуживание.</w:t>
      </w:r>
    </w:p>
    <w:p w:rsidR="000E56E7" w:rsidRDefault="000E56E7" w:rsidP="000E56E7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0E56E7">
        <w:rPr>
          <w:b/>
          <w:sz w:val="28"/>
          <w:szCs w:val="28"/>
        </w:rPr>
        <w:t>7.6)</w:t>
      </w:r>
      <w:r>
        <w:rPr>
          <w:sz w:val="28"/>
          <w:szCs w:val="28"/>
        </w:rPr>
        <w:t xml:space="preserve"> </w:t>
      </w:r>
      <w:r w:rsidRPr="000E56E7">
        <w:rPr>
          <w:b/>
          <w:sz w:val="28"/>
          <w:szCs w:val="28"/>
        </w:rPr>
        <w:t>СН5</w:t>
      </w:r>
      <w:r w:rsidRPr="000E56E7">
        <w:rPr>
          <w:b/>
          <w:sz w:val="28"/>
          <w:szCs w:val="28"/>
        </w:rPr>
        <w:tab/>
        <w:t xml:space="preserve">Зона специального назначения </w:t>
      </w:r>
      <w:r w:rsidRPr="000E56E7">
        <w:rPr>
          <w:b/>
          <w:sz w:val="28"/>
          <w:szCs w:val="28"/>
          <w:lang w:val="en-US"/>
        </w:rPr>
        <w:t>I</w:t>
      </w:r>
      <w:r w:rsidRPr="000E56E7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 w:rsidRPr="007F14C3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пунктом 2 </w:t>
      </w:r>
      <w:r w:rsidRPr="007F14C3">
        <w:rPr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0E56E7" w:rsidRPr="000E56E7" w:rsidRDefault="000E56E7" w:rsidP="000E56E7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1469E9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 для зоны объектов специального </w:t>
      </w:r>
      <w:r w:rsidRPr="000E56E7">
        <w:rPr>
          <w:sz w:val="28"/>
          <w:szCs w:val="28"/>
        </w:rPr>
        <w:t xml:space="preserve">назначения </w:t>
      </w:r>
      <w:r w:rsidRPr="000E56E7">
        <w:rPr>
          <w:sz w:val="28"/>
          <w:szCs w:val="28"/>
          <w:lang w:val="en-US"/>
        </w:rPr>
        <w:t>I</w:t>
      </w:r>
      <w:r w:rsidRPr="001469E9">
        <w:rPr>
          <w:sz w:val="28"/>
          <w:szCs w:val="28"/>
        </w:rPr>
        <w:t xml:space="preserve"> класса не регламентируются.</w:t>
      </w:r>
    </w:p>
    <w:p w:rsidR="00AF3DED" w:rsidRPr="00BB06D0" w:rsidRDefault="00AF3DED" w:rsidP="00AF3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ED" w:rsidRPr="00BB06D0" w:rsidRDefault="00AF3DED" w:rsidP="00AF3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ED" w:rsidRDefault="00AF3DED" w:rsidP="00AF3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EE1" w:rsidRPr="00BB06D0" w:rsidRDefault="00346EE1" w:rsidP="00AF3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ED" w:rsidRDefault="00346EE1" w:rsidP="00346E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DED" w:rsidRPr="00BB06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3DED" w:rsidRPr="00BB06D0">
        <w:rPr>
          <w:sz w:val="28"/>
          <w:szCs w:val="28"/>
        </w:rPr>
        <w:t xml:space="preserve"> Копьевского поссовета</w:t>
      </w:r>
      <w:r w:rsidR="00AF3DED" w:rsidRPr="00BB06D0">
        <w:rPr>
          <w:sz w:val="28"/>
          <w:szCs w:val="28"/>
        </w:rPr>
        <w:tab/>
      </w:r>
      <w:r w:rsidR="00AF3DED" w:rsidRPr="00BB06D0">
        <w:rPr>
          <w:sz w:val="28"/>
          <w:szCs w:val="28"/>
        </w:rPr>
        <w:tab/>
      </w:r>
      <w:r w:rsidR="00AF3DED" w:rsidRPr="00BB06D0">
        <w:rPr>
          <w:sz w:val="28"/>
          <w:szCs w:val="28"/>
        </w:rPr>
        <w:tab/>
      </w:r>
      <w:r w:rsidR="00AF3DED" w:rsidRPr="00BB06D0">
        <w:rPr>
          <w:sz w:val="28"/>
          <w:szCs w:val="28"/>
        </w:rPr>
        <w:tab/>
      </w:r>
      <w:r w:rsidR="00AF3DED" w:rsidRPr="00BB06D0">
        <w:rPr>
          <w:sz w:val="28"/>
          <w:szCs w:val="28"/>
        </w:rPr>
        <w:tab/>
      </w:r>
      <w:r>
        <w:rPr>
          <w:sz w:val="28"/>
          <w:szCs w:val="28"/>
        </w:rPr>
        <w:tab/>
        <w:t>А. И. Тайченачев</w:t>
      </w:r>
    </w:p>
    <w:p w:rsidR="00565AD4" w:rsidRPr="0027329E" w:rsidRDefault="00565AD4" w:rsidP="00565AD4">
      <w:pPr>
        <w:tabs>
          <w:tab w:val="num" w:pos="900"/>
        </w:tabs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565AD4" w:rsidRPr="0027329E" w:rsidRDefault="00565AD4" w:rsidP="00565AD4">
      <w:pPr>
        <w:tabs>
          <w:tab w:val="num" w:pos="900"/>
        </w:tabs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565AD4" w:rsidRPr="0027329E" w:rsidRDefault="00565AD4" w:rsidP="00565AD4">
      <w:pPr>
        <w:spacing w:line="240" w:lineRule="atLeast"/>
        <w:rPr>
          <w:sz w:val="28"/>
          <w:szCs w:val="28"/>
        </w:rPr>
      </w:pPr>
      <w:r w:rsidRPr="0027329E">
        <w:rPr>
          <w:sz w:val="28"/>
          <w:szCs w:val="28"/>
        </w:rPr>
        <w:t xml:space="preserve">Председатель Совета депутатов </w:t>
      </w:r>
    </w:p>
    <w:p w:rsidR="00565AD4" w:rsidRPr="0027329E" w:rsidRDefault="00565AD4" w:rsidP="00565AD4">
      <w:pPr>
        <w:spacing w:line="240" w:lineRule="atLeast"/>
        <w:rPr>
          <w:sz w:val="28"/>
          <w:szCs w:val="28"/>
        </w:rPr>
      </w:pPr>
      <w:r w:rsidRPr="0027329E">
        <w:rPr>
          <w:sz w:val="28"/>
          <w:szCs w:val="28"/>
        </w:rPr>
        <w:t>Копьевского поссовета</w:t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 w:rsidRPr="002732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7329E">
        <w:rPr>
          <w:sz w:val="28"/>
          <w:szCs w:val="28"/>
        </w:rPr>
        <w:t>Ю. А. Маковцев</w:t>
      </w:r>
    </w:p>
    <w:p w:rsidR="00565AD4" w:rsidRPr="00BB06D0" w:rsidRDefault="00565AD4" w:rsidP="00346EE1">
      <w:pPr>
        <w:jc w:val="both"/>
        <w:rPr>
          <w:sz w:val="28"/>
          <w:szCs w:val="28"/>
        </w:rPr>
      </w:pPr>
    </w:p>
    <w:sectPr w:rsidR="00565AD4" w:rsidRPr="00BB06D0" w:rsidSect="0008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DED"/>
    <w:rsid w:val="00043D31"/>
    <w:rsid w:val="000576B7"/>
    <w:rsid w:val="00072A19"/>
    <w:rsid w:val="00086F95"/>
    <w:rsid w:val="000D1860"/>
    <w:rsid w:val="000E56E7"/>
    <w:rsid w:val="0011022F"/>
    <w:rsid w:val="00110469"/>
    <w:rsid w:val="00125241"/>
    <w:rsid w:val="001469E9"/>
    <w:rsid w:val="001842A7"/>
    <w:rsid w:val="001947B4"/>
    <w:rsid w:val="001965CE"/>
    <w:rsid w:val="001A015C"/>
    <w:rsid w:val="002871A0"/>
    <w:rsid w:val="002A0E95"/>
    <w:rsid w:val="003175FB"/>
    <w:rsid w:val="00346EE1"/>
    <w:rsid w:val="003536E1"/>
    <w:rsid w:val="003D5165"/>
    <w:rsid w:val="003E6A1A"/>
    <w:rsid w:val="004415F5"/>
    <w:rsid w:val="004D4CDD"/>
    <w:rsid w:val="00557F8E"/>
    <w:rsid w:val="00565AD4"/>
    <w:rsid w:val="005F2319"/>
    <w:rsid w:val="005F5579"/>
    <w:rsid w:val="005F7C00"/>
    <w:rsid w:val="00627F2E"/>
    <w:rsid w:val="006413B3"/>
    <w:rsid w:val="006D54C7"/>
    <w:rsid w:val="007239B2"/>
    <w:rsid w:val="00792724"/>
    <w:rsid w:val="007C60B9"/>
    <w:rsid w:val="007D0572"/>
    <w:rsid w:val="007F14C3"/>
    <w:rsid w:val="00813DC6"/>
    <w:rsid w:val="008751BD"/>
    <w:rsid w:val="008C50E7"/>
    <w:rsid w:val="00912D73"/>
    <w:rsid w:val="009751F4"/>
    <w:rsid w:val="00A07BA1"/>
    <w:rsid w:val="00AB5CE1"/>
    <w:rsid w:val="00AC77D6"/>
    <w:rsid w:val="00AF3DED"/>
    <w:rsid w:val="00B2276C"/>
    <w:rsid w:val="00BB06D0"/>
    <w:rsid w:val="00BE3B7C"/>
    <w:rsid w:val="00C154CE"/>
    <w:rsid w:val="00C43A3E"/>
    <w:rsid w:val="00D00BAC"/>
    <w:rsid w:val="00D0768C"/>
    <w:rsid w:val="00D37295"/>
    <w:rsid w:val="00D37C1A"/>
    <w:rsid w:val="00D525E2"/>
    <w:rsid w:val="00DD2514"/>
    <w:rsid w:val="00E0394E"/>
    <w:rsid w:val="00E05ABD"/>
    <w:rsid w:val="00E22827"/>
    <w:rsid w:val="00F04FAF"/>
    <w:rsid w:val="00F25F92"/>
    <w:rsid w:val="00F34C76"/>
    <w:rsid w:val="00F45489"/>
    <w:rsid w:val="00F6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3DED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3DE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AF3DED"/>
    <w:rPr>
      <w:rFonts w:ascii="Verdana" w:hAnsi="Verdana" w:cs="Verdana"/>
      <w:color w:val="008080"/>
      <w:sz w:val="20"/>
      <w:szCs w:val="20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3D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3D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F7C00"/>
    <w:pPr>
      <w:spacing w:line="360" w:lineRule="auto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5F7C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3A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3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5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*</cp:lastModifiedBy>
  <cp:revision>8</cp:revision>
  <dcterms:created xsi:type="dcterms:W3CDTF">2016-11-30T01:31:00Z</dcterms:created>
  <dcterms:modified xsi:type="dcterms:W3CDTF">2016-12-06T07:35:00Z</dcterms:modified>
</cp:coreProperties>
</file>