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AB" w:rsidRPr="005960C6" w:rsidRDefault="00255BAB" w:rsidP="00255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55BAB" w:rsidRPr="005960C6" w:rsidRDefault="00255BAB" w:rsidP="000F3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>РЕСПУБЛИКА  ХАКАСИЯ</w:t>
      </w:r>
    </w:p>
    <w:p w:rsidR="00255BAB" w:rsidRPr="005960C6" w:rsidRDefault="00255BAB" w:rsidP="00255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55BAB" w:rsidRDefault="00255BAB" w:rsidP="000F3F7B">
      <w:pPr>
        <w:tabs>
          <w:tab w:val="center" w:pos="47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ab/>
        <w:t>ОРДЖОНИКИДЗЕВСКОГО РАЙОНА</w:t>
      </w:r>
    </w:p>
    <w:p w:rsidR="000F3F7B" w:rsidRPr="005960C6" w:rsidRDefault="000F3F7B" w:rsidP="000F3F7B">
      <w:pPr>
        <w:tabs>
          <w:tab w:val="center" w:pos="47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BAB" w:rsidRDefault="00255BAB" w:rsidP="000F3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3F7B" w:rsidRPr="000F3F7B" w:rsidRDefault="000F3F7B" w:rsidP="000F3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BAB" w:rsidRPr="005960C6" w:rsidRDefault="00255BAB" w:rsidP="00255BAB">
      <w:pPr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A18">
        <w:rPr>
          <w:rFonts w:ascii="Times New Roman" w:hAnsi="Times New Roman" w:cs="Times New Roman"/>
          <w:sz w:val="28"/>
          <w:szCs w:val="28"/>
        </w:rPr>
        <w:t xml:space="preserve">« </w:t>
      </w:r>
      <w:r w:rsidR="00DF0D60">
        <w:rPr>
          <w:rFonts w:ascii="Times New Roman" w:hAnsi="Times New Roman" w:cs="Times New Roman"/>
          <w:sz w:val="28"/>
          <w:szCs w:val="28"/>
        </w:rPr>
        <w:t>27</w:t>
      </w:r>
      <w:r w:rsidR="00F12A18">
        <w:rPr>
          <w:rFonts w:ascii="Times New Roman" w:hAnsi="Times New Roman" w:cs="Times New Roman"/>
          <w:sz w:val="28"/>
          <w:szCs w:val="28"/>
        </w:rPr>
        <w:t xml:space="preserve"> »</w:t>
      </w:r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  <w:r w:rsidR="00F12A18">
        <w:rPr>
          <w:rFonts w:ascii="Times New Roman" w:hAnsi="Times New Roman" w:cs="Times New Roman"/>
          <w:sz w:val="28"/>
          <w:szCs w:val="28"/>
        </w:rPr>
        <w:t>декабря 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</w:t>
      </w:r>
      <w:r w:rsidR="00F12A18">
        <w:rPr>
          <w:rFonts w:ascii="Times New Roman" w:hAnsi="Times New Roman" w:cs="Times New Roman"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C6">
        <w:rPr>
          <w:rFonts w:ascii="Times New Roman" w:hAnsi="Times New Roman" w:cs="Times New Roman"/>
          <w:sz w:val="28"/>
          <w:szCs w:val="28"/>
        </w:rPr>
        <w:t xml:space="preserve">  п. Копьево                </w:t>
      </w:r>
      <w:r w:rsidR="00F12A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C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60">
        <w:rPr>
          <w:rFonts w:ascii="Times New Roman" w:hAnsi="Times New Roman" w:cs="Times New Roman"/>
          <w:sz w:val="28"/>
          <w:szCs w:val="28"/>
        </w:rPr>
        <w:t>591</w:t>
      </w:r>
    </w:p>
    <w:p w:rsidR="00255BAB" w:rsidRPr="005960C6" w:rsidRDefault="00255BAB" w:rsidP="00255BAB">
      <w:pPr>
        <w:rPr>
          <w:rFonts w:ascii="Times New Roman" w:hAnsi="Times New Roman" w:cs="Times New Roman"/>
          <w:sz w:val="28"/>
          <w:szCs w:val="28"/>
        </w:rPr>
      </w:pPr>
    </w:p>
    <w:p w:rsidR="00255BAB" w:rsidRPr="005960C6" w:rsidRDefault="00255BAB" w:rsidP="00255BA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>О мерах по реализации решения Совета депутатов</w:t>
      </w:r>
    </w:p>
    <w:p w:rsidR="00255BAB" w:rsidRPr="005960C6" w:rsidRDefault="00255BAB" w:rsidP="00255BA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Орджони</w:t>
      </w:r>
      <w:r w:rsidR="00F12A18">
        <w:rPr>
          <w:rFonts w:ascii="Times New Roman" w:hAnsi="Times New Roman" w:cs="Times New Roman"/>
          <w:b/>
          <w:sz w:val="30"/>
          <w:szCs w:val="30"/>
        </w:rPr>
        <w:t>кидзевского района от 25.12.2019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 </w:t>
      </w:r>
      <w:r w:rsidRPr="003C2FF1">
        <w:rPr>
          <w:rFonts w:ascii="Times New Roman" w:hAnsi="Times New Roman" w:cs="Times New Roman"/>
          <w:b/>
          <w:sz w:val="30"/>
          <w:szCs w:val="30"/>
        </w:rPr>
        <w:t xml:space="preserve">№ </w:t>
      </w:r>
      <w:r w:rsidR="003C2FF1">
        <w:rPr>
          <w:rFonts w:ascii="Times New Roman" w:hAnsi="Times New Roman" w:cs="Times New Roman"/>
          <w:b/>
          <w:sz w:val="30"/>
          <w:szCs w:val="30"/>
        </w:rPr>
        <w:t>58-13</w:t>
      </w:r>
    </w:p>
    <w:p w:rsidR="00255BAB" w:rsidRPr="005960C6" w:rsidRDefault="00255BAB" w:rsidP="00255BAB">
      <w:pPr>
        <w:pStyle w:val="a3"/>
        <w:tabs>
          <w:tab w:val="left" w:pos="708"/>
        </w:tabs>
        <w:jc w:val="center"/>
        <w:rPr>
          <w:b/>
          <w:sz w:val="30"/>
          <w:szCs w:val="30"/>
        </w:rPr>
      </w:pPr>
      <w:r w:rsidRPr="005960C6">
        <w:rPr>
          <w:b/>
          <w:sz w:val="30"/>
          <w:szCs w:val="30"/>
        </w:rPr>
        <w:t>«О  районном бюджете муниципального образования</w:t>
      </w:r>
    </w:p>
    <w:p w:rsidR="00255BAB" w:rsidRPr="005960C6" w:rsidRDefault="00255BAB" w:rsidP="00255BA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>Орджоникидзевский р</w:t>
      </w:r>
      <w:r w:rsidR="00F12A18">
        <w:rPr>
          <w:rFonts w:ascii="Times New Roman" w:hAnsi="Times New Roman" w:cs="Times New Roman"/>
          <w:b/>
          <w:sz w:val="30"/>
          <w:szCs w:val="30"/>
        </w:rPr>
        <w:t>айон Республики Хакасия  на 2020</w:t>
      </w:r>
      <w:r w:rsidRPr="005960C6">
        <w:rPr>
          <w:rFonts w:ascii="Times New Roman" w:hAnsi="Times New Roman" w:cs="Times New Roman"/>
          <w:b/>
          <w:sz w:val="30"/>
          <w:szCs w:val="30"/>
        </w:rPr>
        <w:t>год</w:t>
      </w:r>
    </w:p>
    <w:p w:rsidR="00255BAB" w:rsidRPr="005960C6" w:rsidRDefault="00255BAB" w:rsidP="00255BA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60C6">
        <w:rPr>
          <w:rFonts w:ascii="Times New Roman" w:hAnsi="Times New Roman" w:cs="Times New Roman"/>
          <w:b/>
          <w:sz w:val="30"/>
          <w:szCs w:val="30"/>
        </w:rPr>
        <w:t xml:space="preserve">и на плановый период </w:t>
      </w:r>
      <w:r w:rsidR="00F12A18">
        <w:rPr>
          <w:rFonts w:ascii="Times New Roman" w:hAnsi="Times New Roman" w:cs="Times New Roman"/>
          <w:b/>
          <w:sz w:val="30"/>
          <w:szCs w:val="30"/>
        </w:rPr>
        <w:t>2021 и 2022</w:t>
      </w:r>
      <w:r w:rsidRPr="005960C6">
        <w:rPr>
          <w:rFonts w:ascii="Times New Roman" w:hAnsi="Times New Roman" w:cs="Times New Roman"/>
          <w:b/>
          <w:sz w:val="30"/>
          <w:szCs w:val="30"/>
        </w:rPr>
        <w:t xml:space="preserve"> годов»</w:t>
      </w:r>
    </w:p>
    <w:p w:rsidR="00255BAB" w:rsidRPr="005960C6" w:rsidRDefault="00255BAB" w:rsidP="00255BAB">
      <w:pPr>
        <w:rPr>
          <w:rFonts w:ascii="Times New Roman" w:hAnsi="Times New Roman" w:cs="Times New Roman"/>
          <w:sz w:val="28"/>
          <w:szCs w:val="28"/>
        </w:rPr>
      </w:pPr>
    </w:p>
    <w:p w:rsidR="00255BAB" w:rsidRPr="005960C6" w:rsidRDefault="00255BAB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      В соответствии с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Орджони</w:t>
      </w:r>
      <w:r w:rsidR="00F12A18">
        <w:rPr>
          <w:rFonts w:ascii="Times New Roman" w:hAnsi="Times New Roman" w:cs="Times New Roman"/>
          <w:sz w:val="28"/>
          <w:szCs w:val="28"/>
        </w:rPr>
        <w:t>кидзевского района от 25.12.2019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  <w:r w:rsidRPr="003C2FF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C2FF1">
        <w:rPr>
          <w:rFonts w:ascii="Times New Roman" w:hAnsi="Times New Roman" w:cs="Times New Roman"/>
          <w:sz w:val="28"/>
          <w:szCs w:val="28"/>
        </w:rPr>
        <w:t>58-13</w:t>
      </w:r>
      <w:r w:rsidRPr="005960C6">
        <w:rPr>
          <w:rFonts w:ascii="Times New Roman" w:hAnsi="Times New Roman" w:cs="Times New Roman"/>
          <w:sz w:val="28"/>
          <w:szCs w:val="28"/>
        </w:rPr>
        <w:t xml:space="preserve"> «О  районном бюджете муниципального образования Орджоникидзевский р</w:t>
      </w:r>
      <w:r w:rsidR="00F12A18">
        <w:rPr>
          <w:rFonts w:ascii="Times New Roman" w:hAnsi="Times New Roman" w:cs="Times New Roman"/>
          <w:sz w:val="28"/>
          <w:szCs w:val="28"/>
        </w:rPr>
        <w:t>айон Республики Хакасия  на 2020 год и на плановый период 2021 и 2022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годов» и, руководствуясь статьями 56,70 Устава муниципального образования Орджоникидзевский район, Администрация Орджоникидзевского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60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960C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960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960C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55BAB" w:rsidRPr="00F960DB" w:rsidRDefault="00255BAB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</w:r>
      <w:r w:rsidRPr="00F960DB">
        <w:rPr>
          <w:rFonts w:ascii="Times New Roman" w:hAnsi="Times New Roman" w:cs="Times New Roman"/>
          <w:sz w:val="28"/>
          <w:szCs w:val="28"/>
        </w:rPr>
        <w:t>1. Принять</w:t>
      </w:r>
      <w:r w:rsidRPr="005960C6">
        <w:rPr>
          <w:rFonts w:ascii="Times New Roman" w:hAnsi="Times New Roman" w:cs="Times New Roman"/>
          <w:sz w:val="28"/>
          <w:szCs w:val="28"/>
        </w:rPr>
        <w:t xml:space="preserve"> к исполнению  районный бюджет муниципального образования Орджоникидзевский район Республики Хакасия  (далее – </w:t>
      </w:r>
      <w:r w:rsidRPr="00F960DB">
        <w:rPr>
          <w:rFonts w:ascii="Times New Roman" w:hAnsi="Times New Roman" w:cs="Times New Roman"/>
          <w:sz w:val="28"/>
          <w:szCs w:val="28"/>
        </w:rPr>
        <w:t>районный</w:t>
      </w:r>
      <w:r w:rsidR="00F12A18" w:rsidRPr="00F960DB">
        <w:rPr>
          <w:rFonts w:ascii="Times New Roman" w:hAnsi="Times New Roman" w:cs="Times New Roman"/>
          <w:sz w:val="28"/>
          <w:szCs w:val="28"/>
        </w:rPr>
        <w:t xml:space="preserve"> бюджет) на 2020</w:t>
      </w:r>
      <w:r w:rsidRPr="00F960DB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F12A18" w:rsidRPr="00F960DB">
        <w:rPr>
          <w:rFonts w:ascii="Times New Roman" w:hAnsi="Times New Roman" w:cs="Times New Roman"/>
          <w:sz w:val="28"/>
          <w:szCs w:val="28"/>
        </w:rPr>
        <w:t>плановый период 2021 и 2022</w:t>
      </w:r>
      <w:r w:rsidRPr="00F960DB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255BAB" w:rsidRPr="005960C6" w:rsidRDefault="00255BAB" w:rsidP="003C2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B">
        <w:rPr>
          <w:rFonts w:ascii="Times New Roman" w:hAnsi="Times New Roman" w:cs="Times New Roman"/>
          <w:sz w:val="28"/>
          <w:szCs w:val="28"/>
        </w:rPr>
        <w:t xml:space="preserve">     </w:t>
      </w:r>
      <w:r w:rsidRPr="00F960DB">
        <w:rPr>
          <w:rFonts w:ascii="Times New Roman" w:hAnsi="Times New Roman" w:cs="Times New Roman"/>
          <w:sz w:val="28"/>
          <w:szCs w:val="28"/>
        </w:rPr>
        <w:tab/>
        <w:t>2.</w:t>
      </w:r>
      <w:r w:rsidRPr="003C2FF1">
        <w:rPr>
          <w:rFonts w:ascii="Times New Roman" w:hAnsi="Times New Roman" w:cs="Times New Roman"/>
          <w:sz w:val="28"/>
          <w:szCs w:val="28"/>
        </w:rPr>
        <w:t xml:space="preserve"> Главным администраторам доходов районного бюджета и главным администраторам источников финансирования дефицита районного бюджета:</w:t>
      </w:r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AB" w:rsidRPr="005960C6" w:rsidRDefault="00255BAB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 </w:t>
      </w:r>
      <w:r w:rsidRPr="005960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2.1.</w:t>
      </w:r>
      <w:r w:rsidRPr="005960C6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поступления налогов,  сборов и других обязательных платежей, а также сокращению задолженности по их уплате;</w:t>
      </w:r>
    </w:p>
    <w:p w:rsidR="00255BAB" w:rsidRPr="005960C6" w:rsidRDefault="00255BAB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</w:t>
      </w:r>
      <w:r w:rsidRPr="005960C6">
        <w:rPr>
          <w:rFonts w:ascii="Times New Roman" w:hAnsi="Times New Roman" w:cs="Times New Roman"/>
          <w:sz w:val="28"/>
          <w:szCs w:val="28"/>
        </w:rPr>
        <w:t xml:space="preserve"> проводить 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255BAB" w:rsidRDefault="00255BAB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2.3.</w:t>
      </w:r>
      <w:r w:rsidRPr="005960C6">
        <w:rPr>
          <w:rFonts w:ascii="Times New Roman" w:hAnsi="Times New Roman" w:cs="Times New Roman"/>
          <w:sz w:val="28"/>
          <w:szCs w:val="28"/>
        </w:rPr>
        <w:t xml:space="preserve">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финансирования дефицита районного бюджета;</w:t>
      </w:r>
    </w:p>
    <w:p w:rsidR="00255BAB" w:rsidRPr="005960C6" w:rsidRDefault="00255BAB" w:rsidP="00F960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представлять в Финансовое управление Администрации Орджоникидзевского района (далее - Финансовое управление)</w:t>
      </w:r>
      <w:r w:rsidR="005A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 помесячного поступления доходов и поступлений по источникам финансирования дефицита районного бюджета на очередной финансовый год и уточненные сведения о поступлении соответствующих доходов в районный бюджет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Финансовым управлением.</w:t>
      </w:r>
    </w:p>
    <w:p w:rsidR="00255BAB" w:rsidRPr="005960C6" w:rsidRDefault="000D2FFB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255BAB" w:rsidRPr="005960C6">
        <w:rPr>
          <w:rFonts w:ascii="Times New Roman" w:hAnsi="Times New Roman" w:cs="Times New Roman"/>
          <w:sz w:val="28"/>
          <w:szCs w:val="28"/>
        </w:rPr>
        <w:t>. Главным  распорядителям (распорядителям) средств районного бюджета (далее - распорядителям):</w:t>
      </w:r>
    </w:p>
    <w:p w:rsidR="00255BAB" w:rsidRPr="005960C6" w:rsidRDefault="000D2FFB" w:rsidP="003F2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55BAB" w:rsidRPr="005960C6">
        <w:rPr>
          <w:rFonts w:ascii="Times New Roman" w:hAnsi="Times New Roman" w:cs="Times New Roman"/>
          <w:sz w:val="28"/>
          <w:szCs w:val="28"/>
        </w:rPr>
        <w:t>.1. представить в Финансовое управление перечень подведомственных получателей бюджетных средств и (или)  получателей бюджетных средств, в отношении которых распорядитель наделен полномочиями по распределению бюджетных средств, а также, в случае необходимости, изменения и дополнения к ранее представленному перечню;</w:t>
      </w:r>
    </w:p>
    <w:p w:rsidR="00255BAB" w:rsidRPr="005960C6" w:rsidRDefault="000D2FFB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3F2BCB">
        <w:rPr>
          <w:rFonts w:ascii="Times New Roman" w:hAnsi="Times New Roman" w:cs="Times New Roman"/>
          <w:sz w:val="28"/>
          <w:szCs w:val="28"/>
        </w:rPr>
        <w:t>.2</w:t>
      </w:r>
      <w:r w:rsidR="00255BAB" w:rsidRPr="005960C6">
        <w:rPr>
          <w:rFonts w:ascii="Times New Roman" w:hAnsi="Times New Roman" w:cs="Times New Roman"/>
          <w:sz w:val="28"/>
          <w:szCs w:val="28"/>
        </w:rPr>
        <w:t>. осуществлять контроль над  получателями бюджетных средств,  в части обеспечения целевого использования бюджетных средств, своевременного их возврата, представления отчетности, выполнения заданий по предоставлению муниципальных услуг;</w:t>
      </w:r>
    </w:p>
    <w:p w:rsidR="00255BAB" w:rsidRPr="005960C6" w:rsidRDefault="000D2FFB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3F2BCB">
        <w:rPr>
          <w:rFonts w:ascii="Times New Roman" w:hAnsi="Times New Roman" w:cs="Times New Roman"/>
          <w:sz w:val="28"/>
          <w:szCs w:val="28"/>
        </w:rPr>
        <w:t>.3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. повысить ответственность за качество составления и утверждения муниципальных заданий на оказание услуг (выполнение работ), осуществления </w:t>
      </w:r>
      <w:proofErr w:type="gramStart"/>
      <w:r w:rsidR="00255BAB" w:rsidRPr="005960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255BAB" w:rsidRPr="005960C6" w:rsidRDefault="000D2FFB" w:rsidP="003F2B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3F2BCB">
        <w:rPr>
          <w:rFonts w:ascii="Times New Roman" w:hAnsi="Times New Roman" w:cs="Times New Roman"/>
          <w:sz w:val="28"/>
          <w:szCs w:val="28"/>
        </w:rPr>
        <w:t>.4</w:t>
      </w:r>
      <w:r w:rsidR="00255BAB" w:rsidRPr="005960C6">
        <w:rPr>
          <w:rFonts w:ascii="Times New Roman" w:hAnsi="Times New Roman" w:cs="Times New Roman"/>
          <w:sz w:val="28"/>
          <w:szCs w:val="28"/>
        </w:rPr>
        <w:t>. привести муниципальные программы в соответствие с решением о бюджете не позднее двух месяцев со дня вступления его в силу и представить их в Финансовое управление;</w:t>
      </w:r>
    </w:p>
    <w:p w:rsidR="00F960DB" w:rsidRPr="003F2BCB" w:rsidRDefault="000D2FFB" w:rsidP="003F2BC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9B6686">
        <w:rPr>
          <w:rFonts w:ascii="Times New Roman" w:hAnsi="Times New Roman" w:cs="Times New Roman"/>
          <w:sz w:val="28"/>
          <w:szCs w:val="28"/>
        </w:rPr>
        <w:t>.5</w:t>
      </w:r>
      <w:r w:rsidR="00255BAB" w:rsidRPr="005960C6">
        <w:rPr>
          <w:rFonts w:ascii="Times New Roman" w:hAnsi="Times New Roman" w:cs="Times New Roman"/>
          <w:sz w:val="28"/>
          <w:szCs w:val="28"/>
        </w:rPr>
        <w:t>. в течение 5 дней со дня утверждения бюджетной сметы и (или) плана финансово-хозяйственной деятельности подведомственных муниципальных учреждений и бюджетных смет органов местного самоуправления Орджоникидзевского района, штатных расписаний представлять экземпляр данных документов в Финансовое управление;</w:t>
      </w:r>
      <w:r w:rsidR="0014218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5BAB" w:rsidRPr="005960C6" w:rsidRDefault="003F2BCB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2184">
        <w:rPr>
          <w:rFonts w:ascii="Times New Roman" w:hAnsi="Times New Roman" w:cs="Times New Roman"/>
          <w:sz w:val="28"/>
          <w:szCs w:val="28"/>
        </w:rPr>
        <w:t xml:space="preserve"> </w:t>
      </w:r>
      <w:r w:rsidR="000D2FFB">
        <w:rPr>
          <w:rFonts w:ascii="Times New Roman" w:hAnsi="Times New Roman" w:cs="Times New Roman"/>
          <w:sz w:val="28"/>
          <w:szCs w:val="28"/>
        </w:rPr>
        <w:t>4</w:t>
      </w:r>
      <w:r w:rsidR="00255BAB" w:rsidRPr="005960C6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255BAB" w:rsidRPr="005960C6" w:rsidRDefault="00CE1B27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55BAB" w:rsidRPr="005960C6">
        <w:rPr>
          <w:rFonts w:ascii="Times New Roman" w:hAnsi="Times New Roman" w:cs="Times New Roman"/>
          <w:sz w:val="28"/>
          <w:szCs w:val="28"/>
        </w:rPr>
        <w:t>.1. кассовое обслуживание исполнения районного бюджета осуществляется на основании соглашения с Управлением Федерального казначейства по Республике Хакасия;</w:t>
      </w:r>
    </w:p>
    <w:p w:rsidR="00255BAB" w:rsidRPr="005960C6" w:rsidRDefault="00CE1B27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55BAB" w:rsidRPr="005960C6">
        <w:rPr>
          <w:rFonts w:ascii="Times New Roman" w:hAnsi="Times New Roman" w:cs="Times New Roman"/>
          <w:sz w:val="28"/>
          <w:szCs w:val="28"/>
        </w:rPr>
        <w:t>.2. исполнение районного бюджета осуществляется в соответствии со сводной бюджетной росписью районного</w:t>
      </w:r>
      <w:r w:rsidR="00F12A18">
        <w:rPr>
          <w:rFonts w:ascii="Times New Roman" w:hAnsi="Times New Roman" w:cs="Times New Roman"/>
          <w:sz w:val="28"/>
          <w:szCs w:val="28"/>
        </w:rPr>
        <w:t xml:space="preserve">  бюджета на 2020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 и на плановый перио</w:t>
      </w:r>
      <w:r w:rsidR="00F12A18">
        <w:rPr>
          <w:rFonts w:ascii="Times New Roman" w:hAnsi="Times New Roman" w:cs="Times New Roman"/>
          <w:sz w:val="28"/>
          <w:szCs w:val="28"/>
        </w:rPr>
        <w:t>д 2021 и 2022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годов (далее – сводная роспись) и в пределах лимитов бюджетных обязательств;</w:t>
      </w:r>
    </w:p>
    <w:p w:rsidR="00255BAB" w:rsidRPr="005960C6" w:rsidRDefault="00CE1B27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.3. внесение изменений в сводную бюджетную роспись осуществляется Финансовым управлением по представлению </w:t>
      </w:r>
      <w:r w:rsidR="00255BAB" w:rsidRPr="005960C6">
        <w:rPr>
          <w:rFonts w:ascii="Times New Roman" w:hAnsi="Times New Roman" w:cs="Times New Roman"/>
          <w:sz w:val="28"/>
          <w:szCs w:val="28"/>
        </w:rPr>
        <w:lastRenderedPageBreak/>
        <w:t>распорядителей средств районного бюджета в соответствии с действующим бюджетным законодательством в рамках установленных полномочий;</w:t>
      </w:r>
    </w:p>
    <w:p w:rsidR="00255BAB" w:rsidRPr="005960C6" w:rsidRDefault="00CE1B27" w:rsidP="00255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55BAB" w:rsidRPr="005960C6">
        <w:rPr>
          <w:rFonts w:ascii="Times New Roman" w:hAnsi="Times New Roman" w:cs="Times New Roman"/>
          <w:sz w:val="28"/>
          <w:szCs w:val="28"/>
        </w:rPr>
        <w:t>.4. внесение распорядителями средств районного бюджета изменений в сводную бюджетную роспись, приводящих к образованию кредиторской задолженности, по расходам, скорректированным в сторону уменьшения, не допускается;</w:t>
      </w:r>
    </w:p>
    <w:p w:rsidR="00255BAB" w:rsidRPr="005960C6" w:rsidRDefault="00CE1B27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55BAB" w:rsidRPr="005960C6">
        <w:rPr>
          <w:rFonts w:ascii="Times New Roman" w:hAnsi="Times New Roman" w:cs="Times New Roman"/>
          <w:sz w:val="28"/>
          <w:szCs w:val="28"/>
        </w:rPr>
        <w:t>.5. предложения  распорядителей об увеличении расходов сверх предусмотренных в сводной бюджетной  росписи, представленные без указания реальных источников дополнительных поступлений или без предложений о сокращении конкретных статей расходов районного бюджета, Финансовым управлением не рассматриваются.</w:t>
      </w:r>
      <w:proofErr w:type="gramEnd"/>
    </w:p>
    <w:p w:rsidR="00255BAB" w:rsidRPr="005960C6" w:rsidRDefault="00CE1B27" w:rsidP="00255B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255BAB" w:rsidRPr="005960C6">
        <w:rPr>
          <w:rFonts w:ascii="Times New Roman" w:hAnsi="Times New Roman" w:cs="Times New Roman"/>
          <w:sz w:val="28"/>
          <w:szCs w:val="28"/>
        </w:rPr>
        <w:t>. Финансовому  управлению  (Пояркова  Т.И.):</w:t>
      </w:r>
    </w:p>
    <w:p w:rsidR="00255BAB" w:rsidRPr="005960C6" w:rsidRDefault="00CE1B27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.1. </w:t>
      </w:r>
      <w:r w:rsidR="00F12A18">
        <w:rPr>
          <w:rFonts w:ascii="Times New Roman" w:hAnsi="Times New Roman" w:cs="Times New Roman"/>
          <w:sz w:val="28"/>
          <w:szCs w:val="28"/>
        </w:rPr>
        <w:t>доводить в первом полугодии 2020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года до главных распорядителей кассовый план выплат только по первоочередным расходам, связанным с выплатой заработной платы и начислений на нее, социальным обеспечением населения, закупкой продуктов питания, оплатой услуг связи и коммунальных услуг, закупкой горюче-смазочных материалов, безвозмездным перечислениям организациям, межбюджетным</w:t>
      </w:r>
      <w:r w:rsidR="00F960DB">
        <w:rPr>
          <w:rFonts w:ascii="Times New Roman" w:hAnsi="Times New Roman" w:cs="Times New Roman"/>
          <w:sz w:val="28"/>
          <w:szCs w:val="28"/>
        </w:rPr>
        <w:t>и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трансфертам</w:t>
      </w:r>
      <w:r w:rsidR="00F960DB">
        <w:rPr>
          <w:rFonts w:ascii="Times New Roman" w:hAnsi="Times New Roman" w:cs="Times New Roman"/>
          <w:sz w:val="28"/>
          <w:szCs w:val="28"/>
        </w:rPr>
        <w:t>и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местным бюджетам, обслуживанием муниципального долга,</w:t>
      </w:r>
      <w:r w:rsidR="005A1B2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A1B24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="005A1B24">
        <w:rPr>
          <w:rFonts w:ascii="Times New Roman" w:hAnsi="Times New Roman" w:cs="Times New Roman"/>
          <w:sz w:val="28"/>
          <w:szCs w:val="28"/>
        </w:rPr>
        <w:t xml:space="preserve"> субсидий из республиканского бюджета, в том числе</w:t>
      </w:r>
      <w:proofErr w:type="gramEnd"/>
      <w:r w:rsidR="005A1B24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национальных проектов Российской Федерации</w:t>
      </w:r>
      <w:r w:rsidR="00A36CF6">
        <w:rPr>
          <w:rFonts w:ascii="Times New Roman" w:hAnsi="Times New Roman" w:cs="Times New Roman"/>
          <w:sz w:val="28"/>
          <w:szCs w:val="28"/>
        </w:rPr>
        <w:t>,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а также с погашением кредиторской задолженност</w:t>
      </w:r>
      <w:r w:rsidR="00F12A18">
        <w:rPr>
          <w:rFonts w:ascii="Times New Roman" w:hAnsi="Times New Roman" w:cs="Times New Roman"/>
          <w:sz w:val="28"/>
          <w:szCs w:val="28"/>
        </w:rPr>
        <w:t>и, сложившейся на 01 января 2020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года, в пределах лимитов бюджетных обязательств;</w:t>
      </w:r>
    </w:p>
    <w:p w:rsidR="00255BAB" w:rsidRPr="005960C6" w:rsidRDefault="00CE1B27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.2. поручить в ходе исполнения районного бюджета вносить по представлению распорядителей, изменения в ведомственную и функциональную структуры расходов в соответствии </w:t>
      </w:r>
      <w:r w:rsidR="00255BAB" w:rsidRPr="00B16C7D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6826D7" w:rsidRPr="00A36CF6">
        <w:rPr>
          <w:rFonts w:ascii="Times New Roman" w:hAnsi="Times New Roman" w:cs="Times New Roman"/>
          <w:sz w:val="28"/>
          <w:szCs w:val="28"/>
        </w:rPr>
        <w:t>39</w:t>
      </w:r>
      <w:r w:rsidR="00255BAB" w:rsidRPr="00B16C7D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55BAB">
        <w:rPr>
          <w:rFonts w:ascii="Times New Roman" w:hAnsi="Times New Roman" w:cs="Times New Roman"/>
          <w:sz w:val="28"/>
          <w:szCs w:val="28"/>
        </w:rPr>
        <w:t xml:space="preserve"> Орджони</w:t>
      </w:r>
      <w:r w:rsidR="00F12A18">
        <w:rPr>
          <w:rFonts w:ascii="Times New Roman" w:hAnsi="Times New Roman" w:cs="Times New Roman"/>
          <w:sz w:val="28"/>
          <w:szCs w:val="28"/>
        </w:rPr>
        <w:t>кидзевского района от 25.12.2019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5BAB" w:rsidRPr="00A36CF6">
        <w:rPr>
          <w:rFonts w:ascii="Times New Roman" w:hAnsi="Times New Roman" w:cs="Times New Roman"/>
          <w:sz w:val="28"/>
          <w:szCs w:val="28"/>
        </w:rPr>
        <w:t xml:space="preserve">№ </w:t>
      </w:r>
      <w:r w:rsidR="00A36CF6">
        <w:rPr>
          <w:rFonts w:ascii="Times New Roman" w:hAnsi="Times New Roman" w:cs="Times New Roman"/>
          <w:sz w:val="28"/>
          <w:szCs w:val="28"/>
        </w:rPr>
        <w:t>58-13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«О  районном бюджете муниципального образования Орджоникидзевский р</w:t>
      </w:r>
      <w:r w:rsidR="00F12A18">
        <w:rPr>
          <w:rFonts w:ascii="Times New Roman" w:hAnsi="Times New Roman" w:cs="Times New Roman"/>
          <w:sz w:val="28"/>
          <w:szCs w:val="28"/>
        </w:rPr>
        <w:t>айон Республики Хакасия  на 2020 год и на плановый период 2021 и 2022</w:t>
      </w:r>
      <w:r w:rsidR="00255BAB" w:rsidRPr="005960C6">
        <w:rPr>
          <w:rFonts w:ascii="Times New Roman" w:hAnsi="Times New Roman" w:cs="Times New Roman"/>
          <w:sz w:val="28"/>
          <w:szCs w:val="28"/>
        </w:rPr>
        <w:t>годов» (далее - решение о районном бюджете);</w:t>
      </w:r>
      <w:proofErr w:type="gramEnd"/>
    </w:p>
    <w:p w:rsidR="00255BAB" w:rsidRDefault="009D5E53" w:rsidP="00255BAB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255BAB" w:rsidRPr="005960C6">
        <w:rPr>
          <w:sz w:val="28"/>
          <w:szCs w:val="28"/>
        </w:rPr>
        <w:t>.3. при прогнозировании кассовых поступлений в районный бюджет ниже объема доходов районного бюджета и источников финансирования дефицита районного бюджета, утвержденного решением о районном бюджете на текущий год и плановый период, уменьшать размер лимитов бюджетных обязательств, доведенных до главных распорядителей.</w:t>
      </w:r>
    </w:p>
    <w:p w:rsidR="00AB3B9E" w:rsidRPr="005D01E3" w:rsidRDefault="002C4C26" w:rsidP="00AB3B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1E3">
        <w:rPr>
          <w:sz w:val="28"/>
          <w:szCs w:val="28"/>
        </w:rPr>
        <w:t>6</w:t>
      </w:r>
      <w:r w:rsidR="006826D7" w:rsidRPr="005D01E3">
        <w:rPr>
          <w:sz w:val="28"/>
          <w:szCs w:val="28"/>
        </w:rPr>
        <w:t xml:space="preserve">. </w:t>
      </w:r>
      <w:r w:rsidR="00AB3B9E" w:rsidRPr="005D01E3">
        <w:rPr>
          <w:rFonts w:ascii="Times New Roman" w:hAnsi="Times New Roman" w:cs="Times New Roman"/>
          <w:sz w:val="28"/>
          <w:szCs w:val="28"/>
        </w:rPr>
        <w:t>Установить, что в течение 2020 года в первоочередном порядке осуществляется финансирование:</w:t>
      </w:r>
    </w:p>
    <w:p w:rsidR="00AB3B9E" w:rsidRPr="005E7E40" w:rsidRDefault="00AB3B9E" w:rsidP="005E7E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E40">
        <w:rPr>
          <w:rFonts w:ascii="Times New Roman" w:hAnsi="Times New Roman" w:cs="Times New Roman"/>
          <w:sz w:val="28"/>
          <w:szCs w:val="28"/>
        </w:rPr>
        <w:t xml:space="preserve">расходов районного бюджета, связанных с выплатой заработной платы и начислений на нее, социальным обеспечением населения, межбюджетными трансфертами бюджетам поселений (в части расходов фонда оплаты труда и </w:t>
      </w:r>
      <w:r w:rsidRPr="005E7E40">
        <w:rPr>
          <w:rFonts w:ascii="Times New Roman" w:hAnsi="Times New Roman" w:cs="Times New Roman"/>
          <w:sz w:val="28"/>
          <w:szCs w:val="28"/>
        </w:rPr>
        <w:lastRenderedPageBreak/>
        <w:t xml:space="preserve">взносов по обязательному социальному страхованию на выплаты по оплате труда работников иных выплат работникам учреждений), обслуживанием </w:t>
      </w:r>
      <w:r w:rsidR="00F960DB">
        <w:rPr>
          <w:rFonts w:ascii="Times New Roman" w:hAnsi="Times New Roman" w:cs="Times New Roman"/>
          <w:sz w:val="28"/>
          <w:szCs w:val="28"/>
        </w:rPr>
        <w:t>муниципаль</w:t>
      </w:r>
      <w:r w:rsidRPr="005E7E40">
        <w:rPr>
          <w:rFonts w:ascii="Times New Roman" w:hAnsi="Times New Roman" w:cs="Times New Roman"/>
          <w:sz w:val="28"/>
          <w:szCs w:val="28"/>
        </w:rPr>
        <w:t xml:space="preserve">ного долга, с </w:t>
      </w:r>
      <w:proofErr w:type="spellStart"/>
      <w:r w:rsidRPr="005E7E40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5E7E40">
        <w:rPr>
          <w:rFonts w:ascii="Times New Roman" w:hAnsi="Times New Roman" w:cs="Times New Roman"/>
          <w:sz w:val="28"/>
          <w:szCs w:val="28"/>
        </w:rPr>
        <w:t xml:space="preserve"> субсидий из </w:t>
      </w:r>
      <w:r w:rsidR="00F960DB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5E7E40">
        <w:rPr>
          <w:rFonts w:ascii="Times New Roman" w:hAnsi="Times New Roman" w:cs="Times New Roman"/>
          <w:sz w:val="28"/>
          <w:szCs w:val="28"/>
        </w:rPr>
        <w:t>, в том числе  рамках реализации национальных проектов Российской Федерации, в</w:t>
      </w:r>
      <w:proofErr w:type="gramEnd"/>
      <w:r w:rsidRPr="005E7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E4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5E7E40" w:rsidRPr="005E7E4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</w:t>
      </w:r>
      <w:r w:rsidRPr="005E7E40">
        <w:rPr>
          <w:rFonts w:ascii="Times New Roman" w:hAnsi="Times New Roman" w:cs="Times New Roman"/>
          <w:sz w:val="28"/>
          <w:szCs w:val="28"/>
        </w:rPr>
        <w:t>выплат по погашению кредитов от други</w:t>
      </w:r>
      <w:r w:rsidR="005E7E40" w:rsidRPr="005E7E40">
        <w:rPr>
          <w:rFonts w:ascii="Times New Roman" w:hAnsi="Times New Roman" w:cs="Times New Roman"/>
          <w:sz w:val="28"/>
          <w:szCs w:val="28"/>
        </w:rPr>
        <w:t>х бюджетов бюджетной системы.</w:t>
      </w:r>
      <w:r w:rsidRPr="005E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AB" w:rsidRDefault="00255BAB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</w:t>
      </w:r>
      <w:r w:rsidRPr="005960C6">
        <w:rPr>
          <w:rFonts w:ascii="Times New Roman" w:hAnsi="Times New Roman" w:cs="Times New Roman"/>
          <w:sz w:val="28"/>
          <w:szCs w:val="28"/>
        </w:rPr>
        <w:tab/>
      </w:r>
      <w:r w:rsidR="001412E7">
        <w:rPr>
          <w:rFonts w:ascii="Times New Roman" w:hAnsi="Times New Roman" w:cs="Times New Roman"/>
          <w:sz w:val="28"/>
          <w:szCs w:val="28"/>
        </w:rPr>
        <w:t>7</w:t>
      </w:r>
      <w:r w:rsidRPr="005960C6">
        <w:rPr>
          <w:rFonts w:ascii="Times New Roman" w:hAnsi="Times New Roman" w:cs="Times New Roman"/>
          <w:sz w:val="28"/>
          <w:szCs w:val="28"/>
        </w:rPr>
        <w:t>.</w:t>
      </w:r>
      <w:r w:rsidR="006826D7">
        <w:rPr>
          <w:rFonts w:ascii="Times New Roman" w:hAnsi="Times New Roman" w:cs="Times New Roman"/>
          <w:sz w:val="28"/>
          <w:szCs w:val="28"/>
        </w:rPr>
        <w:t xml:space="preserve"> Установить, что в 2020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утвержденных в установленном порядке предельных объемов бюджетных ассигнований по  фонду оплаты труда, за исключением оснований, предусмотренных действующим трудовым законодательством Российской Федерации.</w:t>
      </w:r>
    </w:p>
    <w:p w:rsidR="00255BAB" w:rsidRDefault="00255BAB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26D7">
        <w:rPr>
          <w:rFonts w:ascii="Times New Roman" w:hAnsi="Times New Roman" w:cs="Times New Roman"/>
          <w:sz w:val="28"/>
          <w:szCs w:val="28"/>
        </w:rPr>
        <w:t xml:space="preserve"> если в 2020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 возникает дополнительная потребность в увеличении фонда оплаты труда, данное увеличение осуществляется за счет бюджетной сметы органов местного самоуправления и (или) муниципальных учреждений без увеличения общего объема бюджетных ассигнований по главному распорядителю.</w:t>
      </w:r>
    </w:p>
    <w:p w:rsidR="00255BAB" w:rsidRPr="005960C6" w:rsidRDefault="001412E7" w:rsidP="00255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55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BAB">
        <w:rPr>
          <w:rFonts w:ascii="Times New Roman" w:hAnsi="Times New Roman" w:cs="Times New Roman"/>
          <w:sz w:val="28"/>
          <w:szCs w:val="28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решение о районном бюджете на текущий год и плановый период либо в текущем финансовом году после внесения соответствующих изменений в решение о районном бюджете на текущий год</w:t>
      </w:r>
      <w:proofErr w:type="gramEnd"/>
      <w:r w:rsidR="00255BAB">
        <w:rPr>
          <w:rFonts w:ascii="Times New Roman" w:hAnsi="Times New Roman" w:cs="Times New Roman"/>
          <w:sz w:val="28"/>
          <w:szCs w:val="28"/>
        </w:rPr>
        <w:t xml:space="preserve"> и плановый период путем сокращения бюджетных ассигнований по отдельным статьям расходов районного бюджета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бюджетным законодательством Российской Федерации</w:t>
      </w:r>
      <w:r w:rsidR="00255BAB">
        <w:rPr>
          <w:rFonts w:ascii="Times New Roman" w:hAnsi="Times New Roman" w:cs="Times New Roman"/>
          <w:sz w:val="28"/>
          <w:szCs w:val="28"/>
        </w:rPr>
        <w:t>.</w:t>
      </w:r>
    </w:p>
    <w:p w:rsidR="00255BAB" w:rsidRPr="005960C6" w:rsidRDefault="00255BAB" w:rsidP="00255B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5960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 xml:space="preserve">Установить, что органы местного самоуправления и муниципальные учреждения Орджоникидзевского района применяют для ведения бюджетного учета формы регистров, утвержденные приказом Министерства финансов Российской  Федерации </w:t>
      </w:r>
      <w:r w:rsidRPr="00B16C7D">
        <w:rPr>
          <w:rFonts w:ascii="Times New Roman" w:hAnsi="Times New Roman" w:cs="Times New Roman"/>
          <w:sz w:val="28"/>
          <w:szCs w:val="28"/>
        </w:rPr>
        <w:t xml:space="preserve">от </w:t>
      </w:r>
      <w:r w:rsidR="00AC36DB" w:rsidRPr="00A36CF6">
        <w:rPr>
          <w:rFonts w:ascii="Times New Roman" w:hAnsi="Times New Roman" w:cs="Times New Roman"/>
          <w:sz w:val="28"/>
          <w:szCs w:val="28"/>
        </w:rPr>
        <w:t>30.03</w:t>
      </w:r>
      <w:r w:rsidR="006826D7" w:rsidRPr="00A36CF6">
        <w:rPr>
          <w:rFonts w:ascii="Times New Roman" w:hAnsi="Times New Roman" w:cs="Times New Roman"/>
          <w:sz w:val="28"/>
          <w:szCs w:val="28"/>
        </w:rPr>
        <w:t>.</w:t>
      </w:r>
      <w:r w:rsidR="00AC36DB" w:rsidRPr="00A36CF6">
        <w:rPr>
          <w:rFonts w:ascii="Times New Roman" w:hAnsi="Times New Roman" w:cs="Times New Roman"/>
          <w:sz w:val="28"/>
          <w:szCs w:val="28"/>
        </w:rPr>
        <w:t>2015 № 5</w:t>
      </w:r>
      <w:r w:rsidRPr="00A36CF6">
        <w:rPr>
          <w:rFonts w:ascii="Times New Roman" w:hAnsi="Times New Roman" w:cs="Times New Roman"/>
          <w:sz w:val="28"/>
          <w:szCs w:val="28"/>
        </w:rPr>
        <w:t xml:space="preserve">2н </w:t>
      </w:r>
      <w:r w:rsidRPr="00AC36DB">
        <w:rPr>
          <w:rFonts w:ascii="Times New Roman" w:hAnsi="Times New Roman" w:cs="Times New Roman"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</w:t>
      </w:r>
      <w:proofErr w:type="gramEnd"/>
      <w:r w:rsidRPr="00AC36DB">
        <w:rPr>
          <w:rFonts w:ascii="Times New Roman" w:hAnsi="Times New Roman" w:cs="Times New Roman"/>
          <w:sz w:val="28"/>
          <w:szCs w:val="28"/>
        </w:rPr>
        <w:t xml:space="preserve"> их применению».</w:t>
      </w:r>
    </w:p>
    <w:p w:rsidR="00255BAB" w:rsidRPr="005960C6" w:rsidRDefault="00255BAB" w:rsidP="00255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 </w:t>
      </w:r>
      <w:r w:rsidRPr="005960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Pr="005960C6">
        <w:rPr>
          <w:rFonts w:ascii="Times New Roman" w:hAnsi="Times New Roman" w:cs="Times New Roman"/>
          <w:sz w:val="28"/>
          <w:szCs w:val="28"/>
        </w:rPr>
        <w:t>.</w:t>
      </w:r>
      <w:r w:rsidR="006826D7">
        <w:rPr>
          <w:rFonts w:ascii="Times New Roman" w:hAnsi="Times New Roman" w:cs="Times New Roman"/>
          <w:sz w:val="28"/>
          <w:szCs w:val="28"/>
        </w:rPr>
        <w:t xml:space="preserve">  Установить, что в 2020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255BAB" w:rsidRPr="005960C6" w:rsidRDefault="00255BAB" w:rsidP="00255BAB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5960C6">
        <w:rPr>
          <w:rFonts w:ascii="Times New Roman" w:hAnsi="Times New Roman" w:cs="Times New Roman"/>
          <w:sz w:val="28"/>
          <w:szCs w:val="28"/>
        </w:rPr>
        <w:t xml:space="preserve">.1. денежные обязательства казенных учреждений и органов местного самоуправления, вытекающие из муниципальных контрактов на поставку товаров, выполнение работ и оказание услуг, принятые сверх </w:t>
      </w:r>
      <w:r w:rsidRPr="005960C6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не подлежат оплате за счет средств районного бюджета;</w:t>
      </w:r>
    </w:p>
    <w:p w:rsidR="00255BAB" w:rsidRDefault="00255BAB" w:rsidP="00255B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5960C6">
        <w:rPr>
          <w:rFonts w:ascii="Times New Roman" w:hAnsi="Times New Roman" w:cs="Times New Roman"/>
          <w:sz w:val="28"/>
          <w:szCs w:val="28"/>
        </w:rPr>
        <w:t>.2. сложив</w:t>
      </w:r>
      <w:r w:rsidR="00D6570C">
        <w:rPr>
          <w:rFonts w:ascii="Times New Roman" w:hAnsi="Times New Roman" w:cs="Times New Roman"/>
          <w:sz w:val="28"/>
          <w:szCs w:val="28"/>
        </w:rPr>
        <w:t>шаяся на 01 января 2020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районного бюджета погашается за счет бюджетных ассиг</w:t>
      </w:r>
      <w:r w:rsidR="00D6570C">
        <w:rPr>
          <w:rFonts w:ascii="Times New Roman" w:hAnsi="Times New Roman" w:cs="Times New Roman"/>
          <w:sz w:val="28"/>
          <w:szCs w:val="28"/>
        </w:rPr>
        <w:t>нований, предусмотренных на 2020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 в размере, не превышающем остатка не использованных лимитов бюджетных обязательств по состоянию на 31 декабря 2</w:t>
      </w:r>
      <w:r w:rsidR="00D6570C">
        <w:rPr>
          <w:rFonts w:ascii="Times New Roman" w:hAnsi="Times New Roman" w:cs="Times New Roman"/>
          <w:sz w:val="28"/>
          <w:szCs w:val="28"/>
        </w:rPr>
        <w:t>019</w:t>
      </w:r>
      <w:r w:rsidRPr="005960C6">
        <w:rPr>
          <w:rFonts w:ascii="Times New Roman" w:hAnsi="Times New Roman" w:cs="Times New Roman"/>
          <w:sz w:val="28"/>
          <w:szCs w:val="28"/>
        </w:rPr>
        <w:t xml:space="preserve"> года по неиспо</w:t>
      </w:r>
      <w:r>
        <w:rPr>
          <w:rFonts w:ascii="Times New Roman" w:hAnsi="Times New Roman" w:cs="Times New Roman"/>
          <w:sz w:val="28"/>
          <w:szCs w:val="28"/>
        </w:rPr>
        <w:t>лнен</w:t>
      </w:r>
      <w:r w:rsidRPr="005960C6">
        <w:rPr>
          <w:rFonts w:ascii="Times New Roman" w:hAnsi="Times New Roman" w:cs="Times New Roman"/>
          <w:sz w:val="28"/>
          <w:szCs w:val="28"/>
        </w:rPr>
        <w:t>ным муниципальным контрактам.</w:t>
      </w:r>
    </w:p>
    <w:p w:rsidR="00744961" w:rsidRPr="00321874" w:rsidRDefault="00744961" w:rsidP="003218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74">
        <w:rPr>
          <w:rFonts w:ascii="Times New Roman" w:hAnsi="Times New Roman" w:cs="Times New Roman"/>
          <w:sz w:val="28"/>
          <w:szCs w:val="28"/>
        </w:rPr>
        <w:t>11.</w:t>
      </w:r>
      <w:r w:rsidR="00321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48F" w:rsidRPr="00321874">
        <w:rPr>
          <w:rFonts w:ascii="Times New Roman" w:hAnsi="Times New Roman" w:cs="Times New Roman"/>
          <w:sz w:val="28"/>
          <w:szCs w:val="28"/>
        </w:rPr>
        <w:t>Установить, что органы местного самоуправления и муниципальные  учреждения, являющиеся муниципальными заказчиками и получателями средств районного бюджета, осуществляют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 собственности, и</w:t>
      </w:r>
      <w:proofErr w:type="gramEnd"/>
      <w:r w:rsidR="00C1148F" w:rsidRPr="00321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48F" w:rsidRPr="00321874">
        <w:rPr>
          <w:rFonts w:ascii="Times New Roman" w:hAnsi="Times New Roman" w:cs="Times New Roman"/>
          <w:sz w:val="28"/>
          <w:szCs w:val="28"/>
        </w:rPr>
        <w:t>проведением технологического и ценового аудита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собственности, в пределах объема бюджетных ассигнований на осуществление бюджетных инвестиций в объекты капитального строительства муниципальной собственности, предусмотренных решением о</w:t>
      </w:r>
      <w:proofErr w:type="gramEnd"/>
      <w:r w:rsidR="00C1148F" w:rsidRPr="00321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296" w:rsidRPr="00321874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C1148F" w:rsidRPr="00321874">
        <w:rPr>
          <w:rFonts w:ascii="Times New Roman" w:hAnsi="Times New Roman" w:cs="Times New Roman"/>
          <w:sz w:val="28"/>
          <w:szCs w:val="28"/>
        </w:rPr>
        <w:t xml:space="preserve">бюджете, и </w:t>
      </w:r>
      <w:r w:rsidR="00AB2296" w:rsidRPr="00321874">
        <w:rPr>
          <w:rFonts w:ascii="Times New Roman" w:hAnsi="Times New Roman" w:cs="Times New Roman"/>
          <w:sz w:val="28"/>
          <w:szCs w:val="28"/>
        </w:rPr>
        <w:t>муниципаль</w:t>
      </w:r>
      <w:r w:rsidR="00C1148F" w:rsidRPr="00321874">
        <w:rPr>
          <w:rFonts w:ascii="Times New Roman" w:hAnsi="Times New Roman" w:cs="Times New Roman"/>
          <w:sz w:val="28"/>
          <w:szCs w:val="28"/>
        </w:rPr>
        <w:t xml:space="preserve">ными бюджетными учреждениями в пределах объема бюджетных ассигнований на предоставление субсидий </w:t>
      </w:r>
      <w:r w:rsidR="00AB2296" w:rsidRPr="00321874">
        <w:rPr>
          <w:rFonts w:ascii="Times New Roman" w:hAnsi="Times New Roman" w:cs="Times New Roman"/>
          <w:sz w:val="28"/>
          <w:szCs w:val="28"/>
        </w:rPr>
        <w:t>муниципаль</w:t>
      </w:r>
      <w:r w:rsidR="00C1148F" w:rsidRPr="00321874">
        <w:rPr>
          <w:rFonts w:ascii="Times New Roman" w:hAnsi="Times New Roman" w:cs="Times New Roman"/>
          <w:sz w:val="28"/>
          <w:szCs w:val="28"/>
        </w:rPr>
        <w:t xml:space="preserve">ным бюджетным учреждениям на осуществление капитальных вложений в объекты капитального строительства </w:t>
      </w:r>
      <w:r w:rsidR="00AB2296" w:rsidRPr="00321874">
        <w:rPr>
          <w:rFonts w:ascii="Times New Roman" w:hAnsi="Times New Roman" w:cs="Times New Roman"/>
          <w:sz w:val="28"/>
          <w:szCs w:val="28"/>
        </w:rPr>
        <w:t>муниципальной</w:t>
      </w:r>
      <w:r w:rsidR="00C1148F" w:rsidRPr="00321874">
        <w:rPr>
          <w:rFonts w:ascii="Times New Roman" w:hAnsi="Times New Roman" w:cs="Times New Roman"/>
          <w:sz w:val="28"/>
          <w:szCs w:val="28"/>
        </w:rPr>
        <w:t xml:space="preserve"> собственности, предусмотренных</w:t>
      </w:r>
      <w:r w:rsidR="00AB2296" w:rsidRPr="00321874">
        <w:rPr>
          <w:rFonts w:ascii="Times New Roman" w:hAnsi="Times New Roman" w:cs="Times New Roman"/>
          <w:sz w:val="28"/>
          <w:szCs w:val="28"/>
        </w:rPr>
        <w:t xml:space="preserve"> решением о районном бюджете</w:t>
      </w:r>
      <w:r w:rsidR="00C1148F" w:rsidRPr="00321874">
        <w:rPr>
          <w:rFonts w:ascii="Times New Roman" w:hAnsi="Times New Roman" w:cs="Times New Roman"/>
          <w:sz w:val="28"/>
          <w:szCs w:val="28"/>
        </w:rPr>
        <w:t>, если решением о предоставлении указанных субсидий предусмотрено финансирование указанных расходов.</w:t>
      </w:r>
      <w:proofErr w:type="gramEnd"/>
    </w:p>
    <w:p w:rsidR="00255BAB" w:rsidRPr="00744961" w:rsidRDefault="00255BAB" w:rsidP="00255B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</w:t>
      </w:r>
      <w:r w:rsidRPr="00596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4961">
        <w:rPr>
          <w:rFonts w:ascii="Times New Roman" w:hAnsi="Times New Roman" w:cs="Times New Roman"/>
          <w:sz w:val="28"/>
          <w:szCs w:val="28"/>
        </w:rPr>
        <w:t>12</w:t>
      </w:r>
      <w:r w:rsidRPr="007449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4961">
        <w:rPr>
          <w:rFonts w:ascii="Times New Roman" w:hAnsi="Times New Roman" w:cs="Times New Roman"/>
          <w:sz w:val="28"/>
          <w:szCs w:val="28"/>
        </w:rPr>
        <w:t>Установить, что  получатели средств районного бюджета, а также органы местного самоуправления и муниципальные учреждения при заключении муниципальных контрактов (договоров) о выполнении  работ и оказании услуг за счет средств районного бюджета не вправе предусматривать авансовые платежи, если иное не установлено нормативными правовыми актами Российской Федерации, Республики Хакасия, а также  за исключением следующих случаев:</w:t>
      </w:r>
      <w:proofErr w:type="gramEnd"/>
    </w:p>
    <w:p w:rsidR="00255BAB" w:rsidRPr="005960C6" w:rsidRDefault="00744961" w:rsidP="00255B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255BAB" w:rsidRPr="00744961">
        <w:rPr>
          <w:rFonts w:ascii="Times New Roman" w:hAnsi="Times New Roman" w:cs="Times New Roman"/>
          <w:sz w:val="28"/>
          <w:szCs w:val="28"/>
        </w:rPr>
        <w:t>.1. в размере 100 процентов суммы муниципального контракта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(договора), но не более лимитов бюджетных обязательств, подлежащих исполнению за счет средств районного</w:t>
      </w:r>
      <w:r w:rsidR="0081660C">
        <w:rPr>
          <w:rFonts w:ascii="Times New Roman" w:hAnsi="Times New Roman" w:cs="Times New Roman"/>
          <w:sz w:val="28"/>
          <w:szCs w:val="28"/>
        </w:rPr>
        <w:t xml:space="preserve"> бюджета в 2020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6BFC">
        <w:rPr>
          <w:rFonts w:ascii="Times New Roman" w:hAnsi="Times New Roman" w:cs="Times New Roman"/>
          <w:sz w:val="28"/>
          <w:szCs w:val="28"/>
        </w:rPr>
        <w:t xml:space="preserve">, – по </w:t>
      </w:r>
      <w:r w:rsidR="00A06BF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контрактам </w:t>
      </w:r>
      <w:proofErr w:type="gramStart"/>
      <w:r w:rsidR="00A06BFC">
        <w:rPr>
          <w:rFonts w:ascii="Times New Roman" w:hAnsi="Times New Roman" w:cs="Times New Roman"/>
          <w:sz w:val="28"/>
          <w:szCs w:val="28"/>
        </w:rPr>
        <w:t>(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55BAB" w:rsidRPr="005960C6">
        <w:rPr>
          <w:rFonts w:ascii="Times New Roman" w:hAnsi="Times New Roman" w:cs="Times New Roman"/>
          <w:sz w:val="28"/>
          <w:szCs w:val="28"/>
        </w:rPr>
        <w:t>договорам</w:t>
      </w:r>
      <w:r w:rsidR="00A06BFC">
        <w:rPr>
          <w:rFonts w:ascii="Times New Roman" w:hAnsi="Times New Roman" w:cs="Times New Roman"/>
          <w:sz w:val="28"/>
          <w:szCs w:val="28"/>
        </w:rPr>
        <w:t>)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об  оказании услуг связи,</w:t>
      </w:r>
      <w:r w:rsidR="00A36CF6">
        <w:rPr>
          <w:rFonts w:ascii="Times New Roman" w:hAnsi="Times New Roman" w:cs="Times New Roman"/>
          <w:sz w:val="28"/>
          <w:szCs w:val="28"/>
        </w:rPr>
        <w:t xml:space="preserve"> о приобретении электрической энергии и оплате услуг по ее передаче,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 w:rsidR="00255BAB" w:rsidRPr="005960C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и железнодорожных билетов,  путевок на санаторно-курортное лечение, путевок для детей в организации отдыха и их оздоровления, а также по договорам обязательного страхования гражданской ответственности владельцев автотранспортных средств; </w:t>
      </w:r>
    </w:p>
    <w:p w:rsidR="00255BAB" w:rsidRPr="005960C6" w:rsidRDefault="00744961" w:rsidP="00255B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255BAB" w:rsidRPr="005960C6">
        <w:rPr>
          <w:rFonts w:ascii="Times New Roman" w:hAnsi="Times New Roman" w:cs="Times New Roman"/>
          <w:sz w:val="28"/>
          <w:szCs w:val="28"/>
        </w:rPr>
        <w:t>.2.  в размере до 20 процентов суммы муниципального контракта (договора), но не более  лимитов бюджетных обязательств, подлежащих исполнению за счет средств  районного</w:t>
      </w:r>
      <w:r w:rsidR="0081660C">
        <w:rPr>
          <w:rFonts w:ascii="Times New Roman" w:hAnsi="Times New Roman" w:cs="Times New Roman"/>
          <w:sz w:val="28"/>
          <w:szCs w:val="28"/>
        </w:rPr>
        <w:t xml:space="preserve"> бюджета в 2020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году, - по муниципальным контрактам (договорам) на  выполнение работ по строительству, реконструкции, капитальному ремонту объектов капитального строительства муниципальной собственности муниципального образования Орджоникидзевский район, а также последующее авансирование выполняемых работ в указанном размере от остатка цены муниципального</w:t>
      </w:r>
      <w:proofErr w:type="gramEnd"/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контракта после подтверждения выполнения предусмотренных муниципальным контрактом (договором) работ в объеме произведенных авансовых платежей в следующих случаях:</w:t>
      </w:r>
    </w:p>
    <w:p w:rsidR="00255BAB" w:rsidRPr="005960C6" w:rsidRDefault="00744961" w:rsidP="00255B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255BAB" w:rsidRPr="005960C6">
        <w:rPr>
          <w:rFonts w:ascii="Times New Roman" w:hAnsi="Times New Roman" w:cs="Times New Roman"/>
          <w:sz w:val="28"/>
          <w:szCs w:val="28"/>
        </w:rPr>
        <w:t>.2.1. если объем бюджетных ассигнований на осуществление бюджетных инвестиций в объект капитального строительства му</w:t>
      </w:r>
      <w:r w:rsidR="0081660C">
        <w:rPr>
          <w:rFonts w:ascii="Times New Roman" w:hAnsi="Times New Roman" w:cs="Times New Roman"/>
          <w:sz w:val="28"/>
          <w:szCs w:val="28"/>
        </w:rPr>
        <w:t xml:space="preserve">ниципальной собственности </w:t>
      </w:r>
      <w:r w:rsidR="0081660C" w:rsidRPr="00142184">
        <w:rPr>
          <w:rFonts w:ascii="Times New Roman" w:hAnsi="Times New Roman" w:cs="Times New Roman"/>
          <w:sz w:val="28"/>
          <w:szCs w:val="28"/>
        </w:rPr>
        <w:t>в 2020</w:t>
      </w:r>
      <w:r w:rsidR="00255BAB" w:rsidRPr="00142184">
        <w:rPr>
          <w:rFonts w:ascii="Times New Roman" w:hAnsi="Times New Roman" w:cs="Times New Roman"/>
          <w:sz w:val="28"/>
          <w:szCs w:val="28"/>
        </w:rPr>
        <w:t xml:space="preserve"> году превышает 100 млн. рублей;</w:t>
      </w:r>
    </w:p>
    <w:p w:rsidR="00255BAB" w:rsidRDefault="00744961" w:rsidP="00255B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255BAB" w:rsidRPr="005960C6">
        <w:rPr>
          <w:rFonts w:ascii="Times New Roman" w:hAnsi="Times New Roman" w:cs="Times New Roman"/>
          <w:sz w:val="28"/>
          <w:szCs w:val="28"/>
        </w:rPr>
        <w:t>.2.2. если бюджетные инвестиции осуществляются в объекты капитального строительства  муниципальной собственности, относящиеся к системе жизнеобеспечения населения (объекты жилищно-коммунального назначения</w:t>
      </w:r>
      <w:r w:rsidR="00A36CF6">
        <w:rPr>
          <w:rFonts w:ascii="Times New Roman" w:hAnsi="Times New Roman" w:cs="Times New Roman"/>
          <w:sz w:val="28"/>
          <w:szCs w:val="28"/>
        </w:rPr>
        <w:t xml:space="preserve"> и дорожного хозяйства</w:t>
      </w:r>
      <w:r w:rsidR="00255BAB" w:rsidRPr="005960C6">
        <w:rPr>
          <w:rFonts w:ascii="Times New Roman" w:hAnsi="Times New Roman" w:cs="Times New Roman"/>
          <w:sz w:val="28"/>
          <w:szCs w:val="28"/>
        </w:rPr>
        <w:t>);</w:t>
      </w:r>
    </w:p>
    <w:p w:rsidR="00A36CF6" w:rsidRPr="005960C6" w:rsidRDefault="00744961" w:rsidP="00255B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36CF6" w:rsidRPr="00142184">
        <w:rPr>
          <w:rFonts w:ascii="Times New Roman" w:hAnsi="Times New Roman" w:cs="Times New Roman"/>
          <w:sz w:val="28"/>
          <w:szCs w:val="28"/>
        </w:rPr>
        <w:t>.2.3. в размере, не превышающем 30 процентов сум</w:t>
      </w:r>
      <w:r w:rsidR="00552E64">
        <w:rPr>
          <w:rFonts w:ascii="Times New Roman" w:hAnsi="Times New Roman" w:cs="Times New Roman"/>
          <w:sz w:val="28"/>
          <w:szCs w:val="28"/>
        </w:rPr>
        <w:t>м</w:t>
      </w:r>
      <w:r w:rsidR="00A36CF6" w:rsidRPr="00142184">
        <w:rPr>
          <w:rFonts w:ascii="Times New Roman" w:hAnsi="Times New Roman" w:cs="Times New Roman"/>
          <w:sz w:val="28"/>
          <w:szCs w:val="28"/>
        </w:rPr>
        <w:t>ы муниципального контракта (договора)</w:t>
      </w:r>
      <w:r w:rsidR="00E008F0" w:rsidRPr="00142184">
        <w:rPr>
          <w:rFonts w:ascii="Times New Roman" w:hAnsi="Times New Roman" w:cs="Times New Roman"/>
          <w:sz w:val="28"/>
          <w:szCs w:val="28"/>
        </w:rPr>
        <w:t>, но не более лимитов бюджетных обязательств, подлежащих исполнению за счет средств районного бюджета в 2020 году,- по муниципальным контрактам (договорам) на поставку товаров в целях осуществления бюджетных инвестиций в объекты капитального строительства муниципальной собственности муниципального образования Орджоникидзевский район.</w:t>
      </w:r>
    </w:p>
    <w:p w:rsidR="00255BAB" w:rsidRPr="005960C6" w:rsidRDefault="00744961" w:rsidP="00255B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255BAB" w:rsidRPr="005960C6">
        <w:rPr>
          <w:rFonts w:ascii="Times New Roman" w:hAnsi="Times New Roman" w:cs="Times New Roman"/>
          <w:sz w:val="28"/>
          <w:szCs w:val="28"/>
        </w:rPr>
        <w:t>.</w:t>
      </w:r>
      <w:r w:rsidR="00255BAB">
        <w:rPr>
          <w:rFonts w:ascii="Times New Roman" w:hAnsi="Times New Roman" w:cs="Times New Roman"/>
          <w:sz w:val="28"/>
          <w:szCs w:val="28"/>
        </w:rPr>
        <w:t xml:space="preserve"> 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статей 69, 78.1, 242 Бюджетного кодекса Российской Федерации, а также отдельных положений нормативных </w:t>
      </w:r>
      <w:r w:rsidR="00255BAB" w:rsidRPr="005960C6">
        <w:rPr>
          <w:rFonts w:ascii="Times New Roman" w:hAnsi="Times New Roman" w:cs="Times New Roman"/>
          <w:sz w:val="28"/>
          <w:szCs w:val="28"/>
        </w:rPr>
        <w:lastRenderedPageBreak/>
        <w:t>правовых актов, регулирующих бюджетные правоотношения, установить, что:</w:t>
      </w:r>
    </w:p>
    <w:p w:rsidR="00255BAB" w:rsidRPr="004D335A" w:rsidRDefault="00AB2296" w:rsidP="00255B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.1. не </w:t>
      </w:r>
      <w:r w:rsidR="0081660C">
        <w:rPr>
          <w:rFonts w:ascii="Times New Roman" w:hAnsi="Times New Roman" w:cs="Times New Roman"/>
          <w:sz w:val="28"/>
          <w:szCs w:val="28"/>
        </w:rPr>
        <w:t>использованные на 01 января 2020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имеющих целевое назначение, </w:t>
      </w:r>
      <w:r w:rsidR="00255BAB">
        <w:rPr>
          <w:rFonts w:ascii="Times New Roman" w:hAnsi="Times New Roman" w:cs="Times New Roman"/>
          <w:sz w:val="28"/>
          <w:szCs w:val="28"/>
        </w:rPr>
        <w:t xml:space="preserve">предоставленные за счет средств, поступивших из республиканского бюджета, 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подлежат возврату в республиканский </w:t>
      </w:r>
      <w:r w:rsidR="00255BAB" w:rsidRPr="00A16FE6">
        <w:rPr>
          <w:rFonts w:ascii="Times New Roman" w:hAnsi="Times New Roman" w:cs="Times New Roman"/>
          <w:sz w:val="28"/>
          <w:szCs w:val="28"/>
        </w:rPr>
        <w:t>бюджет</w:t>
      </w:r>
      <w:r w:rsidR="00552E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2E6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552E64">
        <w:rPr>
          <w:rFonts w:ascii="Times New Roman" w:hAnsi="Times New Roman" w:cs="Times New Roman"/>
          <w:sz w:val="28"/>
          <w:szCs w:val="28"/>
        </w:rPr>
        <w:t xml:space="preserve"> 10 рабочих </w:t>
      </w:r>
      <w:r w:rsidR="0081660C" w:rsidRPr="00A16FE6">
        <w:rPr>
          <w:rFonts w:ascii="Times New Roman" w:hAnsi="Times New Roman" w:cs="Times New Roman"/>
          <w:sz w:val="28"/>
          <w:szCs w:val="28"/>
        </w:rPr>
        <w:t xml:space="preserve"> дней 2020</w:t>
      </w:r>
      <w:r w:rsidR="00255BAB" w:rsidRPr="00A16FE6">
        <w:rPr>
          <w:rFonts w:ascii="Times New Roman" w:hAnsi="Times New Roman" w:cs="Times New Roman"/>
          <w:sz w:val="28"/>
          <w:szCs w:val="28"/>
        </w:rPr>
        <w:t>года;</w:t>
      </w:r>
    </w:p>
    <w:p w:rsidR="00255BAB" w:rsidRPr="005960C6" w:rsidRDefault="00AB2296" w:rsidP="00255B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5BAB" w:rsidRPr="00A16FE6">
        <w:rPr>
          <w:rFonts w:ascii="Times New Roman" w:hAnsi="Times New Roman" w:cs="Times New Roman"/>
          <w:sz w:val="28"/>
          <w:szCs w:val="28"/>
        </w:rPr>
        <w:t>.2. бюджетные и автономные учреждения обесп</w:t>
      </w:r>
      <w:r w:rsidR="0081660C" w:rsidRPr="00A16FE6">
        <w:rPr>
          <w:rFonts w:ascii="Times New Roman" w:hAnsi="Times New Roman" w:cs="Times New Roman"/>
          <w:sz w:val="28"/>
          <w:szCs w:val="28"/>
        </w:rPr>
        <w:t>ечивают не позднее 01 марта 2020</w:t>
      </w:r>
      <w:r w:rsidR="00255BAB" w:rsidRPr="00A16FE6">
        <w:rPr>
          <w:rFonts w:ascii="Times New Roman" w:hAnsi="Times New Roman" w:cs="Times New Roman"/>
          <w:sz w:val="28"/>
          <w:szCs w:val="28"/>
        </w:rPr>
        <w:t xml:space="preserve"> года возврат в районный бюджет не использованны</w:t>
      </w:r>
      <w:r w:rsidR="0081660C" w:rsidRPr="00A16FE6">
        <w:rPr>
          <w:rFonts w:ascii="Times New Roman" w:hAnsi="Times New Roman" w:cs="Times New Roman"/>
          <w:sz w:val="28"/>
          <w:szCs w:val="28"/>
        </w:rPr>
        <w:t>х по состоянию на 01 января 2020</w:t>
      </w:r>
      <w:r w:rsidR="00255BAB" w:rsidRPr="00A16FE6">
        <w:rPr>
          <w:rFonts w:ascii="Times New Roman" w:hAnsi="Times New Roman" w:cs="Times New Roman"/>
          <w:sz w:val="28"/>
          <w:szCs w:val="28"/>
        </w:rPr>
        <w:t xml:space="preserve"> года остатков </w:t>
      </w:r>
      <w:r w:rsidR="0081660C" w:rsidRPr="00A16FE6">
        <w:rPr>
          <w:rFonts w:ascii="Times New Roman" w:hAnsi="Times New Roman" w:cs="Times New Roman"/>
          <w:sz w:val="28"/>
          <w:szCs w:val="28"/>
        </w:rPr>
        <w:t>субсидий, предоставленных в 2019</w:t>
      </w:r>
      <w:r w:rsidR="00255BAB" w:rsidRPr="00A16FE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255BAB" w:rsidRPr="005960C6" w:rsidRDefault="00AB2296" w:rsidP="00255B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5BAB" w:rsidRPr="00744961">
        <w:rPr>
          <w:rFonts w:ascii="Times New Roman" w:hAnsi="Times New Roman" w:cs="Times New Roman"/>
          <w:sz w:val="28"/>
          <w:szCs w:val="28"/>
        </w:rPr>
        <w:t>.2.1 на ф</w:t>
      </w:r>
      <w:r w:rsidR="00552E64">
        <w:rPr>
          <w:rFonts w:ascii="Times New Roman" w:hAnsi="Times New Roman" w:cs="Times New Roman"/>
          <w:sz w:val="28"/>
          <w:szCs w:val="28"/>
        </w:rPr>
        <w:t>инансовое обеспечение выполнения</w:t>
      </w:r>
      <w:r w:rsidR="00255BAB" w:rsidRPr="0074496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="00255BAB" w:rsidRPr="00744961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="00255BAB" w:rsidRPr="00744961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="00255BAB" w:rsidRPr="00744961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255BAB" w:rsidRPr="00744961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заданием показателей, характеризующих объем муниципальных  услуг (работ),- в объеме, соответствующем недостигнутым показателям муниципального задания данными учреждениями;</w:t>
      </w:r>
    </w:p>
    <w:p w:rsidR="00255BAB" w:rsidRPr="005960C6" w:rsidRDefault="00AB2296" w:rsidP="00255B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5BAB" w:rsidRPr="005960C6">
        <w:rPr>
          <w:rFonts w:ascii="Times New Roman" w:hAnsi="Times New Roman" w:cs="Times New Roman"/>
          <w:sz w:val="28"/>
          <w:szCs w:val="28"/>
        </w:rPr>
        <w:t>.2.2.в соответствии с абзацем вторым пункта 1 статьи 78.1 Бюджетного кодекса Российской Федерации, в отношении  которых наличие потребности в нап</w:t>
      </w:r>
      <w:r w:rsidR="0081660C">
        <w:rPr>
          <w:rFonts w:ascii="Times New Roman" w:hAnsi="Times New Roman" w:cs="Times New Roman"/>
          <w:sz w:val="28"/>
          <w:szCs w:val="28"/>
        </w:rPr>
        <w:t xml:space="preserve">равлении их </w:t>
      </w:r>
      <w:proofErr w:type="gramStart"/>
      <w:r w:rsidR="0081660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81660C">
        <w:rPr>
          <w:rFonts w:ascii="Times New Roman" w:hAnsi="Times New Roman" w:cs="Times New Roman"/>
          <w:sz w:val="28"/>
          <w:szCs w:val="28"/>
        </w:rPr>
        <w:t xml:space="preserve"> же цели в 2020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году не подтверждено в установленном порядке;</w:t>
      </w:r>
    </w:p>
    <w:p w:rsidR="00255BAB" w:rsidRPr="005960C6" w:rsidRDefault="00AB2296" w:rsidP="00255B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255BAB" w:rsidRPr="005960C6">
        <w:rPr>
          <w:rFonts w:ascii="Times New Roman" w:hAnsi="Times New Roman" w:cs="Times New Roman"/>
          <w:sz w:val="28"/>
          <w:szCs w:val="28"/>
        </w:rPr>
        <w:t>.3. принятие главными администраторами доходов районного бюджета, осуществляющими администрирование доходов районного бюджета от возврата межбюджетных трансфертов, решение о наличии (об отсутствии) потребности в межбюджетных трансфертах, полученных в форме субсидий, субвенций и иных межбюджетных трансфертов, имеющих целевое назн</w:t>
      </w:r>
      <w:r w:rsidR="00255BAB">
        <w:rPr>
          <w:rFonts w:ascii="Times New Roman" w:hAnsi="Times New Roman" w:cs="Times New Roman"/>
          <w:sz w:val="28"/>
          <w:szCs w:val="28"/>
        </w:rPr>
        <w:t>а</w:t>
      </w:r>
      <w:r w:rsidR="0081660C">
        <w:rPr>
          <w:rFonts w:ascii="Times New Roman" w:hAnsi="Times New Roman" w:cs="Times New Roman"/>
          <w:sz w:val="28"/>
          <w:szCs w:val="28"/>
        </w:rPr>
        <w:t>чение, не использованных в 2019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году, а также возврат ими указанных межбюджетных трансфертов в бюджеты муниципальных образований, в отношении которых принято решение о наличии</w:t>
      </w:r>
      <w:proofErr w:type="gramEnd"/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пот</w:t>
      </w:r>
      <w:r w:rsidR="0081660C">
        <w:rPr>
          <w:rFonts w:ascii="Times New Roman" w:hAnsi="Times New Roman" w:cs="Times New Roman"/>
          <w:sz w:val="28"/>
          <w:szCs w:val="28"/>
        </w:rPr>
        <w:t>ребности в направлении их в 2020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году на те же цели, осуществляется не позднее</w:t>
      </w:r>
      <w:r w:rsidR="00552E64">
        <w:rPr>
          <w:rFonts w:ascii="Times New Roman" w:hAnsi="Times New Roman" w:cs="Times New Roman"/>
          <w:sz w:val="28"/>
          <w:szCs w:val="28"/>
        </w:rPr>
        <w:t xml:space="preserve"> 30 рабочих</w:t>
      </w:r>
      <w:r w:rsidR="00255BAB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указанных средств в республиканский бюджет в соответствии с отчетом о расходах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</w:t>
      </w:r>
      <w:r w:rsidR="00255BAB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proofErr w:type="gramStart"/>
      <w:r w:rsidR="00255B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5BAB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доходов районного бюджета.</w:t>
      </w:r>
    </w:p>
    <w:p w:rsidR="00255BAB" w:rsidRPr="005960C6" w:rsidRDefault="00AB2296" w:rsidP="00255B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="00255BAB" w:rsidRPr="005960C6">
        <w:rPr>
          <w:rFonts w:ascii="Times New Roman" w:hAnsi="Times New Roman" w:cs="Times New Roman"/>
          <w:sz w:val="28"/>
          <w:szCs w:val="28"/>
        </w:rPr>
        <w:t>.</w:t>
      </w:r>
      <w:r w:rsidR="00255BAB">
        <w:rPr>
          <w:rFonts w:ascii="Times New Roman" w:hAnsi="Times New Roman" w:cs="Times New Roman"/>
          <w:sz w:val="28"/>
          <w:szCs w:val="28"/>
        </w:rPr>
        <w:t xml:space="preserve"> </w:t>
      </w:r>
      <w:r w:rsidR="00255BAB" w:rsidRPr="005960C6">
        <w:rPr>
          <w:rFonts w:ascii="Times New Roman" w:hAnsi="Times New Roman" w:cs="Times New Roman"/>
          <w:sz w:val="28"/>
          <w:szCs w:val="28"/>
        </w:rPr>
        <w:t>Распорядителям в течение 30 рабочих дней со дня возврата в республиканский б</w:t>
      </w:r>
      <w:r w:rsidR="00255BAB">
        <w:rPr>
          <w:rFonts w:ascii="Times New Roman" w:hAnsi="Times New Roman" w:cs="Times New Roman"/>
          <w:sz w:val="28"/>
          <w:szCs w:val="28"/>
        </w:rPr>
        <w:t>юджет межбюджетных трансфертов</w:t>
      </w:r>
      <w:r w:rsidR="00255BAB" w:rsidRPr="005960C6">
        <w:rPr>
          <w:rFonts w:ascii="Times New Roman" w:hAnsi="Times New Roman" w:cs="Times New Roman"/>
          <w:sz w:val="28"/>
          <w:szCs w:val="28"/>
        </w:rPr>
        <w:t>, имеющих целевое назна</w:t>
      </w:r>
      <w:r w:rsidR="0081660C">
        <w:rPr>
          <w:rFonts w:ascii="Times New Roman" w:hAnsi="Times New Roman" w:cs="Times New Roman"/>
          <w:sz w:val="28"/>
          <w:szCs w:val="28"/>
        </w:rPr>
        <w:t>чение и не использованных в 2019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году, принять меры по подтверждению в соответствующих республиканских министерствах и </w:t>
      </w:r>
      <w:r w:rsidR="00255BAB" w:rsidRPr="005960C6">
        <w:rPr>
          <w:rFonts w:ascii="Times New Roman" w:hAnsi="Times New Roman" w:cs="Times New Roman"/>
          <w:sz w:val="28"/>
          <w:szCs w:val="28"/>
        </w:rPr>
        <w:lastRenderedPageBreak/>
        <w:t>ведомствах потребности в указанных межбюджетных трансфертах</w:t>
      </w:r>
      <w:r w:rsidR="00255BAB">
        <w:rPr>
          <w:rFonts w:ascii="Times New Roman" w:hAnsi="Times New Roman" w:cs="Times New Roman"/>
          <w:sz w:val="28"/>
          <w:szCs w:val="28"/>
        </w:rPr>
        <w:t xml:space="preserve"> в 20</w:t>
      </w:r>
      <w:r w:rsidR="0081660C">
        <w:rPr>
          <w:rFonts w:ascii="Times New Roman" w:hAnsi="Times New Roman" w:cs="Times New Roman"/>
          <w:sz w:val="28"/>
          <w:szCs w:val="28"/>
        </w:rPr>
        <w:t>20</w:t>
      </w:r>
      <w:r w:rsidR="00255BAB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255BA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255BAB">
        <w:rPr>
          <w:rFonts w:ascii="Times New Roman" w:hAnsi="Times New Roman" w:cs="Times New Roman"/>
          <w:sz w:val="28"/>
          <w:szCs w:val="28"/>
        </w:rPr>
        <w:t xml:space="preserve"> же  цели</w:t>
      </w:r>
      <w:r w:rsidR="00255BAB" w:rsidRPr="005960C6">
        <w:rPr>
          <w:rFonts w:ascii="Times New Roman" w:hAnsi="Times New Roman" w:cs="Times New Roman"/>
          <w:sz w:val="28"/>
          <w:szCs w:val="28"/>
        </w:rPr>
        <w:t>.</w:t>
      </w:r>
    </w:p>
    <w:p w:rsidR="00255BAB" w:rsidRPr="005960C6" w:rsidRDefault="00255BAB" w:rsidP="00255BAB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C6">
        <w:rPr>
          <w:rFonts w:ascii="Times New Roman" w:hAnsi="Times New Roman" w:cs="Times New Roman"/>
          <w:sz w:val="28"/>
          <w:szCs w:val="28"/>
        </w:rPr>
        <w:t xml:space="preserve">    </w:t>
      </w:r>
      <w:r w:rsidR="00AB2296">
        <w:rPr>
          <w:rFonts w:ascii="Times New Roman" w:hAnsi="Times New Roman" w:cs="Times New Roman"/>
          <w:sz w:val="28"/>
          <w:szCs w:val="28"/>
        </w:rPr>
        <w:tab/>
      </w:r>
      <w:r w:rsidR="00AB2296">
        <w:rPr>
          <w:rFonts w:ascii="Times New Roman" w:hAnsi="Times New Roman" w:cs="Times New Roman"/>
          <w:sz w:val="28"/>
          <w:szCs w:val="28"/>
        </w:rPr>
        <w:tab/>
        <w:t>15</w:t>
      </w:r>
      <w:r w:rsidRPr="005960C6">
        <w:rPr>
          <w:rFonts w:ascii="Times New Roman" w:hAnsi="Times New Roman" w:cs="Times New Roman"/>
          <w:sz w:val="28"/>
          <w:szCs w:val="28"/>
        </w:rPr>
        <w:t xml:space="preserve">.Рекомендовать главам </w:t>
      </w:r>
      <w:proofErr w:type="spellStart"/>
      <w:r w:rsidRPr="005960C6">
        <w:rPr>
          <w:rFonts w:ascii="Times New Roman" w:hAnsi="Times New Roman" w:cs="Times New Roman"/>
          <w:sz w:val="28"/>
          <w:szCs w:val="28"/>
        </w:rPr>
        <w:t>сельпоссоветов</w:t>
      </w:r>
      <w:proofErr w:type="spellEnd"/>
      <w:r w:rsidRPr="005960C6">
        <w:rPr>
          <w:rFonts w:ascii="Times New Roman" w:hAnsi="Times New Roman" w:cs="Times New Roman"/>
          <w:sz w:val="28"/>
          <w:szCs w:val="28"/>
        </w:rPr>
        <w:t xml:space="preserve"> Орджоникидзевского района</w:t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AB" w:rsidRPr="005960C6" w:rsidRDefault="00AB2296" w:rsidP="00255BAB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.1.представлять в Финансовое управление решения о бюджетах </w:t>
      </w:r>
      <w:r w:rsidR="00F4439E">
        <w:rPr>
          <w:rFonts w:ascii="Times New Roman" w:hAnsi="Times New Roman" w:cs="Times New Roman"/>
          <w:sz w:val="28"/>
          <w:szCs w:val="28"/>
        </w:rPr>
        <w:t>муниципальных образований на 2020 год и на плановый период 2021 и 2022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годов, решения о внесении в них изменений, а также решения о внесении изменений в нормативные правовые акты о налогах и сборах  в недельный срок после их принятия представительными органами муниципальных образований;</w:t>
      </w:r>
      <w:proofErr w:type="gramEnd"/>
    </w:p>
    <w:p w:rsidR="00255BAB" w:rsidRPr="005960C6" w:rsidRDefault="00AB2296" w:rsidP="00255BAB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.2. принять решения, аналогичные указанным в </w:t>
      </w:r>
      <w:r w:rsidR="00744961">
        <w:rPr>
          <w:rFonts w:ascii="Times New Roman" w:hAnsi="Times New Roman" w:cs="Times New Roman"/>
          <w:sz w:val="28"/>
          <w:szCs w:val="28"/>
        </w:rPr>
        <w:t>пунктах 5,11,12 и 13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отношении </w:t>
      </w:r>
      <w:proofErr w:type="gramStart"/>
      <w:r w:rsidR="00255BAB" w:rsidRPr="005960C6">
        <w:rPr>
          <w:rFonts w:ascii="Times New Roman" w:hAnsi="Times New Roman" w:cs="Times New Roman"/>
          <w:sz w:val="28"/>
          <w:szCs w:val="28"/>
        </w:rPr>
        <w:t>распорядителей средств бюджетов муниципальных образований поселений Орджоникидзевского района</w:t>
      </w:r>
      <w:proofErr w:type="gramEnd"/>
      <w:r w:rsidR="00255BAB" w:rsidRPr="005960C6">
        <w:rPr>
          <w:rFonts w:ascii="Times New Roman" w:hAnsi="Times New Roman" w:cs="Times New Roman"/>
          <w:sz w:val="28"/>
          <w:szCs w:val="28"/>
        </w:rPr>
        <w:t>.</w:t>
      </w:r>
    </w:p>
    <w:p w:rsidR="00255BAB" w:rsidRPr="005960C6" w:rsidRDefault="00AB2296" w:rsidP="00255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принятия и распространяется на правоотношения, возникшие </w:t>
      </w:r>
      <w:r w:rsidR="00F4439E">
        <w:rPr>
          <w:rFonts w:ascii="Times New Roman" w:hAnsi="Times New Roman" w:cs="Times New Roman"/>
          <w:sz w:val="28"/>
          <w:szCs w:val="28"/>
        </w:rPr>
        <w:t>с 01 января 2020</w:t>
      </w:r>
      <w:r w:rsidR="00255BAB" w:rsidRPr="005960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5BAB" w:rsidRPr="005960C6" w:rsidRDefault="00255BAB" w:rsidP="00255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BAB" w:rsidRPr="005960C6" w:rsidRDefault="00255BAB" w:rsidP="00255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Орджоникидзевского </w:t>
      </w:r>
      <w:r w:rsidRPr="005960C6"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5960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И.Тайченачев</w:t>
      </w:r>
      <w:proofErr w:type="spellEnd"/>
    </w:p>
    <w:p w:rsidR="00255BAB" w:rsidRPr="005960C6" w:rsidRDefault="00255BAB" w:rsidP="00255BAB">
      <w:pPr>
        <w:rPr>
          <w:rFonts w:ascii="Times New Roman" w:hAnsi="Times New Roman" w:cs="Times New Roman"/>
          <w:sz w:val="28"/>
          <w:szCs w:val="28"/>
        </w:rPr>
      </w:pPr>
    </w:p>
    <w:p w:rsidR="00255BAB" w:rsidRPr="005960C6" w:rsidRDefault="00255BAB" w:rsidP="00255BAB">
      <w:pPr>
        <w:rPr>
          <w:rFonts w:ascii="Times New Roman" w:hAnsi="Times New Roman" w:cs="Times New Roman"/>
          <w:sz w:val="28"/>
          <w:szCs w:val="28"/>
        </w:rPr>
      </w:pPr>
    </w:p>
    <w:p w:rsidR="00255BAB" w:rsidRDefault="00255BAB" w:rsidP="00255BAB"/>
    <w:p w:rsidR="001548B4" w:rsidRDefault="001548B4"/>
    <w:sectPr w:rsidR="001548B4" w:rsidSect="00ED42C8">
      <w:pgSz w:w="11906" w:h="16838"/>
      <w:pgMar w:top="1134" w:right="680" w:bottom="113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BAB"/>
    <w:rsid w:val="000A3305"/>
    <w:rsid w:val="000D2FFB"/>
    <w:rsid w:val="000E17C5"/>
    <w:rsid w:val="000F3F7B"/>
    <w:rsid w:val="001412E7"/>
    <w:rsid w:val="00142184"/>
    <w:rsid w:val="001548B4"/>
    <w:rsid w:val="00255BAB"/>
    <w:rsid w:val="002C4C26"/>
    <w:rsid w:val="00321874"/>
    <w:rsid w:val="003C2FF1"/>
    <w:rsid w:val="003F2BCB"/>
    <w:rsid w:val="00552E64"/>
    <w:rsid w:val="005A1B24"/>
    <w:rsid w:val="005D01E3"/>
    <w:rsid w:val="005E7E40"/>
    <w:rsid w:val="006024FA"/>
    <w:rsid w:val="00641E7B"/>
    <w:rsid w:val="006422F5"/>
    <w:rsid w:val="006826D7"/>
    <w:rsid w:val="00744961"/>
    <w:rsid w:val="0081660C"/>
    <w:rsid w:val="009B6686"/>
    <w:rsid w:val="009D5E53"/>
    <w:rsid w:val="00A06BFC"/>
    <w:rsid w:val="00A16FE6"/>
    <w:rsid w:val="00A36CF6"/>
    <w:rsid w:val="00AB2296"/>
    <w:rsid w:val="00AB3B9E"/>
    <w:rsid w:val="00AC36DB"/>
    <w:rsid w:val="00C1148F"/>
    <w:rsid w:val="00C64CB7"/>
    <w:rsid w:val="00CE1B27"/>
    <w:rsid w:val="00D6570C"/>
    <w:rsid w:val="00DF0D60"/>
    <w:rsid w:val="00E008F0"/>
    <w:rsid w:val="00F12A18"/>
    <w:rsid w:val="00F4439E"/>
    <w:rsid w:val="00F9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B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55BA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B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DEDF-44B5-4FEA-8041-FE1FF052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2019-12-27T07:07:00Z</cp:lastPrinted>
  <dcterms:created xsi:type="dcterms:W3CDTF">2019-12-20T06:16:00Z</dcterms:created>
  <dcterms:modified xsi:type="dcterms:W3CDTF">2019-12-28T01:43:00Z</dcterms:modified>
</cp:coreProperties>
</file>